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E527A74" w14:textId="5F97FEEA" w:rsidR="00847EC0" w:rsidRPr="009D67AA" w:rsidRDefault="005515C8" w:rsidP="00D816DD">
      <w:pPr>
        <w:pStyle w:val="a6"/>
        <w:spacing w:before="20" w:line="271" w:lineRule="auto"/>
        <w:ind w:left="197" w:right="377" w:firstLine="0"/>
        <w:jc w:val="center"/>
        <w:rPr>
          <w:rFonts w:ascii="方正小标宋简体" w:eastAsia="方正小标宋简体" w:hAnsiTheme="majorEastAsia" w:cs="微软雅黑"/>
          <w:sz w:val="36"/>
          <w:szCs w:val="36"/>
        </w:rPr>
      </w:pPr>
      <w:r w:rsidRPr="009D67AA">
        <w:rPr>
          <w:rFonts w:ascii="方正小标宋简体" w:eastAsia="方正小标宋简体" w:hAnsiTheme="majorEastAsia" w:cs="微软雅黑" w:hint="eastAsia"/>
          <w:sz w:val="36"/>
          <w:szCs w:val="36"/>
        </w:rPr>
        <w:t>2022</w:t>
      </w:r>
      <w:r w:rsidR="0053544B" w:rsidRPr="009D67AA">
        <w:rPr>
          <w:rFonts w:ascii="方正小标宋简体" w:eastAsia="方正小标宋简体" w:hAnsiTheme="majorEastAsia" w:cs="微软雅黑" w:hint="eastAsia"/>
          <w:sz w:val="36"/>
          <w:szCs w:val="36"/>
        </w:rPr>
        <w:t>年全国仿真模型（静态）项目</w:t>
      </w:r>
    </w:p>
    <w:p w14:paraId="125426B4" w14:textId="043A8939" w:rsidR="003D1DC4" w:rsidRPr="00E3267D" w:rsidRDefault="0053544B" w:rsidP="00D816DD">
      <w:pPr>
        <w:pStyle w:val="a6"/>
        <w:spacing w:before="20" w:line="271" w:lineRule="auto"/>
        <w:ind w:left="197" w:right="377" w:firstLine="0"/>
        <w:jc w:val="center"/>
        <w:rPr>
          <w:rFonts w:ascii="宋体（中文标题）" w:eastAsia="宋体（中文标题）" w:hAnsiTheme="majorEastAsia" w:cs="微软雅黑"/>
          <w:b/>
          <w:sz w:val="36"/>
          <w:szCs w:val="36"/>
        </w:rPr>
      </w:pPr>
      <w:r w:rsidRPr="009D67AA">
        <w:rPr>
          <w:rFonts w:ascii="方正小标宋简体" w:eastAsia="方正小标宋简体" w:hAnsiTheme="majorEastAsia" w:cs="微软雅黑" w:hint="eastAsia"/>
          <w:sz w:val="36"/>
          <w:szCs w:val="36"/>
        </w:rPr>
        <w:t>网络系列赛竞赛规则</w:t>
      </w:r>
    </w:p>
    <w:p w14:paraId="2351CE81" w14:textId="77777777" w:rsidR="0053544B" w:rsidRDefault="0053544B" w:rsidP="00D816DD">
      <w:pPr>
        <w:pStyle w:val="a6"/>
        <w:spacing w:before="20" w:line="271" w:lineRule="auto"/>
        <w:ind w:left="197" w:right="377" w:firstLine="0"/>
        <w:jc w:val="center"/>
        <w:rPr>
          <w:rFonts w:ascii="宋体（中文标题）" w:eastAsia="宋体（中文标题）" w:hAnsiTheme="majorEastAsia" w:cs="微软雅黑"/>
          <w:b/>
          <w:sz w:val="36"/>
          <w:szCs w:val="36"/>
        </w:rPr>
      </w:pPr>
    </w:p>
    <w:p w14:paraId="191824E7" w14:textId="4E4C65D8" w:rsidR="00A25DD1" w:rsidRPr="0021339D" w:rsidRDefault="00FB73C9" w:rsidP="00A25DD1">
      <w:pPr>
        <w:pStyle w:val="a6"/>
        <w:spacing w:before="20" w:line="271" w:lineRule="auto"/>
        <w:ind w:left="197" w:right="377" w:firstLine="0"/>
        <w:jc w:val="center"/>
        <w:rPr>
          <w:rFonts w:ascii="仿宋" w:eastAsia="仿宋" w:hAnsi="仿宋"/>
          <w:b/>
        </w:rPr>
      </w:pPr>
      <w:r w:rsidRPr="0021339D">
        <w:rPr>
          <w:rFonts w:ascii="仿宋" w:eastAsia="仿宋" w:hAnsi="仿宋" w:hint="eastAsia"/>
          <w:b/>
        </w:rPr>
        <w:t>航海模型仿真项目组（C）</w:t>
      </w:r>
    </w:p>
    <w:p w14:paraId="18BB3CC2" w14:textId="46E1E83E" w:rsidR="002C6D16" w:rsidRPr="00465F9B" w:rsidRDefault="00FB73C9" w:rsidP="00D816DD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spacing w:line="360" w:lineRule="auto"/>
        <w:ind w:leftChars="38" w:left="91" w:right="84" w:firstLineChars="200" w:firstLine="600"/>
        <w:textAlignment w:val="auto"/>
        <w:rPr>
          <w:rFonts w:ascii="仿宋" w:eastAsia="仿宋" w:hAnsi="仿宋" w:cs="Microsoft JhengHei Light"/>
          <w:sz w:val="30"/>
          <w:szCs w:val="30"/>
          <w:lang w:val="zh-CN" w:eastAsia="zh-CN" w:bidi="zh-CN"/>
        </w:rPr>
      </w:pPr>
      <w:r w:rsidRPr="00465F9B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（竞赛要求按</w:t>
      </w:r>
      <w:r w:rsidR="005515C8" w:rsidRPr="00465F9B">
        <w:rPr>
          <w:rFonts w:ascii="仿宋" w:eastAsia="仿宋" w:hAnsi="仿宋" w:cs="Microsoft JhengHei Light" w:hint="eastAsia"/>
          <w:sz w:val="30"/>
          <w:szCs w:val="30"/>
          <w:lang w:val="zh-CN" w:eastAsia="zh-CN" w:bidi="zh-CN"/>
        </w:rPr>
        <w:t>2022</w:t>
      </w:r>
      <w:r w:rsidR="001C0722" w:rsidRPr="00465F9B">
        <w:rPr>
          <w:rFonts w:ascii="仿宋" w:eastAsia="仿宋" w:hAnsi="仿宋" w:cs="Microsoft JhengHei Light" w:hint="eastAsia"/>
          <w:sz w:val="30"/>
          <w:szCs w:val="30"/>
          <w:lang w:val="zh-CN" w:eastAsia="zh-CN" w:bidi="zh-CN"/>
        </w:rPr>
        <w:t>年全国仿真模型（静态）项目网络系列</w:t>
      </w:r>
      <w:proofErr w:type="gramStart"/>
      <w:r w:rsidR="001C0722" w:rsidRPr="00465F9B">
        <w:rPr>
          <w:rFonts w:ascii="仿宋" w:eastAsia="仿宋" w:hAnsi="仿宋" w:cs="Microsoft JhengHei Light" w:hint="eastAsia"/>
          <w:sz w:val="30"/>
          <w:szCs w:val="30"/>
          <w:lang w:val="zh-CN" w:eastAsia="zh-CN" w:bidi="zh-CN"/>
        </w:rPr>
        <w:t>赛</w:t>
      </w:r>
      <w:r w:rsidRPr="00465F9B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执行</w:t>
      </w:r>
      <w:proofErr w:type="gramEnd"/>
      <w:r w:rsidR="00AC430A" w:rsidRPr="00465F9B">
        <w:rPr>
          <w:rFonts w:ascii="仿宋" w:eastAsia="仿宋" w:hAnsi="仿宋" w:cs="Microsoft JhengHei Light" w:hint="eastAsia"/>
          <w:sz w:val="30"/>
          <w:szCs w:val="30"/>
          <w:lang w:val="zh-CN" w:eastAsia="zh-CN" w:bidi="zh-CN"/>
        </w:rPr>
        <w:t>; 航海模型仿真项目C1—C8规则执行中国航海模型运动协会2020年颁布的《中国航海模型运动协会竞赛规则</w:t>
      </w:r>
      <w:r w:rsidR="00BA782E" w:rsidRPr="00465F9B">
        <w:rPr>
          <w:rFonts w:ascii="仿宋" w:eastAsia="仿宋" w:hAnsi="仿宋" w:cs="Microsoft JhengHei Light" w:hint="eastAsia"/>
          <w:sz w:val="30"/>
          <w:szCs w:val="30"/>
          <w:lang w:val="zh-CN" w:eastAsia="zh-CN" w:bidi="zh-CN"/>
        </w:rPr>
        <w:t>（仿真模型）</w:t>
      </w:r>
      <w:r w:rsidR="00AC430A" w:rsidRPr="00465F9B">
        <w:rPr>
          <w:rFonts w:ascii="仿宋" w:eastAsia="仿宋" w:hAnsi="仿宋" w:cs="Microsoft JhengHei Light" w:hint="eastAsia"/>
          <w:sz w:val="30"/>
          <w:szCs w:val="30"/>
          <w:lang w:val="zh-CN" w:eastAsia="zh-CN" w:bidi="zh-CN"/>
        </w:rPr>
        <w:t>》（见附件</w:t>
      </w:r>
      <w:r w:rsidR="003B44BF">
        <w:rPr>
          <w:rFonts w:ascii="仿宋" w:eastAsia="仿宋" w:hAnsi="仿宋" w:cs="Microsoft JhengHei Light" w:hint="eastAsia"/>
          <w:sz w:val="30"/>
          <w:szCs w:val="30"/>
          <w:lang w:val="zh-CN" w:eastAsia="zh-CN" w:bidi="zh-CN"/>
        </w:rPr>
        <w:t>3</w:t>
      </w:r>
      <w:r w:rsidR="00AC430A" w:rsidRPr="00465F9B">
        <w:rPr>
          <w:rFonts w:ascii="仿宋" w:eastAsia="仿宋" w:hAnsi="仿宋" w:cs="Microsoft JhengHei Light" w:hint="eastAsia"/>
          <w:sz w:val="30"/>
          <w:szCs w:val="30"/>
          <w:lang w:val="zh-CN" w:eastAsia="zh-CN" w:bidi="zh-CN"/>
        </w:rPr>
        <w:t>）</w:t>
      </w:r>
      <w:r w:rsidRPr="00465F9B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）</w:t>
      </w:r>
    </w:p>
    <w:p w14:paraId="6216A5CF" w14:textId="77777777" w:rsidR="002C6D16" w:rsidRPr="00465F9B" w:rsidRDefault="00FB73C9" w:rsidP="00D816DD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spacing w:line="360" w:lineRule="auto"/>
        <w:ind w:leftChars="38" w:left="91" w:right="84" w:firstLineChars="200" w:firstLine="600"/>
        <w:textAlignment w:val="auto"/>
        <w:rPr>
          <w:rFonts w:ascii="仿宋" w:eastAsia="仿宋" w:hAnsi="仿宋" w:cs="Microsoft JhengHei Light"/>
          <w:sz w:val="30"/>
          <w:szCs w:val="30"/>
          <w:lang w:val="zh-CN" w:eastAsia="zh-CN" w:bidi="zh-CN"/>
        </w:rPr>
      </w:pPr>
      <w:r w:rsidRPr="00465F9B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1</w:t>
      </w:r>
      <w:r w:rsidR="00847EC0" w:rsidRPr="00465F9B">
        <w:rPr>
          <w:rFonts w:ascii="仿宋" w:eastAsia="仿宋" w:hAnsi="仿宋" w:cs="Microsoft JhengHei Light" w:hint="eastAsia"/>
          <w:sz w:val="30"/>
          <w:szCs w:val="30"/>
          <w:lang w:val="zh-CN" w:eastAsia="zh-CN" w:bidi="zh-CN"/>
        </w:rPr>
        <w:t>：</w:t>
      </w:r>
      <w:r w:rsidRPr="00465F9B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C1（装浆</w:t>
      </w:r>
      <w:proofErr w:type="gramStart"/>
      <w:r w:rsidRPr="00465F9B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或配帆舰船</w:t>
      </w:r>
      <w:proofErr w:type="gramEnd"/>
      <w:r w:rsidRPr="00465F9B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模型）</w:t>
      </w:r>
    </w:p>
    <w:p w14:paraId="19E3DB69" w14:textId="77777777" w:rsidR="002C6D16" w:rsidRPr="00465F9B" w:rsidRDefault="00FB73C9" w:rsidP="00D816DD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spacing w:line="360" w:lineRule="auto"/>
        <w:ind w:leftChars="38" w:left="91" w:right="84" w:firstLineChars="200" w:firstLine="600"/>
        <w:textAlignment w:val="auto"/>
        <w:rPr>
          <w:rFonts w:ascii="仿宋" w:eastAsia="仿宋" w:hAnsi="仿宋" w:cs="Microsoft JhengHei Light"/>
          <w:sz w:val="30"/>
          <w:szCs w:val="30"/>
          <w:lang w:val="zh-CN" w:eastAsia="zh-CN" w:bidi="zh-CN"/>
        </w:rPr>
      </w:pPr>
      <w:r w:rsidRPr="00465F9B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2</w:t>
      </w:r>
      <w:r w:rsidR="00847EC0" w:rsidRPr="00465F9B">
        <w:rPr>
          <w:rFonts w:ascii="仿宋" w:eastAsia="仿宋" w:hAnsi="仿宋" w:cs="Microsoft JhengHei Light" w:hint="eastAsia"/>
          <w:sz w:val="30"/>
          <w:szCs w:val="30"/>
          <w:lang w:val="zh-CN" w:eastAsia="zh-CN" w:bidi="zh-CN"/>
        </w:rPr>
        <w:t>：</w:t>
      </w:r>
      <w:r w:rsidRPr="00465F9B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C2（机械动力舰船模型）</w:t>
      </w:r>
    </w:p>
    <w:p w14:paraId="556515B2" w14:textId="77777777" w:rsidR="002C6D16" w:rsidRPr="00465F9B" w:rsidRDefault="00FB73C9" w:rsidP="00D816DD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spacing w:line="360" w:lineRule="auto"/>
        <w:ind w:leftChars="38" w:left="91" w:right="84" w:firstLineChars="200" w:firstLine="600"/>
        <w:textAlignment w:val="auto"/>
        <w:rPr>
          <w:rFonts w:ascii="仿宋" w:eastAsia="仿宋" w:hAnsi="仿宋" w:cs="Microsoft JhengHei Light"/>
          <w:sz w:val="30"/>
          <w:szCs w:val="30"/>
          <w:lang w:val="zh-CN" w:eastAsia="zh-CN" w:bidi="zh-CN"/>
        </w:rPr>
      </w:pPr>
      <w:r w:rsidRPr="00465F9B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3</w:t>
      </w:r>
      <w:r w:rsidR="00847EC0" w:rsidRPr="00465F9B">
        <w:rPr>
          <w:rFonts w:ascii="仿宋" w:eastAsia="仿宋" w:hAnsi="仿宋" w:cs="Microsoft JhengHei Light" w:hint="eastAsia"/>
          <w:sz w:val="30"/>
          <w:szCs w:val="30"/>
          <w:lang w:val="zh-CN" w:eastAsia="zh-CN" w:bidi="zh-CN"/>
        </w:rPr>
        <w:t>：</w:t>
      </w:r>
      <w:r w:rsidRPr="00465F9B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C3A（结构、场景舰船模型）</w:t>
      </w:r>
    </w:p>
    <w:p w14:paraId="21FE439A" w14:textId="77777777" w:rsidR="002C6D16" w:rsidRPr="00465F9B" w:rsidRDefault="00FB73C9" w:rsidP="00D816DD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spacing w:line="360" w:lineRule="auto"/>
        <w:ind w:leftChars="38" w:left="91" w:right="84" w:firstLineChars="200" w:firstLine="600"/>
        <w:textAlignment w:val="auto"/>
        <w:rPr>
          <w:rFonts w:ascii="仿宋" w:eastAsia="仿宋" w:hAnsi="仿宋" w:cs="Microsoft JhengHei Light"/>
          <w:sz w:val="30"/>
          <w:szCs w:val="30"/>
          <w:lang w:val="zh-CN" w:eastAsia="zh-CN" w:bidi="zh-CN"/>
        </w:rPr>
      </w:pPr>
      <w:r w:rsidRPr="00465F9B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4</w:t>
      </w:r>
      <w:r w:rsidR="00847EC0" w:rsidRPr="00465F9B">
        <w:rPr>
          <w:rFonts w:ascii="仿宋" w:eastAsia="仿宋" w:hAnsi="仿宋" w:cs="Microsoft JhengHei Light" w:hint="eastAsia"/>
          <w:sz w:val="30"/>
          <w:szCs w:val="30"/>
          <w:lang w:val="zh-CN" w:eastAsia="zh-CN" w:bidi="zh-CN"/>
        </w:rPr>
        <w:t>：</w:t>
      </w:r>
      <w:r w:rsidRPr="00465F9B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C3E（</w:t>
      </w:r>
      <w:proofErr w:type="gramStart"/>
      <w:r w:rsidRPr="00465F9B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商品套材结构</w:t>
      </w:r>
      <w:proofErr w:type="gramEnd"/>
      <w:r w:rsidRPr="00465F9B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、场景舰船模型）</w:t>
      </w:r>
    </w:p>
    <w:p w14:paraId="3274410A" w14:textId="77777777" w:rsidR="002C6D16" w:rsidRPr="00465F9B" w:rsidRDefault="00FB73C9" w:rsidP="00D816DD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spacing w:line="360" w:lineRule="auto"/>
        <w:ind w:leftChars="38" w:left="91" w:right="84" w:firstLineChars="200" w:firstLine="600"/>
        <w:textAlignment w:val="auto"/>
        <w:rPr>
          <w:rFonts w:ascii="仿宋" w:eastAsia="仿宋" w:hAnsi="仿宋" w:cs="Microsoft JhengHei Light"/>
          <w:sz w:val="30"/>
          <w:szCs w:val="30"/>
          <w:lang w:val="zh-CN" w:eastAsia="zh-CN" w:bidi="zh-CN"/>
        </w:rPr>
      </w:pPr>
      <w:r w:rsidRPr="00465F9B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5</w:t>
      </w:r>
      <w:r w:rsidR="00847EC0" w:rsidRPr="00465F9B">
        <w:rPr>
          <w:rFonts w:ascii="仿宋" w:eastAsia="仿宋" w:hAnsi="仿宋" w:cs="Microsoft JhengHei Light" w:hint="eastAsia"/>
          <w:sz w:val="30"/>
          <w:szCs w:val="30"/>
          <w:lang w:val="zh-CN" w:eastAsia="zh-CN" w:bidi="zh-CN"/>
        </w:rPr>
        <w:t>：</w:t>
      </w:r>
      <w:r w:rsidRPr="00465F9B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C4（1：&lt;250袖珍舰船模型）</w:t>
      </w:r>
      <w:bookmarkStart w:id="0" w:name="_GoBack"/>
      <w:bookmarkEnd w:id="0"/>
    </w:p>
    <w:p w14:paraId="30EFEB29" w14:textId="77777777" w:rsidR="002C6D16" w:rsidRPr="00465F9B" w:rsidRDefault="00FB73C9" w:rsidP="00D816DD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spacing w:line="360" w:lineRule="auto"/>
        <w:ind w:leftChars="38" w:left="91" w:right="84" w:firstLineChars="200" w:firstLine="600"/>
        <w:textAlignment w:val="auto"/>
        <w:rPr>
          <w:rFonts w:ascii="仿宋" w:eastAsia="仿宋" w:hAnsi="仿宋" w:cs="Microsoft JhengHei Light"/>
          <w:sz w:val="30"/>
          <w:szCs w:val="30"/>
          <w:lang w:val="zh-CN" w:eastAsia="zh-CN" w:bidi="zh-CN"/>
        </w:rPr>
      </w:pPr>
      <w:r w:rsidRPr="00465F9B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6</w:t>
      </w:r>
      <w:r w:rsidR="00847EC0" w:rsidRPr="00465F9B">
        <w:rPr>
          <w:rFonts w:ascii="仿宋" w:eastAsia="仿宋" w:hAnsi="仿宋" w:cs="Microsoft JhengHei Light" w:hint="eastAsia"/>
          <w:sz w:val="30"/>
          <w:szCs w:val="30"/>
          <w:lang w:val="zh-CN" w:eastAsia="zh-CN" w:bidi="zh-CN"/>
        </w:rPr>
        <w:t>：</w:t>
      </w:r>
      <w:r w:rsidRPr="00465F9B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C5（瓶口小于4厘米瓶装舰船模型）</w:t>
      </w:r>
    </w:p>
    <w:p w14:paraId="7F1D4527" w14:textId="77777777" w:rsidR="002C6D16" w:rsidRPr="00465F9B" w:rsidRDefault="00FB73C9" w:rsidP="00D816DD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spacing w:line="360" w:lineRule="auto"/>
        <w:ind w:leftChars="38" w:left="91" w:right="84" w:firstLineChars="200" w:firstLine="600"/>
        <w:textAlignment w:val="auto"/>
        <w:rPr>
          <w:rFonts w:ascii="仿宋" w:eastAsia="仿宋" w:hAnsi="仿宋" w:cs="Microsoft JhengHei Light"/>
          <w:sz w:val="30"/>
          <w:szCs w:val="30"/>
          <w:lang w:val="zh-CN" w:eastAsia="zh-CN" w:bidi="zh-CN"/>
        </w:rPr>
      </w:pPr>
      <w:r w:rsidRPr="00465F9B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7</w:t>
      </w:r>
      <w:r w:rsidR="00847EC0" w:rsidRPr="00465F9B">
        <w:rPr>
          <w:rFonts w:ascii="仿宋" w:eastAsia="仿宋" w:hAnsi="仿宋" w:cs="Microsoft JhengHei Light" w:hint="eastAsia"/>
          <w:sz w:val="30"/>
          <w:szCs w:val="30"/>
          <w:lang w:val="zh-CN" w:eastAsia="zh-CN" w:bidi="zh-CN"/>
        </w:rPr>
        <w:t>：</w:t>
      </w:r>
      <w:r w:rsidRPr="00465F9B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C6（塑料商品舰船模型）</w:t>
      </w:r>
    </w:p>
    <w:p w14:paraId="20F2F164" w14:textId="77777777" w:rsidR="002C6D16" w:rsidRPr="00465F9B" w:rsidRDefault="00FB73C9" w:rsidP="00D816DD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spacing w:line="360" w:lineRule="auto"/>
        <w:ind w:leftChars="38" w:left="91" w:right="84" w:firstLineChars="200" w:firstLine="600"/>
        <w:textAlignment w:val="auto"/>
        <w:rPr>
          <w:rFonts w:ascii="仿宋" w:eastAsia="仿宋" w:hAnsi="仿宋" w:cs="Microsoft JhengHei Light"/>
          <w:sz w:val="30"/>
          <w:szCs w:val="30"/>
          <w:lang w:val="zh-CN" w:eastAsia="zh-CN" w:bidi="zh-CN"/>
        </w:rPr>
      </w:pPr>
      <w:r w:rsidRPr="00465F9B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8</w:t>
      </w:r>
      <w:r w:rsidR="00847EC0" w:rsidRPr="00465F9B">
        <w:rPr>
          <w:rFonts w:ascii="仿宋" w:eastAsia="仿宋" w:hAnsi="仿宋" w:cs="Microsoft JhengHei Light" w:hint="eastAsia"/>
          <w:sz w:val="30"/>
          <w:szCs w:val="30"/>
          <w:lang w:val="zh-CN" w:eastAsia="zh-CN" w:bidi="zh-CN"/>
        </w:rPr>
        <w:t>：</w:t>
      </w:r>
      <w:r w:rsidRPr="00465F9B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C7（纸质商品舰船模型）</w:t>
      </w:r>
    </w:p>
    <w:p w14:paraId="4BFD5BEF" w14:textId="3F755A7C" w:rsidR="00FB73C9" w:rsidRPr="00465F9B" w:rsidRDefault="00FB73C9" w:rsidP="00374108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spacing w:line="360" w:lineRule="auto"/>
        <w:ind w:leftChars="38" w:left="91" w:right="84" w:firstLineChars="200" w:firstLine="600"/>
        <w:textAlignment w:val="auto"/>
        <w:rPr>
          <w:rStyle w:val="NormalCharacter"/>
          <w:rFonts w:ascii="仿宋" w:eastAsia="仿宋" w:hAnsi="仿宋"/>
          <w:kern w:val="2"/>
          <w:sz w:val="30"/>
          <w:szCs w:val="30"/>
          <w:lang w:eastAsia="zh-CN"/>
        </w:rPr>
      </w:pPr>
      <w:r w:rsidRPr="00465F9B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9</w:t>
      </w:r>
      <w:r w:rsidR="00847EC0" w:rsidRPr="00465F9B">
        <w:rPr>
          <w:rFonts w:ascii="仿宋" w:eastAsia="仿宋" w:hAnsi="仿宋" w:cs="Microsoft JhengHei Light" w:hint="eastAsia"/>
          <w:sz w:val="30"/>
          <w:szCs w:val="30"/>
          <w:lang w:val="zh-CN" w:eastAsia="zh-CN" w:bidi="zh-CN"/>
        </w:rPr>
        <w:t>：</w:t>
      </w:r>
      <w:r w:rsidRPr="00465F9B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C8（非塑料的</w:t>
      </w:r>
      <w:proofErr w:type="gramStart"/>
      <w:r w:rsidRPr="00465F9B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商品套材舰船</w:t>
      </w:r>
      <w:proofErr w:type="gramEnd"/>
      <w:r w:rsidRPr="00465F9B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模型）</w:t>
      </w:r>
    </w:p>
    <w:p w14:paraId="2B7AC8DC" w14:textId="77777777" w:rsidR="00BA553F" w:rsidRPr="00465F9B" w:rsidRDefault="00BA553F" w:rsidP="00374108">
      <w:pPr>
        <w:pStyle w:val="a6"/>
        <w:spacing w:before="20" w:line="271" w:lineRule="auto"/>
        <w:ind w:left="197" w:right="377" w:firstLine="0"/>
        <w:jc w:val="center"/>
        <w:rPr>
          <w:rFonts w:ascii="仿宋" w:eastAsia="仿宋" w:hAnsi="仿宋" w:cs="微软雅黑"/>
          <w:b/>
        </w:rPr>
      </w:pPr>
    </w:p>
    <w:p w14:paraId="51BCB325" w14:textId="6AF002A2" w:rsidR="00847EC0" w:rsidRPr="00465F9B" w:rsidRDefault="00847EC0" w:rsidP="00374108">
      <w:pPr>
        <w:pStyle w:val="a6"/>
        <w:spacing w:before="20" w:line="271" w:lineRule="auto"/>
        <w:ind w:left="197" w:right="377" w:firstLine="0"/>
        <w:jc w:val="center"/>
        <w:rPr>
          <w:rFonts w:ascii="仿宋" w:eastAsia="仿宋" w:hAnsi="仿宋" w:cs="微软雅黑"/>
          <w:b/>
        </w:rPr>
      </w:pPr>
      <w:r w:rsidRPr="00465F9B">
        <w:rPr>
          <w:rFonts w:ascii="仿宋" w:eastAsia="仿宋" w:hAnsi="仿宋" w:cs="微软雅黑" w:hint="eastAsia"/>
          <w:b/>
        </w:rPr>
        <w:t>静态</w:t>
      </w:r>
      <w:r w:rsidRPr="00465F9B">
        <w:rPr>
          <w:rFonts w:ascii="仿宋" w:eastAsia="仿宋" w:hAnsi="仿宋" w:cs="微软雅黑"/>
          <w:b/>
        </w:rPr>
        <w:t>仿真</w:t>
      </w:r>
      <w:r w:rsidRPr="00465F9B">
        <w:rPr>
          <w:rFonts w:ascii="仿宋" w:eastAsia="仿宋" w:hAnsi="仿宋" w:cs="微软雅黑" w:hint="eastAsia"/>
          <w:b/>
        </w:rPr>
        <w:t>模型公开</w:t>
      </w:r>
      <w:r w:rsidRPr="00465F9B">
        <w:rPr>
          <w:rFonts w:ascii="仿宋" w:eastAsia="仿宋" w:hAnsi="仿宋" w:cs="微软雅黑"/>
          <w:b/>
        </w:rPr>
        <w:t>组（CP）</w:t>
      </w:r>
    </w:p>
    <w:p w14:paraId="4F316BAE" w14:textId="77777777" w:rsidR="002C6D16" w:rsidRPr="00465F9B" w:rsidRDefault="00630175" w:rsidP="00D816DD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spacing w:line="360" w:lineRule="auto"/>
        <w:ind w:leftChars="38" w:left="91" w:right="84" w:firstLineChars="200" w:firstLine="600"/>
        <w:textAlignment w:val="auto"/>
        <w:rPr>
          <w:rFonts w:ascii="仿宋" w:eastAsia="仿宋" w:hAnsi="仿宋" w:cs="Microsoft JhengHei Light"/>
          <w:sz w:val="30"/>
          <w:szCs w:val="30"/>
          <w:lang w:val="zh-CN" w:eastAsia="zh-CN" w:bidi="zh-CN"/>
        </w:rPr>
      </w:pPr>
      <w:r w:rsidRPr="00465F9B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现实题材</w:t>
      </w:r>
      <w:r w:rsidR="004D7C2C" w:rsidRPr="00465F9B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模型</w:t>
      </w:r>
      <w:r w:rsidRPr="00465F9B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（</w:t>
      </w:r>
      <w:r w:rsidR="00847EC0" w:rsidRPr="00465F9B">
        <w:rPr>
          <w:rFonts w:ascii="仿宋" w:eastAsia="仿宋" w:hAnsi="仿宋" w:cs="Microsoft JhengHei Light" w:hint="eastAsia"/>
          <w:sz w:val="30"/>
          <w:szCs w:val="30"/>
          <w:lang w:val="zh-CN" w:eastAsia="zh-CN" w:bidi="zh-CN"/>
        </w:rPr>
        <w:t>C</w:t>
      </w:r>
      <w:r w:rsidR="00FB73C9" w:rsidRPr="00465F9B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P</w:t>
      </w:r>
      <w:r w:rsidR="00847EC0" w:rsidRPr="00465F9B">
        <w:rPr>
          <w:rFonts w:ascii="仿宋" w:eastAsia="仿宋" w:hAnsi="仿宋" w:cs="Microsoft JhengHei Light" w:hint="eastAsia"/>
          <w:sz w:val="30"/>
          <w:szCs w:val="30"/>
          <w:lang w:val="zh-CN" w:eastAsia="zh-CN" w:bidi="zh-CN"/>
        </w:rPr>
        <w:t>-</w:t>
      </w:r>
      <w:r w:rsidRPr="00465F9B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R</w:t>
      </w:r>
      <w:r w:rsidR="00FB73C9" w:rsidRPr="00465F9B">
        <w:rPr>
          <w:rFonts w:ascii="仿宋" w:eastAsia="仿宋" w:hAnsi="仿宋" w:cs="Microsoft JhengHei Light" w:hint="eastAsia"/>
          <w:sz w:val="30"/>
          <w:szCs w:val="30"/>
          <w:lang w:val="zh-CN" w:eastAsia="zh-CN" w:bidi="zh-CN"/>
        </w:rPr>
        <w:t>，以下简称R</w:t>
      </w:r>
      <w:r w:rsidRPr="00465F9B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）</w:t>
      </w:r>
    </w:p>
    <w:p w14:paraId="35FCD8DD" w14:textId="77777777" w:rsidR="002C6D16" w:rsidRPr="00465F9B" w:rsidRDefault="00DB2791" w:rsidP="00D816DD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spacing w:line="360" w:lineRule="auto"/>
        <w:ind w:leftChars="38" w:left="91" w:right="84" w:firstLineChars="200" w:firstLine="600"/>
        <w:textAlignment w:val="auto"/>
        <w:rPr>
          <w:rFonts w:ascii="仿宋" w:eastAsia="仿宋" w:hAnsi="仿宋" w:cs="Microsoft JhengHei Light"/>
          <w:sz w:val="30"/>
          <w:szCs w:val="30"/>
          <w:lang w:val="zh-CN" w:eastAsia="zh-CN" w:bidi="zh-CN"/>
        </w:rPr>
      </w:pPr>
      <w:r w:rsidRPr="00465F9B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1：</w:t>
      </w:r>
      <w:r w:rsidR="00630175" w:rsidRPr="00465F9B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R1-M（标准地面装备模型）</w:t>
      </w:r>
    </w:p>
    <w:p w14:paraId="40186A48" w14:textId="77777777" w:rsidR="002C6D16" w:rsidRPr="00465F9B" w:rsidRDefault="00DB2791" w:rsidP="00D816DD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spacing w:line="360" w:lineRule="auto"/>
        <w:ind w:leftChars="38" w:left="91" w:right="84" w:firstLineChars="200" w:firstLine="600"/>
        <w:textAlignment w:val="auto"/>
        <w:rPr>
          <w:rFonts w:ascii="仿宋" w:eastAsia="仿宋" w:hAnsi="仿宋" w:cs="Microsoft JhengHei Light"/>
          <w:sz w:val="30"/>
          <w:szCs w:val="30"/>
          <w:lang w:val="zh-CN" w:eastAsia="zh-CN" w:bidi="zh-CN"/>
        </w:rPr>
      </w:pPr>
      <w:r w:rsidRPr="00465F9B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2：</w:t>
      </w:r>
      <w:r w:rsidR="00630175" w:rsidRPr="00465F9B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R1-S（袖珍地面装备模型）</w:t>
      </w:r>
    </w:p>
    <w:p w14:paraId="03B21763" w14:textId="77777777" w:rsidR="002C6D16" w:rsidRPr="00465F9B" w:rsidRDefault="00DB2791" w:rsidP="00D816DD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spacing w:line="360" w:lineRule="auto"/>
        <w:ind w:leftChars="38" w:left="91" w:right="84" w:firstLineChars="200" w:firstLine="600"/>
        <w:textAlignment w:val="auto"/>
        <w:rPr>
          <w:rFonts w:ascii="仿宋" w:eastAsia="仿宋" w:hAnsi="仿宋" w:cs="Microsoft JhengHei Light"/>
          <w:sz w:val="30"/>
          <w:szCs w:val="30"/>
          <w:lang w:val="zh-CN" w:bidi="zh-CN"/>
        </w:rPr>
      </w:pPr>
      <w:r w:rsidRPr="00465F9B">
        <w:rPr>
          <w:rFonts w:ascii="仿宋" w:eastAsia="仿宋" w:hAnsi="仿宋" w:cs="Microsoft JhengHei Light"/>
          <w:sz w:val="30"/>
          <w:szCs w:val="30"/>
          <w:lang w:val="zh-CN" w:bidi="zh-CN"/>
        </w:rPr>
        <w:t>3</w:t>
      </w:r>
      <w:r w:rsidRPr="00465F9B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：</w:t>
      </w:r>
      <w:r w:rsidR="00630175" w:rsidRPr="00465F9B">
        <w:rPr>
          <w:rFonts w:ascii="仿宋" w:eastAsia="仿宋" w:hAnsi="仿宋" w:cs="Microsoft JhengHei Light"/>
          <w:sz w:val="30"/>
          <w:szCs w:val="30"/>
          <w:lang w:val="zh-CN" w:bidi="zh-CN"/>
        </w:rPr>
        <w:t>R2-M</w:t>
      </w:r>
      <w:r w:rsidR="00630175" w:rsidRPr="00465F9B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（标准舰船模型）</w:t>
      </w:r>
    </w:p>
    <w:p w14:paraId="6237F286" w14:textId="77777777" w:rsidR="002C6D16" w:rsidRPr="00465F9B" w:rsidRDefault="00DB2791" w:rsidP="00D816DD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spacing w:line="360" w:lineRule="auto"/>
        <w:ind w:leftChars="38" w:left="91" w:right="84" w:firstLineChars="200" w:firstLine="600"/>
        <w:textAlignment w:val="auto"/>
        <w:rPr>
          <w:rFonts w:ascii="仿宋" w:eastAsia="仿宋" w:hAnsi="仿宋" w:cs="Microsoft JhengHei Light"/>
          <w:sz w:val="30"/>
          <w:szCs w:val="30"/>
          <w:lang w:val="zh-CN" w:bidi="zh-CN"/>
        </w:rPr>
      </w:pPr>
      <w:r w:rsidRPr="00465F9B">
        <w:rPr>
          <w:rFonts w:ascii="仿宋" w:eastAsia="仿宋" w:hAnsi="仿宋" w:cs="Microsoft JhengHei Light"/>
          <w:sz w:val="30"/>
          <w:szCs w:val="30"/>
          <w:lang w:val="zh-CN" w:bidi="zh-CN"/>
        </w:rPr>
        <w:t>4</w:t>
      </w:r>
      <w:r w:rsidRPr="00465F9B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：</w:t>
      </w:r>
      <w:r w:rsidR="00630175" w:rsidRPr="00465F9B">
        <w:rPr>
          <w:rFonts w:ascii="仿宋" w:eastAsia="仿宋" w:hAnsi="仿宋" w:cs="Microsoft JhengHei Light"/>
          <w:sz w:val="30"/>
          <w:szCs w:val="30"/>
          <w:lang w:val="zh-CN" w:bidi="zh-CN"/>
        </w:rPr>
        <w:t>R2-S</w:t>
      </w:r>
      <w:r w:rsidR="00630175" w:rsidRPr="00465F9B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（袖珍舰船模型）</w:t>
      </w:r>
    </w:p>
    <w:p w14:paraId="175FFC6A" w14:textId="77777777" w:rsidR="002C6D16" w:rsidRPr="00465F9B" w:rsidRDefault="00DB2791" w:rsidP="00D816DD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spacing w:line="360" w:lineRule="auto"/>
        <w:ind w:leftChars="38" w:left="91" w:right="84" w:firstLineChars="200" w:firstLine="600"/>
        <w:textAlignment w:val="auto"/>
        <w:rPr>
          <w:rFonts w:ascii="仿宋" w:eastAsia="仿宋" w:hAnsi="仿宋" w:cs="Microsoft JhengHei Light"/>
          <w:sz w:val="30"/>
          <w:szCs w:val="30"/>
          <w:lang w:val="zh-CN" w:bidi="zh-CN"/>
        </w:rPr>
      </w:pPr>
      <w:r w:rsidRPr="00465F9B">
        <w:rPr>
          <w:rFonts w:ascii="仿宋" w:eastAsia="仿宋" w:hAnsi="仿宋" w:cs="Microsoft JhengHei Light"/>
          <w:sz w:val="30"/>
          <w:szCs w:val="30"/>
          <w:lang w:val="zh-CN" w:bidi="zh-CN"/>
        </w:rPr>
        <w:t>5</w:t>
      </w:r>
      <w:r w:rsidRPr="00465F9B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：</w:t>
      </w:r>
      <w:r w:rsidR="00630175" w:rsidRPr="00465F9B">
        <w:rPr>
          <w:rFonts w:ascii="仿宋" w:eastAsia="仿宋" w:hAnsi="仿宋" w:cs="Microsoft JhengHei Light"/>
          <w:sz w:val="30"/>
          <w:szCs w:val="30"/>
          <w:lang w:val="zh-CN" w:bidi="zh-CN"/>
        </w:rPr>
        <w:t>R2-W</w:t>
      </w:r>
      <w:r w:rsidR="00630175" w:rsidRPr="00465F9B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（木船模型）</w:t>
      </w:r>
    </w:p>
    <w:p w14:paraId="58631A0A" w14:textId="77777777" w:rsidR="002C6D16" w:rsidRPr="00465F9B" w:rsidRDefault="00DB2791" w:rsidP="00D816DD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spacing w:line="360" w:lineRule="auto"/>
        <w:ind w:leftChars="38" w:left="91" w:right="84" w:firstLineChars="200" w:firstLine="600"/>
        <w:textAlignment w:val="auto"/>
        <w:rPr>
          <w:rFonts w:ascii="仿宋" w:eastAsia="仿宋" w:hAnsi="仿宋" w:cs="Microsoft JhengHei Light"/>
          <w:sz w:val="30"/>
          <w:szCs w:val="30"/>
          <w:lang w:val="zh-CN" w:eastAsia="zh-CN" w:bidi="zh-CN"/>
        </w:rPr>
      </w:pPr>
      <w:r w:rsidRPr="00465F9B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6：</w:t>
      </w:r>
      <w:r w:rsidR="00630175" w:rsidRPr="00465F9B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R3-M（标准军事设备模型）</w:t>
      </w:r>
    </w:p>
    <w:p w14:paraId="6CEADFED" w14:textId="77777777" w:rsidR="002C6D16" w:rsidRPr="00465F9B" w:rsidRDefault="00DB2791" w:rsidP="00D816DD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spacing w:line="360" w:lineRule="auto"/>
        <w:ind w:leftChars="38" w:left="91" w:right="84" w:firstLineChars="200" w:firstLine="600"/>
        <w:textAlignment w:val="auto"/>
        <w:rPr>
          <w:rFonts w:ascii="仿宋" w:eastAsia="仿宋" w:hAnsi="仿宋" w:cs="Microsoft JhengHei Light"/>
          <w:sz w:val="30"/>
          <w:szCs w:val="30"/>
          <w:lang w:val="zh-CN" w:eastAsia="zh-CN" w:bidi="zh-CN"/>
        </w:rPr>
      </w:pPr>
      <w:r w:rsidRPr="00465F9B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lastRenderedPageBreak/>
        <w:t>7：</w:t>
      </w:r>
      <w:r w:rsidR="00630175" w:rsidRPr="00465F9B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R3-S（袖珍军事设备模型）</w:t>
      </w:r>
    </w:p>
    <w:p w14:paraId="099D6F54" w14:textId="77777777" w:rsidR="002C6D16" w:rsidRPr="00465F9B" w:rsidRDefault="00DB2791" w:rsidP="00D816DD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spacing w:line="360" w:lineRule="auto"/>
        <w:ind w:leftChars="38" w:left="91" w:right="84" w:firstLineChars="200" w:firstLine="600"/>
        <w:textAlignment w:val="auto"/>
        <w:rPr>
          <w:rFonts w:ascii="仿宋" w:eastAsia="仿宋" w:hAnsi="仿宋" w:cs="Microsoft JhengHei Light"/>
          <w:sz w:val="30"/>
          <w:szCs w:val="30"/>
          <w:lang w:val="zh-CN" w:eastAsia="zh-CN" w:bidi="zh-CN"/>
        </w:rPr>
      </w:pPr>
      <w:r w:rsidRPr="00465F9B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8：</w:t>
      </w:r>
      <w:r w:rsidR="00630175" w:rsidRPr="00465F9B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R5（民用设备模型）</w:t>
      </w:r>
    </w:p>
    <w:p w14:paraId="4AD92430" w14:textId="77777777" w:rsidR="002C6D16" w:rsidRPr="00465F9B" w:rsidRDefault="00630175" w:rsidP="00D816DD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spacing w:line="360" w:lineRule="auto"/>
        <w:ind w:leftChars="38" w:left="91" w:right="84" w:firstLineChars="200" w:firstLine="600"/>
        <w:textAlignment w:val="auto"/>
        <w:rPr>
          <w:rFonts w:ascii="仿宋" w:eastAsia="仿宋" w:hAnsi="仿宋" w:cs="Microsoft JhengHei Light"/>
          <w:sz w:val="30"/>
          <w:szCs w:val="30"/>
          <w:lang w:val="zh-CN" w:eastAsia="zh-CN" w:bidi="zh-CN"/>
        </w:rPr>
      </w:pPr>
      <w:r w:rsidRPr="00465F9B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科幻题材</w:t>
      </w:r>
      <w:r w:rsidR="004D7C2C" w:rsidRPr="00465F9B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模型</w:t>
      </w:r>
      <w:r w:rsidRPr="00465F9B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（</w:t>
      </w:r>
      <w:r w:rsidR="00847EC0" w:rsidRPr="00465F9B">
        <w:rPr>
          <w:rFonts w:ascii="仿宋" w:eastAsia="仿宋" w:hAnsi="仿宋" w:cs="Microsoft JhengHei Light" w:hint="eastAsia"/>
          <w:sz w:val="30"/>
          <w:szCs w:val="30"/>
          <w:lang w:val="zh-CN" w:eastAsia="zh-CN" w:bidi="zh-CN"/>
        </w:rPr>
        <w:t>C</w:t>
      </w:r>
      <w:r w:rsidR="00FB73C9" w:rsidRPr="00465F9B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P</w:t>
      </w:r>
      <w:r w:rsidR="00847EC0" w:rsidRPr="00465F9B">
        <w:rPr>
          <w:rFonts w:ascii="仿宋" w:eastAsia="仿宋" w:hAnsi="仿宋" w:cs="Microsoft JhengHei Light" w:hint="eastAsia"/>
          <w:sz w:val="30"/>
          <w:szCs w:val="30"/>
          <w:lang w:val="zh-CN" w:eastAsia="zh-CN" w:bidi="zh-CN"/>
        </w:rPr>
        <w:t>-</w:t>
      </w:r>
      <w:r w:rsidRPr="00465F9B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SF</w:t>
      </w:r>
      <w:r w:rsidR="00FB73C9" w:rsidRPr="00465F9B">
        <w:rPr>
          <w:rFonts w:ascii="仿宋" w:eastAsia="仿宋" w:hAnsi="仿宋" w:cs="Microsoft JhengHei Light" w:hint="eastAsia"/>
          <w:sz w:val="30"/>
          <w:szCs w:val="30"/>
          <w:lang w:val="zh-CN" w:eastAsia="zh-CN" w:bidi="zh-CN"/>
        </w:rPr>
        <w:t>，以下简称</w:t>
      </w:r>
      <w:r w:rsidR="00FB73C9" w:rsidRPr="00465F9B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SF</w:t>
      </w:r>
      <w:r w:rsidRPr="00465F9B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）</w:t>
      </w:r>
    </w:p>
    <w:p w14:paraId="074E3143" w14:textId="77777777" w:rsidR="002C6D16" w:rsidRPr="00465F9B" w:rsidRDefault="00DB2791" w:rsidP="00D816DD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spacing w:line="360" w:lineRule="auto"/>
        <w:ind w:leftChars="38" w:left="91" w:right="84" w:firstLineChars="200" w:firstLine="600"/>
        <w:textAlignment w:val="auto"/>
        <w:rPr>
          <w:rFonts w:ascii="仿宋" w:eastAsia="仿宋" w:hAnsi="仿宋" w:cs="Microsoft JhengHei Light"/>
          <w:sz w:val="30"/>
          <w:szCs w:val="30"/>
          <w:lang w:val="zh-CN" w:eastAsia="zh-CN" w:bidi="zh-CN"/>
        </w:rPr>
      </w:pPr>
      <w:r w:rsidRPr="00465F9B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9：</w:t>
      </w:r>
      <w:r w:rsidR="00630175" w:rsidRPr="00465F9B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SF-M（科幻装备模型）</w:t>
      </w:r>
    </w:p>
    <w:p w14:paraId="5DC4996D" w14:textId="77777777" w:rsidR="002C6D16" w:rsidRPr="00465F9B" w:rsidRDefault="00DB2791" w:rsidP="00D816DD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spacing w:line="360" w:lineRule="auto"/>
        <w:ind w:leftChars="38" w:left="91" w:right="84" w:firstLineChars="200" w:firstLine="600"/>
        <w:textAlignment w:val="auto"/>
        <w:rPr>
          <w:rFonts w:ascii="仿宋" w:eastAsia="仿宋" w:hAnsi="仿宋" w:cs="Microsoft JhengHei Light"/>
          <w:sz w:val="30"/>
          <w:szCs w:val="30"/>
          <w:lang w:val="zh-CN" w:eastAsia="zh-CN" w:bidi="zh-CN"/>
        </w:rPr>
      </w:pPr>
      <w:r w:rsidRPr="00465F9B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10：</w:t>
      </w:r>
      <w:r w:rsidR="00630175" w:rsidRPr="00465F9B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SF-R（科幻</w:t>
      </w:r>
      <w:r w:rsidR="00A86C23" w:rsidRPr="00465F9B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机器人</w:t>
      </w:r>
      <w:r w:rsidR="00630175" w:rsidRPr="00465F9B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模型）</w:t>
      </w:r>
    </w:p>
    <w:p w14:paraId="5A3ECC61" w14:textId="77777777" w:rsidR="002C6D16" w:rsidRPr="00465F9B" w:rsidRDefault="00DB2791" w:rsidP="00D816DD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spacing w:line="360" w:lineRule="auto"/>
        <w:ind w:leftChars="38" w:left="91" w:right="84" w:firstLineChars="200" w:firstLine="600"/>
        <w:textAlignment w:val="auto"/>
        <w:rPr>
          <w:rFonts w:ascii="仿宋" w:eastAsia="仿宋" w:hAnsi="仿宋" w:cs="Microsoft JhengHei Light"/>
          <w:sz w:val="30"/>
          <w:szCs w:val="30"/>
          <w:lang w:val="zh-CN" w:eastAsia="zh-CN" w:bidi="zh-CN"/>
        </w:rPr>
      </w:pPr>
      <w:r w:rsidRPr="00465F9B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11：</w:t>
      </w:r>
      <w:r w:rsidR="00630175" w:rsidRPr="00465F9B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SF-G（科幻</w:t>
      </w:r>
      <w:r w:rsidR="00A86C23" w:rsidRPr="00465F9B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机械</w:t>
      </w:r>
      <w:r w:rsidR="00022DD9" w:rsidRPr="00465F9B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装备</w:t>
      </w:r>
      <w:r w:rsidR="00A86C23" w:rsidRPr="00465F9B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人物</w:t>
      </w:r>
      <w:r w:rsidR="00630175" w:rsidRPr="00465F9B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模型）</w:t>
      </w:r>
    </w:p>
    <w:p w14:paraId="70DB5138" w14:textId="77777777" w:rsidR="002C6D16" w:rsidRPr="00465F9B" w:rsidRDefault="00DB2791" w:rsidP="00D816DD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spacing w:line="360" w:lineRule="auto"/>
        <w:ind w:leftChars="38" w:left="91" w:right="84" w:firstLineChars="200" w:firstLine="600"/>
        <w:textAlignment w:val="auto"/>
        <w:rPr>
          <w:rFonts w:ascii="仿宋" w:eastAsia="仿宋" w:hAnsi="仿宋" w:cs="Microsoft JhengHei Light"/>
          <w:sz w:val="30"/>
          <w:szCs w:val="30"/>
          <w:lang w:val="zh-CN" w:eastAsia="zh-CN" w:bidi="zh-CN"/>
        </w:rPr>
      </w:pPr>
      <w:r w:rsidRPr="00465F9B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情景题材</w:t>
      </w:r>
      <w:r w:rsidR="004D7C2C" w:rsidRPr="00465F9B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模型</w:t>
      </w:r>
      <w:r w:rsidRPr="00465F9B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（</w:t>
      </w:r>
      <w:r w:rsidR="00847EC0" w:rsidRPr="00465F9B">
        <w:rPr>
          <w:rFonts w:ascii="仿宋" w:eastAsia="仿宋" w:hAnsi="仿宋" w:cs="Microsoft JhengHei Light" w:hint="eastAsia"/>
          <w:sz w:val="30"/>
          <w:szCs w:val="30"/>
          <w:lang w:val="zh-CN" w:eastAsia="zh-CN" w:bidi="zh-CN"/>
        </w:rPr>
        <w:t>C</w:t>
      </w:r>
      <w:r w:rsidR="00FB73C9" w:rsidRPr="00465F9B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P</w:t>
      </w:r>
      <w:r w:rsidR="00847EC0" w:rsidRPr="00465F9B">
        <w:rPr>
          <w:rFonts w:ascii="仿宋" w:eastAsia="仿宋" w:hAnsi="仿宋" w:cs="Microsoft JhengHei Light" w:hint="eastAsia"/>
          <w:sz w:val="30"/>
          <w:szCs w:val="30"/>
          <w:lang w:val="zh-CN" w:eastAsia="zh-CN" w:bidi="zh-CN"/>
        </w:rPr>
        <w:t>-</w:t>
      </w:r>
      <w:r w:rsidRPr="00465F9B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SC</w:t>
      </w:r>
      <w:r w:rsidR="00FB73C9" w:rsidRPr="00465F9B">
        <w:rPr>
          <w:rFonts w:ascii="仿宋" w:eastAsia="仿宋" w:hAnsi="仿宋" w:cs="Microsoft JhengHei Light" w:hint="eastAsia"/>
          <w:sz w:val="30"/>
          <w:szCs w:val="30"/>
          <w:lang w:val="zh-CN" w:eastAsia="zh-CN" w:bidi="zh-CN"/>
        </w:rPr>
        <w:t>，以下简称</w:t>
      </w:r>
      <w:r w:rsidR="00FB73C9" w:rsidRPr="00465F9B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SC</w:t>
      </w:r>
      <w:r w:rsidRPr="00465F9B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）</w:t>
      </w:r>
    </w:p>
    <w:p w14:paraId="28C7C748" w14:textId="77777777" w:rsidR="002C6D16" w:rsidRPr="00465F9B" w:rsidRDefault="00DB2791" w:rsidP="00D816DD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spacing w:line="360" w:lineRule="auto"/>
        <w:ind w:leftChars="38" w:left="91" w:right="84" w:firstLineChars="200" w:firstLine="600"/>
        <w:textAlignment w:val="auto"/>
        <w:rPr>
          <w:rFonts w:ascii="仿宋" w:eastAsia="仿宋" w:hAnsi="仿宋" w:cs="Microsoft JhengHei Light"/>
          <w:sz w:val="30"/>
          <w:szCs w:val="30"/>
          <w:lang w:val="zh-CN" w:eastAsia="zh-CN" w:bidi="zh-CN"/>
        </w:rPr>
      </w:pPr>
      <w:r w:rsidRPr="00465F9B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12：SC-R（现实题材情景模型）</w:t>
      </w:r>
    </w:p>
    <w:p w14:paraId="1334EB67" w14:textId="77777777" w:rsidR="002C6D16" w:rsidRPr="00465F9B" w:rsidRDefault="00DB2791" w:rsidP="00D816DD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spacing w:line="360" w:lineRule="auto"/>
        <w:ind w:leftChars="38" w:left="91" w:right="84" w:firstLineChars="200" w:firstLine="600"/>
        <w:textAlignment w:val="auto"/>
        <w:rPr>
          <w:rFonts w:ascii="仿宋" w:eastAsia="仿宋" w:hAnsi="仿宋" w:cs="Microsoft JhengHei Light"/>
          <w:sz w:val="30"/>
          <w:szCs w:val="30"/>
          <w:lang w:val="zh-CN" w:eastAsia="zh-CN" w:bidi="zh-CN"/>
        </w:rPr>
      </w:pPr>
      <w:r w:rsidRPr="00465F9B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13：SC-S（科幻题材情景模型）</w:t>
      </w:r>
    </w:p>
    <w:p w14:paraId="1CE39B57" w14:textId="77777777" w:rsidR="002C6D16" w:rsidRPr="00465F9B" w:rsidRDefault="00630175" w:rsidP="00D816DD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spacing w:line="360" w:lineRule="auto"/>
        <w:ind w:leftChars="38" w:left="91" w:right="84" w:firstLineChars="200" w:firstLine="600"/>
        <w:textAlignment w:val="auto"/>
        <w:rPr>
          <w:rFonts w:ascii="仿宋" w:eastAsia="仿宋" w:hAnsi="仿宋" w:cs="Microsoft JhengHei Light"/>
          <w:sz w:val="30"/>
          <w:szCs w:val="30"/>
          <w:lang w:val="zh-CN" w:eastAsia="zh-CN" w:bidi="zh-CN"/>
        </w:rPr>
      </w:pPr>
      <w:r w:rsidRPr="00465F9B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人物题材</w:t>
      </w:r>
      <w:r w:rsidR="004D7C2C" w:rsidRPr="00465F9B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模型</w:t>
      </w:r>
      <w:r w:rsidRPr="00465F9B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（</w:t>
      </w:r>
      <w:r w:rsidR="00847EC0" w:rsidRPr="00465F9B">
        <w:rPr>
          <w:rFonts w:ascii="仿宋" w:eastAsia="仿宋" w:hAnsi="仿宋" w:cs="Microsoft JhengHei Light" w:hint="eastAsia"/>
          <w:sz w:val="30"/>
          <w:szCs w:val="30"/>
          <w:lang w:val="zh-CN" w:eastAsia="zh-CN" w:bidi="zh-CN"/>
        </w:rPr>
        <w:t>C</w:t>
      </w:r>
      <w:r w:rsidR="00FB73C9" w:rsidRPr="00465F9B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P</w:t>
      </w:r>
      <w:r w:rsidR="00847EC0" w:rsidRPr="00465F9B">
        <w:rPr>
          <w:rFonts w:ascii="仿宋" w:eastAsia="仿宋" w:hAnsi="仿宋" w:cs="Microsoft JhengHei Light" w:hint="eastAsia"/>
          <w:sz w:val="30"/>
          <w:szCs w:val="30"/>
          <w:lang w:val="zh-CN" w:eastAsia="zh-CN" w:bidi="zh-CN"/>
        </w:rPr>
        <w:t>-</w:t>
      </w:r>
      <w:r w:rsidRPr="00465F9B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FG</w:t>
      </w:r>
      <w:r w:rsidR="00FB73C9" w:rsidRPr="00465F9B">
        <w:rPr>
          <w:rFonts w:ascii="仿宋" w:eastAsia="仿宋" w:hAnsi="仿宋" w:cs="Microsoft JhengHei Light" w:hint="eastAsia"/>
          <w:sz w:val="30"/>
          <w:szCs w:val="30"/>
          <w:lang w:val="zh-CN" w:eastAsia="zh-CN" w:bidi="zh-CN"/>
        </w:rPr>
        <w:t>，以下简称</w:t>
      </w:r>
      <w:r w:rsidR="00FB73C9" w:rsidRPr="00465F9B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FG</w:t>
      </w:r>
      <w:r w:rsidRPr="00465F9B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）</w:t>
      </w:r>
    </w:p>
    <w:p w14:paraId="62CB14EC" w14:textId="77777777" w:rsidR="002C6D16" w:rsidRPr="00465F9B" w:rsidRDefault="00DB2791" w:rsidP="00D816DD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spacing w:line="360" w:lineRule="auto"/>
        <w:ind w:leftChars="38" w:left="91" w:right="84" w:firstLineChars="200" w:firstLine="600"/>
        <w:textAlignment w:val="auto"/>
        <w:rPr>
          <w:rFonts w:ascii="仿宋" w:eastAsia="仿宋" w:hAnsi="仿宋" w:cs="Microsoft JhengHei Light"/>
          <w:sz w:val="30"/>
          <w:szCs w:val="30"/>
          <w:lang w:val="zh-CN" w:eastAsia="zh-CN" w:bidi="zh-CN"/>
        </w:rPr>
      </w:pPr>
      <w:r w:rsidRPr="00465F9B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14：</w:t>
      </w:r>
      <w:r w:rsidR="00630175" w:rsidRPr="00465F9B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FG-A</w:t>
      </w:r>
      <w:r w:rsidRPr="00465F9B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（</w:t>
      </w:r>
      <w:proofErr w:type="gramStart"/>
      <w:r w:rsidR="001C3A12" w:rsidRPr="00465F9B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手办套材</w:t>
      </w:r>
      <w:proofErr w:type="gramEnd"/>
      <w:r w:rsidR="001C3A12" w:rsidRPr="00465F9B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模型涂装</w:t>
      </w:r>
      <w:r w:rsidRPr="00465F9B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）</w:t>
      </w:r>
    </w:p>
    <w:p w14:paraId="23EE840B" w14:textId="77777777" w:rsidR="002C6D16" w:rsidRPr="00465F9B" w:rsidRDefault="00DB2791" w:rsidP="00D816DD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spacing w:line="360" w:lineRule="auto"/>
        <w:ind w:leftChars="38" w:left="91" w:right="84" w:firstLineChars="200" w:firstLine="600"/>
        <w:textAlignment w:val="auto"/>
        <w:rPr>
          <w:rFonts w:ascii="仿宋" w:eastAsia="仿宋" w:hAnsi="仿宋" w:cs="Microsoft JhengHei Light"/>
          <w:sz w:val="30"/>
          <w:szCs w:val="30"/>
          <w:lang w:val="zh-CN" w:eastAsia="zh-CN" w:bidi="zh-CN"/>
        </w:rPr>
      </w:pPr>
      <w:r w:rsidRPr="00465F9B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15：</w:t>
      </w:r>
      <w:r w:rsidR="00630175" w:rsidRPr="00465F9B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FG-B</w:t>
      </w:r>
      <w:r w:rsidRPr="00465F9B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（</w:t>
      </w:r>
      <w:proofErr w:type="gramStart"/>
      <w:r w:rsidRPr="00465F9B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手办模型</w:t>
      </w:r>
      <w:proofErr w:type="gramEnd"/>
      <w:r w:rsidRPr="00465F9B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原型制作）</w:t>
      </w:r>
    </w:p>
    <w:p w14:paraId="104C5977" w14:textId="77777777" w:rsidR="002C6D16" w:rsidRPr="00465F9B" w:rsidRDefault="00DB2791" w:rsidP="00D816DD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spacing w:line="360" w:lineRule="auto"/>
        <w:ind w:leftChars="38" w:left="91" w:right="84" w:firstLineChars="200" w:firstLine="600"/>
        <w:textAlignment w:val="auto"/>
        <w:rPr>
          <w:rFonts w:ascii="仿宋" w:eastAsia="仿宋" w:hAnsi="仿宋" w:cs="Microsoft JhengHei Light"/>
          <w:sz w:val="30"/>
          <w:szCs w:val="30"/>
          <w:lang w:val="zh-CN" w:eastAsia="zh-CN" w:bidi="zh-CN"/>
        </w:rPr>
      </w:pPr>
      <w:r w:rsidRPr="00465F9B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16：</w:t>
      </w:r>
      <w:r w:rsidR="00630175" w:rsidRPr="00465F9B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FG-P</w:t>
      </w:r>
      <w:r w:rsidRPr="00465F9B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（写实</w:t>
      </w:r>
      <w:r w:rsidR="00E801E1" w:rsidRPr="00465F9B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题材</w:t>
      </w:r>
      <w:r w:rsidRPr="00465F9B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迷你人物模型）</w:t>
      </w:r>
    </w:p>
    <w:p w14:paraId="5C10D7EF" w14:textId="77777777" w:rsidR="002C6D16" w:rsidRPr="00465F9B" w:rsidRDefault="00DB2791" w:rsidP="00D816DD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spacing w:line="360" w:lineRule="auto"/>
        <w:ind w:leftChars="38" w:left="91" w:right="84" w:firstLineChars="200" w:firstLine="600"/>
        <w:textAlignment w:val="auto"/>
        <w:rPr>
          <w:rFonts w:ascii="仿宋" w:eastAsia="仿宋" w:hAnsi="仿宋" w:cs="Microsoft JhengHei Light"/>
          <w:sz w:val="30"/>
          <w:szCs w:val="30"/>
          <w:lang w:val="zh-CN" w:eastAsia="zh-CN" w:bidi="zh-CN"/>
        </w:rPr>
      </w:pPr>
      <w:r w:rsidRPr="00465F9B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17：</w:t>
      </w:r>
      <w:r w:rsidR="00630175" w:rsidRPr="00465F9B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FG-W</w:t>
      </w:r>
      <w:r w:rsidRPr="00465F9B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（奇幻</w:t>
      </w:r>
      <w:r w:rsidR="00E801E1" w:rsidRPr="00465F9B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题材</w:t>
      </w:r>
      <w:r w:rsidRPr="00465F9B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迷你人物模型）</w:t>
      </w:r>
    </w:p>
    <w:p w14:paraId="5A9E6768" w14:textId="77777777" w:rsidR="002C6D16" w:rsidRPr="00465F9B" w:rsidRDefault="002C6D16" w:rsidP="00D816DD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spacing w:line="360" w:lineRule="auto"/>
        <w:ind w:leftChars="38" w:left="91" w:right="84" w:firstLineChars="200" w:firstLine="600"/>
        <w:textAlignment w:val="auto"/>
        <w:rPr>
          <w:rFonts w:ascii="仿宋" w:eastAsia="仿宋" w:hAnsi="仿宋" w:cs="Microsoft JhengHei Light"/>
          <w:sz w:val="30"/>
          <w:szCs w:val="30"/>
          <w:lang w:val="zh-CN" w:eastAsia="zh-CN" w:bidi="zh-CN"/>
        </w:rPr>
      </w:pPr>
    </w:p>
    <w:p w14:paraId="203E9B73" w14:textId="77777777" w:rsidR="004F53FE" w:rsidRPr="004F53FE" w:rsidRDefault="006A4D0B" w:rsidP="004F53FE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spacing w:line="360" w:lineRule="auto"/>
        <w:ind w:leftChars="38" w:left="91" w:right="84" w:firstLineChars="200" w:firstLine="602"/>
        <w:textAlignment w:val="auto"/>
        <w:rPr>
          <w:rFonts w:ascii="仿宋" w:eastAsia="仿宋" w:hAnsi="仿宋" w:cs="Microsoft JhengHei Light"/>
          <w:b/>
          <w:sz w:val="30"/>
          <w:szCs w:val="30"/>
          <w:lang w:val="zh-CN" w:eastAsia="zh-CN" w:bidi="zh-CN"/>
        </w:rPr>
      </w:pPr>
      <w:r w:rsidRPr="004F53FE">
        <w:rPr>
          <w:rFonts w:ascii="仿宋" w:eastAsia="仿宋" w:hAnsi="仿宋" w:cs="Microsoft JhengHei Light"/>
          <w:b/>
          <w:sz w:val="30"/>
          <w:szCs w:val="30"/>
          <w:lang w:val="zh-CN" w:eastAsia="zh-CN" w:bidi="zh-CN"/>
        </w:rPr>
        <w:t xml:space="preserve">一、模型的级别 </w:t>
      </w:r>
    </w:p>
    <w:p w14:paraId="1E0C5B0F" w14:textId="1CDE4573" w:rsidR="002C6D16" w:rsidRPr="004F53FE" w:rsidRDefault="006A4D0B" w:rsidP="004F53FE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spacing w:line="360" w:lineRule="auto"/>
        <w:ind w:leftChars="38" w:left="91" w:right="84" w:firstLineChars="200" w:firstLine="602"/>
        <w:textAlignment w:val="auto"/>
        <w:rPr>
          <w:rFonts w:ascii="仿宋" w:eastAsia="仿宋" w:hAnsi="仿宋" w:cs="Microsoft JhengHei Light"/>
          <w:b/>
          <w:sz w:val="30"/>
          <w:szCs w:val="30"/>
          <w:lang w:val="zh-CN" w:eastAsia="zh-CN" w:bidi="zh-CN"/>
        </w:rPr>
      </w:pPr>
      <w:r w:rsidRPr="004F53FE">
        <w:rPr>
          <w:rFonts w:ascii="仿宋" w:eastAsia="仿宋" w:hAnsi="仿宋" w:cs="Microsoft JhengHei Light"/>
          <w:b/>
          <w:sz w:val="30"/>
          <w:szCs w:val="30"/>
          <w:lang w:val="zh-CN" w:eastAsia="zh-CN" w:bidi="zh-CN"/>
        </w:rPr>
        <w:t>（一）</w:t>
      </w:r>
      <w:r w:rsidR="00CE7C04" w:rsidRPr="004F53FE">
        <w:rPr>
          <w:rFonts w:ascii="仿宋" w:eastAsia="仿宋" w:hAnsi="仿宋" w:cs="Microsoft JhengHei Light"/>
          <w:b/>
          <w:sz w:val="30"/>
          <w:szCs w:val="30"/>
          <w:lang w:val="zh-CN" w:eastAsia="zh-CN" w:bidi="zh-CN"/>
        </w:rPr>
        <w:t>现实题材</w:t>
      </w:r>
      <w:r w:rsidR="004D7C2C" w:rsidRPr="004F53FE">
        <w:rPr>
          <w:rFonts w:ascii="仿宋" w:eastAsia="仿宋" w:hAnsi="仿宋" w:cs="Microsoft JhengHei Light"/>
          <w:b/>
          <w:sz w:val="30"/>
          <w:szCs w:val="30"/>
          <w:lang w:val="zh-CN" w:eastAsia="zh-CN" w:bidi="zh-CN"/>
        </w:rPr>
        <w:t>模型</w:t>
      </w:r>
      <w:r w:rsidR="00CE7C04" w:rsidRPr="004F53FE">
        <w:rPr>
          <w:rFonts w:ascii="仿宋" w:eastAsia="仿宋" w:hAnsi="仿宋" w:cs="Microsoft JhengHei Light"/>
          <w:b/>
          <w:sz w:val="30"/>
          <w:szCs w:val="30"/>
          <w:lang w:val="zh-CN" w:eastAsia="zh-CN" w:bidi="zh-CN"/>
        </w:rPr>
        <w:t>（</w:t>
      </w:r>
      <w:r w:rsidR="00FB73C9" w:rsidRPr="004F53FE">
        <w:rPr>
          <w:rFonts w:ascii="仿宋" w:eastAsia="仿宋" w:hAnsi="仿宋" w:cs="Microsoft JhengHei Light" w:hint="eastAsia"/>
          <w:b/>
          <w:sz w:val="30"/>
          <w:szCs w:val="30"/>
          <w:lang w:val="zh-CN" w:eastAsia="zh-CN" w:bidi="zh-CN"/>
        </w:rPr>
        <w:t>C</w:t>
      </w:r>
      <w:r w:rsidR="00FB73C9" w:rsidRPr="004F53FE">
        <w:rPr>
          <w:rFonts w:ascii="仿宋" w:eastAsia="仿宋" w:hAnsi="仿宋" w:cs="Microsoft JhengHei Light"/>
          <w:b/>
          <w:sz w:val="30"/>
          <w:szCs w:val="30"/>
          <w:lang w:val="zh-CN" w:eastAsia="zh-CN" w:bidi="zh-CN"/>
        </w:rPr>
        <w:t>P-</w:t>
      </w:r>
      <w:r w:rsidR="00CE7C04" w:rsidRPr="004F53FE">
        <w:rPr>
          <w:rFonts w:ascii="仿宋" w:eastAsia="仿宋" w:hAnsi="仿宋" w:cs="Microsoft JhengHei Light"/>
          <w:b/>
          <w:sz w:val="30"/>
          <w:szCs w:val="30"/>
          <w:lang w:val="zh-CN" w:eastAsia="zh-CN" w:bidi="zh-CN"/>
        </w:rPr>
        <w:t>R）</w:t>
      </w:r>
    </w:p>
    <w:p w14:paraId="5B0E01C6" w14:textId="77777777" w:rsidR="002C6D16" w:rsidRPr="00465F9B" w:rsidRDefault="00CE7C04" w:rsidP="00D816DD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spacing w:line="360" w:lineRule="auto"/>
        <w:ind w:leftChars="38" w:left="91" w:right="84" w:firstLineChars="200" w:firstLine="600"/>
        <w:textAlignment w:val="auto"/>
        <w:rPr>
          <w:rFonts w:ascii="仿宋" w:eastAsia="仿宋" w:hAnsi="仿宋" w:cs="Microsoft JhengHei Light"/>
          <w:sz w:val="30"/>
          <w:szCs w:val="30"/>
          <w:lang w:val="zh-CN" w:eastAsia="zh-CN" w:bidi="zh-CN"/>
        </w:rPr>
      </w:pPr>
      <w:r w:rsidRPr="00465F9B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定义：按一定比例制作的，在外形、颜色上仿照现有的或曾经</w:t>
      </w:r>
      <w:r w:rsidR="00457B5A" w:rsidRPr="00465F9B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存在</w:t>
      </w:r>
      <w:r w:rsidRPr="00465F9B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过的武器装备</w:t>
      </w:r>
      <w:r w:rsidR="00D823A7" w:rsidRPr="00465F9B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、</w:t>
      </w:r>
      <w:r w:rsidRPr="00465F9B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交通工具</w:t>
      </w:r>
      <w:r w:rsidR="00D823A7" w:rsidRPr="00465F9B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、工程机械</w:t>
      </w:r>
      <w:r w:rsidRPr="00465F9B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，或这些武器装备</w:t>
      </w:r>
      <w:r w:rsidR="00D823A7" w:rsidRPr="00465F9B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、</w:t>
      </w:r>
      <w:r w:rsidRPr="00465F9B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交通工具</w:t>
      </w:r>
      <w:r w:rsidR="00D823A7" w:rsidRPr="00465F9B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、工程机械</w:t>
      </w:r>
      <w:r w:rsidRPr="00465F9B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的一部分的模型。</w:t>
      </w:r>
    </w:p>
    <w:p w14:paraId="4366F307" w14:textId="77777777" w:rsidR="002C6D16" w:rsidRPr="00465F9B" w:rsidRDefault="00E86BFE" w:rsidP="00D816DD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spacing w:line="360" w:lineRule="auto"/>
        <w:ind w:leftChars="38" w:left="91" w:right="84" w:firstLineChars="200" w:firstLine="600"/>
        <w:textAlignment w:val="auto"/>
        <w:rPr>
          <w:rFonts w:ascii="仿宋" w:eastAsia="仿宋" w:hAnsi="仿宋" w:cs="Microsoft JhengHei Light"/>
          <w:sz w:val="30"/>
          <w:szCs w:val="30"/>
          <w:lang w:val="zh-CN" w:eastAsia="zh-CN" w:bidi="zh-CN"/>
        </w:rPr>
      </w:pPr>
      <w:r w:rsidRPr="00465F9B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（1）</w:t>
      </w:r>
      <w:r w:rsidR="00CE7C04" w:rsidRPr="00465F9B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R1-M级：标准地面装备模型</w:t>
      </w:r>
    </w:p>
    <w:p w14:paraId="5F86352C" w14:textId="77777777" w:rsidR="002C6D16" w:rsidRPr="00465F9B" w:rsidRDefault="00B4508D" w:rsidP="00D816DD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spacing w:line="360" w:lineRule="auto"/>
        <w:ind w:leftChars="38" w:left="91" w:right="84" w:firstLineChars="200" w:firstLine="600"/>
        <w:textAlignment w:val="auto"/>
        <w:rPr>
          <w:rFonts w:ascii="仿宋" w:eastAsia="仿宋" w:hAnsi="仿宋" w:cs="Microsoft JhengHei Light"/>
          <w:sz w:val="30"/>
          <w:szCs w:val="30"/>
          <w:lang w:val="zh-CN" w:eastAsia="zh-CN" w:bidi="zh-CN"/>
        </w:rPr>
      </w:pPr>
      <w:r w:rsidRPr="00465F9B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用以陆上战斗用的车辆或装备模型，如坦克、装甲战车、高射炮、军用运输车、固定或移动陆战炮台、装甲列车等武器装备或军事交通工具。</w:t>
      </w:r>
    </w:p>
    <w:p w14:paraId="3AB2CCD3" w14:textId="77777777" w:rsidR="002C6D16" w:rsidRPr="00465F9B" w:rsidRDefault="00E86BFE" w:rsidP="00D816DD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spacing w:line="360" w:lineRule="auto"/>
        <w:ind w:leftChars="38" w:left="91" w:right="84" w:firstLineChars="200" w:firstLine="600"/>
        <w:textAlignment w:val="auto"/>
        <w:rPr>
          <w:rFonts w:ascii="仿宋" w:eastAsia="仿宋" w:hAnsi="仿宋" w:cs="Microsoft JhengHei Light"/>
          <w:sz w:val="30"/>
          <w:szCs w:val="30"/>
          <w:lang w:val="zh-CN" w:eastAsia="zh-CN" w:bidi="zh-CN"/>
        </w:rPr>
      </w:pPr>
      <w:r w:rsidRPr="00465F9B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lastRenderedPageBreak/>
        <w:t>（</w:t>
      </w:r>
      <w:r w:rsidRPr="00465F9B">
        <w:rPr>
          <w:rFonts w:ascii="仿宋" w:eastAsia="仿宋" w:hAnsi="仿宋" w:cs="Microsoft JhengHei Light"/>
          <w:sz w:val="30"/>
          <w:szCs w:val="30"/>
          <w:lang w:val="zh-CN" w:bidi="zh-CN"/>
        </w:rPr>
        <w:t>2</w:t>
      </w:r>
      <w:r w:rsidRPr="00465F9B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）</w:t>
      </w:r>
      <w:r w:rsidR="00B4508D" w:rsidRPr="00465F9B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R1-S级：</w:t>
      </w:r>
      <w:r w:rsidR="00DD2B85" w:rsidRPr="00465F9B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袖珍</w:t>
      </w:r>
      <w:r w:rsidR="00B4508D" w:rsidRPr="00465F9B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地面装备模型</w:t>
      </w:r>
    </w:p>
    <w:p w14:paraId="78688D72" w14:textId="77777777" w:rsidR="002C6D16" w:rsidRPr="00465F9B" w:rsidRDefault="00B4508D" w:rsidP="00D816DD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spacing w:line="360" w:lineRule="auto"/>
        <w:ind w:leftChars="38" w:left="91" w:right="84" w:firstLineChars="200" w:firstLine="600"/>
        <w:textAlignment w:val="auto"/>
        <w:rPr>
          <w:rFonts w:ascii="仿宋" w:eastAsia="仿宋" w:hAnsi="仿宋" w:cs="Microsoft JhengHei Light"/>
          <w:sz w:val="30"/>
          <w:szCs w:val="30"/>
          <w:lang w:val="zh-CN" w:eastAsia="zh-CN" w:bidi="zh-CN"/>
        </w:rPr>
      </w:pPr>
      <w:r w:rsidRPr="00465F9B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按照1/72或更小比例制作的R1级模型。</w:t>
      </w:r>
    </w:p>
    <w:p w14:paraId="5E07439A" w14:textId="77777777" w:rsidR="002C6D16" w:rsidRPr="00465F9B" w:rsidRDefault="00D361C3" w:rsidP="00D816DD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spacing w:line="360" w:lineRule="auto"/>
        <w:ind w:leftChars="38" w:left="91" w:right="84" w:firstLineChars="200" w:firstLine="600"/>
        <w:textAlignment w:val="auto"/>
        <w:rPr>
          <w:rFonts w:ascii="仿宋" w:eastAsia="仿宋" w:hAnsi="仿宋" w:cs="Microsoft JhengHei Light"/>
          <w:sz w:val="30"/>
          <w:szCs w:val="30"/>
          <w:lang w:val="zh-CN" w:eastAsia="zh-CN" w:bidi="zh-CN"/>
        </w:rPr>
      </w:pPr>
      <w:r w:rsidRPr="00465F9B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（</w:t>
      </w:r>
      <w:r w:rsidRPr="00465F9B">
        <w:rPr>
          <w:rFonts w:ascii="仿宋" w:eastAsia="仿宋" w:hAnsi="仿宋" w:cs="Microsoft JhengHei Light"/>
          <w:sz w:val="30"/>
          <w:szCs w:val="30"/>
          <w:lang w:val="zh-CN" w:bidi="zh-CN"/>
        </w:rPr>
        <w:t>3</w:t>
      </w:r>
      <w:r w:rsidRPr="00465F9B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）</w:t>
      </w:r>
      <w:r w:rsidR="00B4508D" w:rsidRPr="00465F9B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R2-M级：标准舰船模型</w:t>
      </w:r>
    </w:p>
    <w:p w14:paraId="57B94814" w14:textId="77777777" w:rsidR="002C6D16" w:rsidRPr="00465F9B" w:rsidRDefault="00B4508D" w:rsidP="00D816DD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spacing w:line="360" w:lineRule="auto"/>
        <w:ind w:leftChars="38" w:left="91" w:right="84" w:firstLineChars="200" w:firstLine="600"/>
        <w:textAlignment w:val="auto"/>
        <w:rPr>
          <w:rFonts w:ascii="仿宋" w:eastAsia="仿宋" w:hAnsi="仿宋" w:cs="Microsoft JhengHei Light"/>
          <w:sz w:val="30"/>
          <w:szCs w:val="30"/>
          <w:lang w:val="zh-CN" w:eastAsia="zh-CN" w:bidi="zh-CN"/>
        </w:rPr>
      </w:pPr>
      <w:r w:rsidRPr="00465F9B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采用机械作为动力的舰船模型，包括被拖带和被顶推带动的船</w:t>
      </w:r>
      <w:r w:rsidR="00E86BFE" w:rsidRPr="00465F9B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，</w:t>
      </w:r>
      <w:r w:rsidRPr="00465F9B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也包括有一个辅助帆的</w:t>
      </w:r>
      <w:r w:rsidR="00E86BFE" w:rsidRPr="00465F9B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舰</w:t>
      </w:r>
      <w:r w:rsidRPr="00465F9B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船</w:t>
      </w:r>
      <w:r w:rsidR="00E86BFE" w:rsidRPr="00465F9B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。可以是完整的船，也可以是船的剖面或者水线以上部分。</w:t>
      </w:r>
    </w:p>
    <w:p w14:paraId="7A0F1EFF" w14:textId="77777777" w:rsidR="002C6D16" w:rsidRPr="00465F9B" w:rsidRDefault="00D361C3" w:rsidP="00D816DD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spacing w:line="360" w:lineRule="auto"/>
        <w:ind w:leftChars="38" w:left="91" w:right="84" w:firstLineChars="200" w:firstLine="600"/>
        <w:textAlignment w:val="auto"/>
        <w:rPr>
          <w:rFonts w:ascii="仿宋" w:eastAsia="仿宋" w:hAnsi="仿宋" w:cs="Microsoft JhengHei Light"/>
          <w:sz w:val="30"/>
          <w:szCs w:val="30"/>
          <w:lang w:val="zh-CN" w:eastAsia="zh-CN" w:bidi="zh-CN"/>
        </w:rPr>
      </w:pPr>
      <w:r w:rsidRPr="00465F9B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（4）</w:t>
      </w:r>
      <w:r w:rsidR="00E86BFE" w:rsidRPr="00465F9B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R2-S级：袖珍舰船模型</w:t>
      </w:r>
    </w:p>
    <w:p w14:paraId="312526E1" w14:textId="77777777" w:rsidR="002C6D16" w:rsidRPr="00465F9B" w:rsidRDefault="00E86BFE" w:rsidP="00D816DD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spacing w:line="360" w:lineRule="auto"/>
        <w:ind w:leftChars="38" w:left="91" w:right="84" w:firstLineChars="200" w:firstLine="600"/>
        <w:textAlignment w:val="auto"/>
        <w:rPr>
          <w:rFonts w:ascii="仿宋" w:eastAsia="仿宋" w:hAnsi="仿宋" w:cs="Microsoft JhengHei Light"/>
          <w:sz w:val="30"/>
          <w:szCs w:val="30"/>
          <w:lang w:val="zh-CN" w:eastAsia="zh-CN" w:bidi="zh-CN"/>
        </w:rPr>
      </w:pPr>
      <w:r w:rsidRPr="00465F9B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按照1/700或更小比例制作的R2级模型。</w:t>
      </w:r>
    </w:p>
    <w:p w14:paraId="79516485" w14:textId="77777777" w:rsidR="002C6D16" w:rsidRPr="00465F9B" w:rsidRDefault="00D361C3" w:rsidP="00D816DD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spacing w:line="360" w:lineRule="auto"/>
        <w:ind w:leftChars="38" w:left="91" w:right="84" w:firstLineChars="200" w:firstLine="600"/>
        <w:textAlignment w:val="auto"/>
        <w:rPr>
          <w:rFonts w:ascii="仿宋" w:eastAsia="仿宋" w:hAnsi="仿宋" w:cs="Microsoft JhengHei Light"/>
          <w:sz w:val="30"/>
          <w:szCs w:val="30"/>
          <w:lang w:val="zh-CN" w:eastAsia="zh-CN" w:bidi="zh-CN"/>
        </w:rPr>
      </w:pPr>
      <w:r w:rsidRPr="00465F9B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（5）</w:t>
      </w:r>
      <w:r w:rsidR="00E86BFE" w:rsidRPr="00465F9B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R2-W级：木船模型</w:t>
      </w:r>
    </w:p>
    <w:p w14:paraId="428A39E7" w14:textId="77777777" w:rsidR="002C6D16" w:rsidRPr="00465F9B" w:rsidRDefault="00E86BFE" w:rsidP="00D816DD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spacing w:line="360" w:lineRule="auto"/>
        <w:ind w:leftChars="38" w:left="91" w:right="84" w:firstLineChars="200" w:firstLine="600"/>
        <w:textAlignment w:val="auto"/>
        <w:rPr>
          <w:rFonts w:ascii="仿宋" w:eastAsia="仿宋" w:hAnsi="仿宋" w:cs="Microsoft JhengHei Light"/>
          <w:sz w:val="30"/>
          <w:szCs w:val="30"/>
          <w:lang w:val="zh-CN" w:eastAsia="zh-CN" w:bidi="zh-CN"/>
        </w:rPr>
      </w:pPr>
      <w:r w:rsidRPr="00465F9B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船体或主要部件以木材为原材料制作的船的模型，包括以风力作为主要动力的各种帆船，无论船上是否附带装有作为辅助动力的机械动力。如</w:t>
      </w:r>
      <w:proofErr w:type="gramStart"/>
      <w:r w:rsidRPr="00465F9B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橹</w:t>
      </w:r>
      <w:proofErr w:type="gramEnd"/>
      <w:r w:rsidRPr="00465F9B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舰、排桨船、诺</w:t>
      </w:r>
      <w:proofErr w:type="gramStart"/>
      <w:r w:rsidRPr="00465F9B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曼</w:t>
      </w:r>
      <w:proofErr w:type="gramEnd"/>
      <w:r w:rsidRPr="00465F9B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人船等桨船，或小划子、舢板、威尼斯艇、独木舟等小型交通工具。</w:t>
      </w:r>
      <w:proofErr w:type="gramStart"/>
      <w:r w:rsidRPr="00465F9B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帆装上</w:t>
      </w:r>
      <w:proofErr w:type="gramEnd"/>
      <w:r w:rsidRPr="00465F9B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是否张挂</w:t>
      </w:r>
      <w:proofErr w:type="gramStart"/>
      <w:r w:rsidRPr="00465F9B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帆蓬由</w:t>
      </w:r>
      <w:proofErr w:type="gramEnd"/>
      <w:r w:rsidRPr="00465F9B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制作者选择。</w:t>
      </w:r>
    </w:p>
    <w:p w14:paraId="4BDC28DC" w14:textId="77777777" w:rsidR="002C6D16" w:rsidRPr="00465F9B" w:rsidRDefault="00D361C3" w:rsidP="00D816DD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spacing w:line="360" w:lineRule="auto"/>
        <w:ind w:leftChars="38" w:left="91" w:right="84" w:firstLineChars="200" w:firstLine="600"/>
        <w:textAlignment w:val="auto"/>
        <w:rPr>
          <w:rFonts w:ascii="仿宋" w:eastAsia="仿宋" w:hAnsi="仿宋" w:cs="Microsoft JhengHei Light"/>
          <w:sz w:val="30"/>
          <w:szCs w:val="30"/>
          <w:lang w:val="zh-CN" w:eastAsia="zh-CN" w:bidi="zh-CN"/>
        </w:rPr>
      </w:pPr>
      <w:r w:rsidRPr="00465F9B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（6）R3-M级：标准军事设备模型</w:t>
      </w:r>
    </w:p>
    <w:p w14:paraId="581866DF" w14:textId="77777777" w:rsidR="002C6D16" w:rsidRPr="00465F9B" w:rsidRDefault="007924FA" w:rsidP="00D816DD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spacing w:line="360" w:lineRule="auto"/>
        <w:ind w:leftChars="38" w:left="91" w:right="84" w:firstLineChars="200" w:firstLine="600"/>
        <w:textAlignment w:val="auto"/>
        <w:rPr>
          <w:rFonts w:ascii="仿宋" w:eastAsia="仿宋" w:hAnsi="仿宋" w:cs="Microsoft JhengHei Light"/>
          <w:sz w:val="30"/>
          <w:szCs w:val="30"/>
          <w:lang w:val="zh-CN" w:eastAsia="zh-CN" w:bidi="zh-CN"/>
        </w:rPr>
      </w:pPr>
      <w:r w:rsidRPr="00465F9B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用以标准军事设备模型  用以军事活动的设备、武器装备，包含各类具有立体机动或舰载功能的交通工具等。</w:t>
      </w:r>
    </w:p>
    <w:p w14:paraId="3B2F68E1" w14:textId="561493FE" w:rsidR="002C6D16" w:rsidRPr="00465F9B" w:rsidRDefault="00841E44" w:rsidP="00D816DD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spacing w:line="360" w:lineRule="auto"/>
        <w:ind w:leftChars="38" w:left="91" w:right="84" w:firstLineChars="200" w:firstLine="600"/>
        <w:textAlignment w:val="auto"/>
        <w:rPr>
          <w:rFonts w:ascii="仿宋" w:eastAsia="仿宋" w:hAnsi="仿宋" w:cs="Microsoft JhengHei Light"/>
          <w:sz w:val="30"/>
          <w:szCs w:val="30"/>
          <w:lang w:val="zh-CN" w:eastAsia="zh-CN" w:bidi="zh-CN"/>
        </w:rPr>
      </w:pPr>
      <w:r>
        <w:rPr>
          <w:rFonts w:ascii="仿宋" w:eastAsia="仿宋" w:hAnsi="仿宋" w:cs="Microsoft JhengHei Light" w:hint="eastAsia"/>
          <w:sz w:val="30"/>
          <w:szCs w:val="30"/>
          <w:lang w:val="zh-CN" w:eastAsia="zh-CN" w:bidi="zh-CN"/>
        </w:rPr>
        <w:t>（7）</w:t>
      </w:r>
      <w:r w:rsidR="007924FA" w:rsidRPr="00465F9B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R3-S级：袖珍军事设备模型</w:t>
      </w:r>
    </w:p>
    <w:p w14:paraId="24D760D9" w14:textId="77777777" w:rsidR="002C6D16" w:rsidRPr="00465F9B" w:rsidRDefault="007924FA" w:rsidP="00D816DD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spacing w:line="360" w:lineRule="auto"/>
        <w:ind w:leftChars="38" w:left="91" w:right="84" w:firstLineChars="200" w:firstLine="600"/>
        <w:textAlignment w:val="auto"/>
        <w:rPr>
          <w:rFonts w:ascii="仿宋" w:eastAsia="仿宋" w:hAnsi="仿宋" w:cs="Microsoft JhengHei Light"/>
          <w:sz w:val="30"/>
          <w:szCs w:val="30"/>
          <w:lang w:val="zh-CN" w:eastAsia="zh-CN" w:bidi="zh-CN"/>
        </w:rPr>
      </w:pPr>
      <w:r w:rsidRPr="00465F9B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按照1/72或更小比例制作的R3级模型。</w:t>
      </w:r>
    </w:p>
    <w:p w14:paraId="75AB27E4" w14:textId="77777777" w:rsidR="002C6D16" w:rsidRPr="00465F9B" w:rsidRDefault="00B46154" w:rsidP="00D816DD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spacing w:line="360" w:lineRule="auto"/>
        <w:ind w:leftChars="38" w:left="91" w:right="84" w:firstLineChars="200" w:firstLine="600"/>
        <w:textAlignment w:val="auto"/>
        <w:rPr>
          <w:rFonts w:ascii="仿宋" w:eastAsia="仿宋" w:hAnsi="仿宋" w:cs="Microsoft JhengHei Light"/>
          <w:sz w:val="30"/>
          <w:szCs w:val="30"/>
          <w:lang w:val="zh-CN" w:eastAsia="zh-CN" w:bidi="zh-CN"/>
        </w:rPr>
      </w:pPr>
      <w:r w:rsidRPr="00465F9B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（8）R5级：民用设备模型</w:t>
      </w:r>
    </w:p>
    <w:p w14:paraId="5143FF4F" w14:textId="4CA25465" w:rsidR="002C6D16" w:rsidRPr="00465F9B" w:rsidRDefault="00B46154" w:rsidP="00D816DD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spacing w:line="360" w:lineRule="auto"/>
        <w:ind w:leftChars="38" w:left="91" w:right="84" w:firstLineChars="200" w:firstLine="600"/>
        <w:textAlignment w:val="auto"/>
        <w:rPr>
          <w:rFonts w:ascii="仿宋" w:eastAsia="仿宋" w:hAnsi="仿宋" w:cs="Microsoft JhengHei Light"/>
          <w:sz w:val="30"/>
          <w:szCs w:val="30"/>
          <w:lang w:val="zh-CN" w:eastAsia="zh-CN" w:bidi="zh-CN"/>
        </w:rPr>
      </w:pPr>
      <w:r w:rsidRPr="00465F9B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非军事用途的，用以生产加工或为人民提供日常生活所需的交通工具、工程机械、设备、辅助用具。包括民用汽车、摩托车等交通工具，或拖拉机、挖掘机、吊车等重轻型工程机械。</w:t>
      </w:r>
    </w:p>
    <w:p w14:paraId="38A65710" w14:textId="77777777" w:rsidR="002C6D16" w:rsidRPr="00465F9B" w:rsidRDefault="00B46154" w:rsidP="00CF1B6B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spacing w:line="360" w:lineRule="auto"/>
        <w:ind w:leftChars="38" w:left="91" w:right="84" w:firstLineChars="200" w:firstLine="602"/>
        <w:textAlignment w:val="auto"/>
        <w:rPr>
          <w:rFonts w:ascii="仿宋" w:eastAsia="仿宋" w:hAnsi="仿宋" w:cs="Microsoft JhengHei Light"/>
          <w:b/>
          <w:sz w:val="30"/>
          <w:szCs w:val="30"/>
          <w:lang w:val="zh-CN" w:eastAsia="zh-CN" w:bidi="zh-CN"/>
        </w:rPr>
      </w:pPr>
      <w:r w:rsidRPr="00465F9B">
        <w:rPr>
          <w:rFonts w:ascii="仿宋" w:eastAsia="仿宋" w:hAnsi="仿宋" w:cs="Microsoft JhengHei Light"/>
          <w:b/>
          <w:sz w:val="30"/>
          <w:szCs w:val="30"/>
          <w:lang w:val="zh-CN" w:eastAsia="zh-CN" w:bidi="zh-CN"/>
        </w:rPr>
        <w:t>（二）科幻题材</w:t>
      </w:r>
      <w:r w:rsidR="004D7C2C" w:rsidRPr="00465F9B">
        <w:rPr>
          <w:rFonts w:ascii="仿宋" w:eastAsia="仿宋" w:hAnsi="仿宋" w:cs="Microsoft JhengHei Light"/>
          <w:b/>
          <w:sz w:val="30"/>
          <w:szCs w:val="30"/>
          <w:lang w:val="zh-CN" w:eastAsia="zh-CN" w:bidi="zh-CN"/>
        </w:rPr>
        <w:t>模型</w:t>
      </w:r>
      <w:r w:rsidRPr="00465F9B">
        <w:rPr>
          <w:rFonts w:ascii="仿宋" w:eastAsia="仿宋" w:hAnsi="仿宋" w:cs="Microsoft JhengHei Light"/>
          <w:b/>
          <w:sz w:val="30"/>
          <w:szCs w:val="30"/>
          <w:lang w:val="zh-CN" w:eastAsia="zh-CN" w:bidi="zh-CN"/>
        </w:rPr>
        <w:t>（</w:t>
      </w:r>
      <w:r w:rsidR="00FB73C9" w:rsidRPr="00465F9B">
        <w:rPr>
          <w:rFonts w:ascii="仿宋" w:eastAsia="仿宋" w:hAnsi="仿宋" w:cs="Microsoft JhengHei Light" w:hint="eastAsia"/>
          <w:b/>
          <w:sz w:val="30"/>
          <w:szCs w:val="30"/>
          <w:lang w:val="zh-CN" w:bidi="zh-CN"/>
        </w:rPr>
        <w:t>C</w:t>
      </w:r>
      <w:r w:rsidR="00FB73C9" w:rsidRPr="00465F9B">
        <w:rPr>
          <w:rFonts w:ascii="仿宋" w:eastAsia="仿宋" w:hAnsi="仿宋" w:cs="Microsoft JhengHei Light"/>
          <w:b/>
          <w:sz w:val="30"/>
          <w:szCs w:val="30"/>
          <w:lang w:val="zh-CN" w:eastAsia="zh-CN" w:bidi="zh-CN"/>
        </w:rPr>
        <w:t>P-</w:t>
      </w:r>
      <w:r w:rsidRPr="00465F9B">
        <w:rPr>
          <w:rFonts w:ascii="仿宋" w:eastAsia="仿宋" w:hAnsi="仿宋" w:cs="Microsoft JhengHei Light"/>
          <w:b/>
          <w:sz w:val="30"/>
          <w:szCs w:val="30"/>
          <w:lang w:val="zh-CN" w:eastAsia="zh-CN" w:bidi="zh-CN"/>
        </w:rPr>
        <w:t>SF）</w:t>
      </w:r>
    </w:p>
    <w:p w14:paraId="6066C0BA" w14:textId="77777777" w:rsidR="002C6D16" w:rsidRPr="00465F9B" w:rsidRDefault="00B46154" w:rsidP="00D816DD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spacing w:line="360" w:lineRule="auto"/>
        <w:ind w:leftChars="38" w:left="91" w:right="84" w:firstLineChars="200" w:firstLine="600"/>
        <w:textAlignment w:val="auto"/>
        <w:rPr>
          <w:rFonts w:ascii="仿宋" w:eastAsia="仿宋" w:hAnsi="仿宋" w:cs="Microsoft JhengHei Light"/>
          <w:sz w:val="30"/>
          <w:szCs w:val="30"/>
          <w:lang w:val="zh-CN" w:eastAsia="zh-CN" w:bidi="zh-CN"/>
        </w:rPr>
      </w:pPr>
      <w:r w:rsidRPr="00465F9B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定义：</w:t>
      </w:r>
      <w:r w:rsidR="00D823A7" w:rsidRPr="00465F9B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用科学幻想</w:t>
      </w:r>
      <w:r w:rsidR="005F2F15" w:rsidRPr="00465F9B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的</w:t>
      </w:r>
      <w:r w:rsidR="00D823A7" w:rsidRPr="00465F9B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艺术形式所表现的，现实中不存在或从未存在</w:t>
      </w:r>
      <w:r w:rsidR="00D823A7" w:rsidRPr="00465F9B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lastRenderedPageBreak/>
        <w:t>过</w:t>
      </w:r>
      <w:r w:rsidRPr="00465F9B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的</w:t>
      </w:r>
      <w:r w:rsidR="00D823A7" w:rsidRPr="00465F9B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武器装备、交通工具、工程机械，或这些武器装备、交通工具、工程机械的一部分的模型。</w:t>
      </w:r>
    </w:p>
    <w:p w14:paraId="60FC7716" w14:textId="77777777" w:rsidR="002C6D16" w:rsidRPr="00465F9B" w:rsidRDefault="00D823A7" w:rsidP="00D816DD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spacing w:line="360" w:lineRule="auto"/>
        <w:ind w:leftChars="38" w:left="91" w:right="84" w:firstLineChars="200" w:firstLine="600"/>
        <w:textAlignment w:val="auto"/>
        <w:rPr>
          <w:rFonts w:ascii="仿宋" w:eastAsia="仿宋" w:hAnsi="仿宋" w:cs="Microsoft JhengHei Light"/>
          <w:sz w:val="30"/>
          <w:szCs w:val="30"/>
          <w:lang w:val="zh-CN" w:eastAsia="zh-CN" w:bidi="zh-CN"/>
        </w:rPr>
      </w:pPr>
      <w:r w:rsidRPr="00465F9B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（1）SF-M级：</w:t>
      </w:r>
      <w:r w:rsidR="00A86C23" w:rsidRPr="00465F9B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科幻装备模型</w:t>
      </w:r>
    </w:p>
    <w:p w14:paraId="507166D3" w14:textId="77777777" w:rsidR="002C6D16" w:rsidRPr="00465F9B" w:rsidRDefault="005F2F15" w:rsidP="00D816DD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spacing w:line="360" w:lineRule="auto"/>
        <w:ind w:leftChars="38" w:left="91" w:right="84" w:firstLineChars="200" w:firstLine="600"/>
        <w:textAlignment w:val="auto"/>
        <w:rPr>
          <w:rFonts w:ascii="仿宋" w:eastAsia="仿宋" w:hAnsi="仿宋" w:cs="Microsoft JhengHei Light"/>
          <w:sz w:val="30"/>
          <w:szCs w:val="30"/>
          <w:lang w:val="zh-CN" w:eastAsia="zh-CN" w:bidi="zh-CN"/>
        </w:rPr>
      </w:pPr>
      <w:r w:rsidRPr="00465F9B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用科学幻想的艺术形式所表现的，展现未来或虚构历史中武器装备、交通工具、工程机械，这些装备必须拥有明显的人造机械特征，或拥有机械外形的骨骼或动力系统。</w:t>
      </w:r>
    </w:p>
    <w:p w14:paraId="298292B5" w14:textId="77777777" w:rsidR="002C6D16" w:rsidRPr="00465F9B" w:rsidRDefault="00D823A7" w:rsidP="00D816DD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spacing w:line="360" w:lineRule="auto"/>
        <w:ind w:leftChars="38" w:left="91" w:right="84" w:firstLineChars="200" w:firstLine="600"/>
        <w:textAlignment w:val="auto"/>
        <w:rPr>
          <w:rFonts w:ascii="仿宋" w:eastAsia="仿宋" w:hAnsi="仿宋" w:cs="Microsoft JhengHei Light"/>
          <w:sz w:val="30"/>
          <w:szCs w:val="30"/>
          <w:lang w:val="zh-CN" w:eastAsia="zh-CN" w:bidi="zh-CN"/>
        </w:rPr>
      </w:pPr>
      <w:r w:rsidRPr="00465F9B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（2）SF-R级：</w:t>
      </w:r>
      <w:r w:rsidR="00A86C23" w:rsidRPr="00465F9B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科幻机器人模型</w:t>
      </w:r>
    </w:p>
    <w:p w14:paraId="1142EC5E" w14:textId="77777777" w:rsidR="002C6D16" w:rsidRPr="00465F9B" w:rsidRDefault="005F2F15" w:rsidP="00D816DD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spacing w:line="360" w:lineRule="auto"/>
        <w:ind w:leftChars="38" w:left="91" w:right="84" w:firstLineChars="200" w:firstLine="600"/>
        <w:textAlignment w:val="auto"/>
        <w:rPr>
          <w:rFonts w:ascii="仿宋" w:eastAsia="仿宋" w:hAnsi="仿宋" w:cs="Microsoft JhengHei Light"/>
          <w:sz w:val="30"/>
          <w:szCs w:val="30"/>
          <w:lang w:val="zh-CN" w:eastAsia="zh-CN" w:bidi="zh-CN"/>
        </w:rPr>
      </w:pPr>
      <w:r w:rsidRPr="00465F9B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具有明显人类外形的SF-M级定义的模型，包含可见的头部、躯干、四肢。</w:t>
      </w:r>
    </w:p>
    <w:p w14:paraId="4F7297FB" w14:textId="77777777" w:rsidR="002C6D16" w:rsidRPr="00465F9B" w:rsidRDefault="00D823A7" w:rsidP="00D816DD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spacing w:line="360" w:lineRule="auto"/>
        <w:ind w:leftChars="38" w:left="91" w:right="84" w:firstLineChars="200" w:firstLine="600"/>
        <w:textAlignment w:val="auto"/>
        <w:rPr>
          <w:rFonts w:ascii="仿宋" w:eastAsia="仿宋" w:hAnsi="仿宋" w:cs="Microsoft JhengHei Light"/>
          <w:sz w:val="30"/>
          <w:szCs w:val="30"/>
          <w:lang w:val="zh-CN" w:eastAsia="zh-CN" w:bidi="zh-CN"/>
        </w:rPr>
      </w:pPr>
      <w:r w:rsidRPr="00465F9B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（3）SF-G级：</w:t>
      </w:r>
      <w:r w:rsidR="00A86C23" w:rsidRPr="00465F9B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科幻机械装备人物模型</w:t>
      </w:r>
    </w:p>
    <w:p w14:paraId="1F29EEB7" w14:textId="0A8C96DD" w:rsidR="002C6D16" w:rsidRPr="00465F9B" w:rsidRDefault="00412F4B" w:rsidP="00D816DD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spacing w:line="360" w:lineRule="auto"/>
        <w:ind w:leftChars="38" w:left="91" w:right="84" w:firstLineChars="200" w:firstLine="600"/>
        <w:textAlignment w:val="auto"/>
        <w:rPr>
          <w:rFonts w:ascii="仿宋" w:eastAsia="仿宋" w:hAnsi="仿宋" w:cs="Microsoft JhengHei Light"/>
          <w:sz w:val="30"/>
          <w:szCs w:val="30"/>
          <w:lang w:val="zh-CN" w:eastAsia="zh-CN" w:bidi="zh-CN"/>
        </w:rPr>
      </w:pPr>
      <w:r w:rsidRPr="00465F9B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以将机械进行人类化拟人，或外部搭载着附属的机械装备的</w:t>
      </w:r>
      <w:r w:rsidR="00DD2B85" w:rsidRPr="00465F9B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人类</w:t>
      </w:r>
      <w:r w:rsidRPr="00465F9B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等科学幻想的艺术形式所表现的，</w:t>
      </w:r>
      <w:r w:rsidR="00DD2B85" w:rsidRPr="00465F9B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本级别需</w:t>
      </w:r>
      <w:r w:rsidRPr="00465F9B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包含明显人类</w:t>
      </w:r>
      <w:r w:rsidR="00DD2B85" w:rsidRPr="00465F9B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外形</w:t>
      </w:r>
      <w:r w:rsidRPr="00465F9B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特征和附属科幻机械外观的比例模型。</w:t>
      </w:r>
    </w:p>
    <w:p w14:paraId="26B7998E" w14:textId="77777777" w:rsidR="002C6D16" w:rsidRPr="00465F9B" w:rsidRDefault="00F469D7" w:rsidP="00CF1B6B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spacing w:line="360" w:lineRule="auto"/>
        <w:ind w:leftChars="38" w:left="91" w:right="84" w:firstLineChars="200" w:firstLine="602"/>
        <w:textAlignment w:val="auto"/>
        <w:rPr>
          <w:rFonts w:ascii="仿宋" w:eastAsia="仿宋" w:hAnsi="仿宋" w:cs="Microsoft JhengHei Light"/>
          <w:b/>
          <w:sz w:val="30"/>
          <w:szCs w:val="30"/>
          <w:lang w:val="zh-CN" w:eastAsia="zh-CN" w:bidi="zh-CN"/>
        </w:rPr>
      </w:pPr>
      <w:r w:rsidRPr="00465F9B">
        <w:rPr>
          <w:rFonts w:ascii="仿宋" w:eastAsia="仿宋" w:hAnsi="仿宋" w:cs="Microsoft JhengHei Light"/>
          <w:b/>
          <w:sz w:val="30"/>
          <w:szCs w:val="30"/>
          <w:lang w:val="zh-CN" w:eastAsia="zh-CN" w:bidi="zh-CN"/>
        </w:rPr>
        <w:t>（三）情景题材</w:t>
      </w:r>
      <w:r w:rsidR="004D7C2C" w:rsidRPr="00465F9B">
        <w:rPr>
          <w:rFonts w:ascii="仿宋" w:eastAsia="仿宋" w:hAnsi="仿宋" w:cs="Microsoft JhengHei Light"/>
          <w:b/>
          <w:sz w:val="30"/>
          <w:szCs w:val="30"/>
          <w:lang w:val="zh-CN" w:eastAsia="zh-CN" w:bidi="zh-CN"/>
        </w:rPr>
        <w:t>模型</w:t>
      </w:r>
      <w:r w:rsidRPr="00465F9B">
        <w:rPr>
          <w:rFonts w:ascii="仿宋" w:eastAsia="仿宋" w:hAnsi="仿宋" w:cs="Microsoft JhengHei Light"/>
          <w:b/>
          <w:sz w:val="30"/>
          <w:szCs w:val="30"/>
          <w:lang w:val="zh-CN" w:eastAsia="zh-CN" w:bidi="zh-CN"/>
        </w:rPr>
        <w:t>（</w:t>
      </w:r>
      <w:r w:rsidR="00FB73C9" w:rsidRPr="00465F9B">
        <w:rPr>
          <w:rFonts w:ascii="仿宋" w:eastAsia="仿宋" w:hAnsi="仿宋" w:cs="Microsoft JhengHei Light" w:hint="eastAsia"/>
          <w:b/>
          <w:sz w:val="30"/>
          <w:szCs w:val="30"/>
          <w:lang w:val="zh-CN" w:bidi="zh-CN"/>
        </w:rPr>
        <w:t>C</w:t>
      </w:r>
      <w:r w:rsidR="00FB73C9" w:rsidRPr="00465F9B">
        <w:rPr>
          <w:rFonts w:ascii="仿宋" w:eastAsia="仿宋" w:hAnsi="仿宋" w:cs="Microsoft JhengHei Light"/>
          <w:b/>
          <w:sz w:val="30"/>
          <w:szCs w:val="30"/>
          <w:lang w:val="zh-CN" w:eastAsia="zh-CN" w:bidi="zh-CN"/>
        </w:rPr>
        <w:t>P-</w:t>
      </w:r>
      <w:r w:rsidRPr="00465F9B">
        <w:rPr>
          <w:rFonts w:ascii="仿宋" w:eastAsia="仿宋" w:hAnsi="仿宋" w:cs="Microsoft JhengHei Light"/>
          <w:b/>
          <w:sz w:val="30"/>
          <w:szCs w:val="30"/>
          <w:lang w:val="zh-CN" w:eastAsia="zh-CN" w:bidi="zh-CN"/>
        </w:rPr>
        <w:t>SC）</w:t>
      </w:r>
    </w:p>
    <w:p w14:paraId="6C8AA377" w14:textId="77777777" w:rsidR="002C6D16" w:rsidRPr="00465F9B" w:rsidRDefault="00F469D7" w:rsidP="00D816DD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spacing w:line="360" w:lineRule="auto"/>
        <w:ind w:leftChars="38" w:left="91" w:right="84" w:firstLineChars="200" w:firstLine="600"/>
        <w:textAlignment w:val="auto"/>
        <w:rPr>
          <w:rFonts w:ascii="仿宋" w:eastAsia="仿宋" w:hAnsi="仿宋" w:cs="Microsoft JhengHei Light"/>
          <w:sz w:val="30"/>
          <w:szCs w:val="30"/>
          <w:lang w:val="zh-CN" w:eastAsia="zh-CN" w:bidi="zh-CN"/>
        </w:rPr>
      </w:pPr>
      <w:r w:rsidRPr="00465F9B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定义：</w:t>
      </w:r>
      <w:r w:rsidR="004D7C2C" w:rsidRPr="00465F9B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以一个或者数个模型作为主体，通过布局、搭建、</w:t>
      </w:r>
      <w:proofErr w:type="gramStart"/>
      <w:r w:rsidR="004D7C2C" w:rsidRPr="00465F9B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旧化等</w:t>
      </w:r>
      <w:proofErr w:type="gramEnd"/>
      <w:r w:rsidR="004D7C2C" w:rsidRPr="00465F9B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模型制作的技法表现形式，展现故事或特定情景的模型作品。</w:t>
      </w:r>
    </w:p>
    <w:p w14:paraId="1DAE05FE" w14:textId="77777777" w:rsidR="002C6D16" w:rsidRPr="00465F9B" w:rsidRDefault="004D7C2C" w:rsidP="00D816DD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spacing w:line="360" w:lineRule="auto"/>
        <w:ind w:leftChars="38" w:left="91" w:right="84" w:firstLineChars="200" w:firstLine="600"/>
        <w:textAlignment w:val="auto"/>
        <w:rPr>
          <w:rFonts w:ascii="仿宋" w:eastAsia="仿宋" w:hAnsi="仿宋" w:cs="Microsoft JhengHei Light"/>
          <w:sz w:val="30"/>
          <w:szCs w:val="30"/>
          <w:lang w:val="zh-CN" w:eastAsia="zh-CN" w:bidi="zh-CN"/>
        </w:rPr>
      </w:pPr>
      <w:r w:rsidRPr="00465F9B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（1）</w:t>
      </w:r>
      <w:r w:rsidR="00F469D7" w:rsidRPr="00465F9B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SC-R</w:t>
      </w:r>
      <w:r w:rsidR="00791488" w:rsidRPr="00465F9B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级</w:t>
      </w:r>
      <w:r w:rsidRPr="00465F9B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：</w:t>
      </w:r>
      <w:r w:rsidR="00F469D7" w:rsidRPr="00465F9B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现实题材情景模型</w:t>
      </w:r>
    </w:p>
    <w:p w14:paraId="38289B32" w14:textId="77777777" w:rsidR="002C6D16" w:rsidRPr="00465F9B" w:rsidRDefault="004D7C2C" w:rsidP="00D816DD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spacing w:line="360" w:lineRule="auto"/>
        <w:ind w:leftChars="38" w:left="91" w:right="84" w:firstLineChars="200" w:firstLine="600"/>
        <w:textAlignment w:val="auto"/>
        <w:rPr>
          <w:rFonts w:ascii="仿宋" w:eastAsia="仿宋" w:hAnsi="仿宋" w:cs="Microsoft JhengHei Light"/>
          <w:sz w:val="30"/>
          <w:szCs w:val="30"/>
          <w:lang w:val="zh-CN" w:eastAsia="zh-CN" w:bidi="zh-CN"/>
        </w:rPr>
      </w:pPr>
      <w:r w:rsidRPr="00465F9B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主体模型及展现的故事背景</w:t>
      </w:r>
      <w:r w:rsidR="00457B5A" w:rsidRPr="00465F9B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，</w:t>
      </w:r>
      <w:r w:rsidRPr="00465F9B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为现有的或曾经存在过的</w:t>
      </w:r>
      <w:r w:rsidR="00457B5A" w:rsidRPr="00465F9B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人或物，以此为题材制作的情景模型。</w:t>
      </w:r>
    </w:p>
    <w:p w14:paraId="08D6904E" w14:textId="77777777" w:rsidR="002C6D16" w:rsidRPr="00465F9B" w:rsidRDefault="004D7C2C" w:rsidP="00D816DD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spacing w:line="360" w:lineRule="auto"/>
        <w:ind w:leftChars="38" w:left="91" w:right="84" w:firstLineChars="200" w:firstLine="600"/>
        <w:textAlignment w:val="auto"/>
        <w:rPr>
          <w:rFonts w:ascii="仿宋" w:eastAsia="仿宋" w:hAnsi="仿宋" w:cs="Microsoft JhengHei Light"/>
          <w:sz w:val="30"/>
          <w:szCs w:val="30"/>
          <w:lang w:val="zh-CN" w:eastAsia="zh-CN" w:bidi="zh-CN"/>
        </w:rPr>
      </w:pPr>
      <w:r w:rsidRPr="00465F9B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（2）</w:t>
      </w:r>
      <w:r w:rsidR="00F469D7" w:rsidRPr="00465F9B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SC-S</w:t>
      </w:r>
      <w:r w:rsidR="00791488" w:rsidRPr="00465F9B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级</w:t>
      </w:r>
      <w:r w:rsidRPr="00465F9B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：</w:t>
      </w:r>
      <w:r w:rsidR="00F469D7" w:rsidRPr="00465F9B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科幻题材情景模型</w:t>
      </w:r>
    </w:p>
    <w:p w14:paraId="591114C9" w14:textId="4E844C8A" w:rsidR="002C6D16" w:rsidRPr="00465F9B" w:rsidRDefault="00457B5A" w:rsidP="00D816DD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spacing w:line="360" w:lineRule="auto"/>
        <w:ind w:leftChars="38" w:left="91" w:right="84" w:firstLineChars="200" w:firstLine="600"/>
        <w:textAlignment w:val="auto"/>
        <w:rPr>
          <w:rFonts w:ascii="仿宋" w:eastAsia="仿宋" w:hAnsi="仿宋" w:cs="Microsoft JhengHei Light"/>
          <w:sz w:val="30"/>
          <w:szCs w:val="30"/>
          <w:lang w:val="zh-CN" w:eastAsia="zh-CN" w:bidi="zh-CN"/>
        </w:rPr>
      </w:pPr>
      <w:r w:rsidRPr="00465F9B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主体模型及展现的故事背景，为通过科幻艺术形式所展现的未来或虚构历史中人或物，以此为题材制作的情景模型。</w:t>
      </w:r>
    </w:p>
    <w:p w14:paraId="7F57592E" w14:textId="77777777" w:rsidR="002C6D16" w:rsidRPr="00465F9B" w:rsidRDefault="00FC3A6B" w:rsidP="00CF1B6B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spacing w:line="360" w:lineRule="auto"/>
        <w:ind w:leftChars="38" w:left="91" w:right="84" w:firstLineChars="200" w:firstLine="602"/>
        <w:textAlignment w:val="auto"/>
        <w:rPr>
          <w:rFonts w:ascii="仿宋" w:eastAsia="仿宋" w:hAnsi="仿宋" w:cs="Microsoft JhengHei Light"/>
          <w:b/>
          <w:sz w:val="30"/>
          <w:szCs w:val="30"/>
          <w:lang w:val="zh-CN" w:eastAsia="zh-CN" w:bidi="zh-CN"/>
        </w:rPr>
      </w:pPr>
      <w:r w:rsidRPr="00465F9B">
        <w:rPr>
          <w:rFonts w:ascii="仿宋" w:eastAsia="仿宋" w:hAnsi="仿宋" w:cs="Microsoft JhengHei Light"/>
          <w:b/>
          <w:sz w:val="30"/>
          <w:szCs w:val="30"/>
          <w:lang w:val="zh-CN" w:eastAsia="zh-CN" w:bidi="zh-CN"/>
        </w:rPr>
        <w:t>（四）人物题材模型（</w:t>
      </w:r>
      <w:r w:rsidR="00FB73C9" w:rsidRPr="00465F9B">
        <w:rPr>
          <w:rFonts w:ascii="仿宋" w:eastAsia="仿宋" w:hAnsi="仿宋" w:cs="Microsoft JhengHei Light" w:hint="eastAsia"/>
          <w:b/>
          <w:sz w:val="30"/>
          <w:szCs w:val="30"/>
          <w:lang w:val="zh-CN" w:bidi="zh-CN"/>
        </w:rPr>
        <w:t>C</w:t>
      </w:r>
      <w:r w:rsidR="00FB73C9" w:rsidRPr="00465F9B">
        <w:rPr>
          <w:rFonts w:ascii="仿宋" w:eastAsia="仿宋" w:hAnsi="仿宋" w:cs="Microsoft JhengHei Light"/>
          <w:b/>
          <w:sz w:val="30"/>
          <w:szCs w:val="30"/>
          <w:lang w:val="zh-CN" w:eastAsia="zh-CN" w:bidi="zh-CN"/>
        </w:rPr>
        <w:t>P-</w:t>
      </w:r>
      <w:r w:rsidRPr="00465F9B">
        <w:rPr>
          <w:rFonts w:ascii="仿宋" w:eastAsia="仿宋" w:hAnsi="仿宋" w:cs="Microsoft JhengHei Light"/>
          <w:b/>
          <w:sz w:val="30"/>
          <w:szCs w:val="30"/>
          <w:lang w:val="zh-CN" w:eastAsia="zh-CN" w:bidi="zh-CN"/>
        </w:rPr>
        <w:t>FG）</w:t>
      </w:r>
    </w:p>
    <w:p w14:paraId="550524B5" w14:textId="77777777" w:rsidR="002C6D16" w:rsidRPr="00465F9B" w:rsidRDefault="006A4D0B" w:rsidP="00D816DD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spacing w:line="360" w:lineRule="auto"/>
        <w:ind w:leftChars="38" w:left="91" w:right="84" w:firstLineChars="200" w:firstLine="600"/>
        <w:textAlignment w:val="auto"/>
        <w:rPr>
          <w:rFonts w:ascii="仿宋" w:eastAsia="仿宋" w:hAnsi="仿宋" w:cs="Microsoft JhengHei Light"/>
          <w:sz w:val="30"/>
          <w:szCs w:val="30"/>
          <w:lang w:val="zh-CN" w:eastAsia="zh-CN" w:bidi="zh-CN"/>
        </w:rPr>
      </w:pPr>
      <w:r w:rsidRPr="00465F9B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定义：以明显人物、拟人生物、奇幻生物等为题材所制作的模型。</w:t>
      </w:r>
    </w:p>
    <w:p w14:paraId="415E1C47" w14:textId="77777777" w:rsidR="002C6D16" w:rsidRPr="00465F9B" w:rsidRDefault="00FC3A6B" w:rsidP="00D816DD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spacing w:line="360" w:lineRule="auto"/>
        <w:ind w:leftChars="38" w:left="91" w:right="84" w:firstLineChars="200" w:firstLine="600"/>
        <w:textAlignment w:val="auto"/>
        <w:rPr>
          <w:rFonts w:ascii="仿宋" w:eastAsia="仿宋" w:hAnsi="仿宋" w:cs="Microsoft JhengHei Light"/>
          <w:sz w:val="30"/>
          <w:szCs w:val="30"/>
          <w:lang w:val="zh-CN" w:eastAsia="zh-CN" w:bidi="zh-CN"/>
        </w:rPr>
      </w:pPr>
      <w:r w:rsidRPr="00465F9B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lastRenderedPageBreak/>
        <w:t>（1）FG-A：</w:t>
      </w:r>
      <w:proofErr w:type="gramStart"/>
      <w:r w:rsidR="001C3A12" w:rsidRPr="00465F9B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手办套材</w:t>
      </w:r>
      <w:proofErr w:type="gramEnd"/>
      <w:r w:rsidR="001C3A12" w:rsidRPr="00465F9B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模型涂装</w:t>
      </w:r>
    </w:p>
    <w:p w14:paraId="526FB88B" w14:textId="77777777" w:rsidR="002C6D16" w:rsidRPr="00465F9B" w:rsidRDefault="006A4D0B" w:rsidP="00D816DD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spacing w:line="360" w:lineRule="auto"/>
        <w:ind w:leftChars="38" w:left="91" w:right="84" w:firstLineChars="200" w:firstLine="600"/>
        <w:textAlignment w:val="auto"/>
        <w:rPr>
          <w:rFonts w:ascii="仿宋" w:eastAsia="仿宋" w:hAnsi="仿宋" w:cs="Microsoft JhengHei Light"/>
          <w:sz w:val="30"/>
          <w:szCs w:val="30"/>
          <w:lang w:val="zh-CN" w:eastAsia="zh-CN" w:bidi="zh-CN"/>
        </w:rPr>
      </w:pPr>
      <w:r w:rsidRPr="00465F9B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以未涂装的</w:t>
      </w:r>
      <w:r w:rsidR="00A40A55" w:rsidRPr="00465F9B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树脂</w:t>
      </w:r>
      <w:r w:rsidR="001C3A12" w:rsidRPr="00465F9B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等材料制作而成的手工翻模</w:t>
      </w:r>
      <w:r w:rsidRPr="00465F9B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模型</w:t>
      </w:r>
      <w:r w:rsidR="00A40A55" w:rsidRPr="00465F9B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套件</w:t>
      </w:r>
      <w:r w:rsidRPr="00465F9B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为</w:t>
      </w:r>
      <w:r w:rsidR="00A40A55" w:rsidRPr="00465F9B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主体</w:t>
      </w:r>
      <w:r w:rsidRPr="00465F9B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材料，通过打磨、拼装、上色</w:t>
      </w:r>
      <w:r w:rsidR="00A40A55" w:rsidRPr="00465F9B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等一系列步骤制作完成的人物题材模型。</w:t>
      </w:r>
    </w:p>
    <w:p w14:paraId="230783CA" w14:textId="77777777" w:rsidR="002C6D16" w:rsidRPr="00465F9B" w:rsidRDefault="00FC3A6B" w:rsidP="00D816DD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spacing w:line="360" w:lineRule="auto"/>
        <w:ind w:leftChars="38" w:left="91" w:right="84" w:firstLineChars="200" w:firstLine="600"/>
        <w:textAlignment w:val="auto"/>
        <w:rPr>
          <w:rFonts w:ascii="仿宋" w:eastAsia="仿宋" w:hAnsi="仿宋" w:cs="Microsoft JhengHei Light"/>
          <w:sz w:val="30"/>
          <w:szCs w:val="30"/>
          <w:lang w:val="zh-CN" w:eastAsia="zh-CN" w:bidi="zh-CN"/>
        </w:rPr>
      </w:pPr>
      <w:r w:rsidRPr="00465F9B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（2）FG-B</w:t>
      </w:r>
      <w:r w:rsidR="006A4D0B" w:rsidRPr="00465F9B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：</w:t>
      </w:r>
      <w:proofErr w:type="gramStart"/>
      <w:r w:rsidRPr="00465F9B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手办模型</w:t>
      </w:r>
      <w:proofErr w:type="gramEnd"/>
      <w:r w:rsidRPr="00465F9B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原型制作</w:t>
      </w:r>
    </w:p>
    <w:p w14:paraId="7257A74F" w14:textId="77777777" w:rsidR="002C6D16" w:rsidRPr="00465F9B" w:rsidRDefault="001D1E32" w:rsidP="00D816DD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spacing w:line="360" w:lineRule="auto"/>
        <w:ind w:leftChars="38" w:left="91" w:right="84" w:firstLineChars="200" w:firstLine="600"/>
        <w:textAlignment w:val="auto"/>
        <w:rPr>
          <w:rFonts w:ascii="仿宋" w:eastAsia="仿宋" w:hAnsi="仿宋" w:cs="Microsoft JhengHei Light"/>
          <w:sz w:val="30"/>
          <w:szCs w:val="30"/>
          <w:lang w:val="zh-CN" w:eastAsia="zh-CN" w:bidi="zh-CN"/>
        </w:rPr>
      </w:pPr>
      <w:r w:rsidRPr="00465F9B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通过手工捏制或以辅助机械制作的，完全原创的人物题材模型。该模型不</w:t>
      </w:r>
      <w:r w:rsidR="00004089" w:rsidRPr="00465F9B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得</w:t>
      </w:r>
      <w:r w:rsidRPr="00465F9B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使用现有套件进行制作加工，但允许使用诸如机床、车床、3D打印等机械进行辅助加工</w:t>
      </w:r>
      <w:r w:rsidR="003D36B4" w:rsidRPr="00465F9B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。本级别允许使用未进行上色加工的，材料原色的模型参赛。</w:t>
      </w:r>
    </w:p>
    <w:p w14:paraId="27BA741E" w14:textId="77777777" w:rsidR="002C6D16" w:rsidRPr="00465F9B" w:rsidRDefault="00FC3A6B" w:rsidP="00D816DD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spacing w:line="360" w:lineRule="auto"/>
        <w:ind w:leftChars="38" w:left="91" w:right="84" w:firstLineChars="200" w:firstLine="600"/>
        <w:textAlignment w:val="auto"/>
        <w:rPr>
          <w:rFonts w:ascii="仿宋" w:eastAsia="仿宋" w:hAnsi="仿宋" w:cs="Microsoft JhengHei Light"/>
          <w:sz w:val="30"/>
          <w:szCs w:val="30"/>
          <w:lang w:val="zh-CN" w:eastAsia="zh-CN" w:bidi="zh-CN"/>
        </w:rPr>
      </w:pPr>
      <w:r w:rsidRPr="00465F9B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（3）FG-P</w:t>
      </w:r>
      <w:r w:rsidR="006A4D0B" w:rsidRPr="00465F9B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：</w:t>
      </w:r>
      <w:r w:rsidRPr="00465F9B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写实</w:t>
      </w:r>
      <w:r w:rsidR="00E801E1" w:rsidRPr="00465F9B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题材</w:t>
      </w:r>
      <w:r w:rsidRPr="00465F9B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迷你人物模型</w:t>
      </w:r>
    </w:p>
    <w:p w14:paraId="37056476" w14:textId="77777777" w:rsidR="002C6D16" w:rsidRPr="00465F9B" w:rsidRDefault="00A77911" w:rsidP="00D816DD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spacing w:line="360" w:lineRule="auto"/>
        <w:ind w:leftChars="38" w:left="91" w:right="84" w:firstLineChars="200" w:firstLine="600"/>
        <w:textAlignment w:val="auto"/>
        <w:rPr>
          <w:rFonts w:ascii="仿宋" w:eastAsia="仿宋" w:hAnsi="仿宋" w:cs="Microsoft JhengHei Light"/>
          <w:sz w:val="30"/>
          <w:szCs w:val="30"/>
          <w:lang w:val="zh-CN" w:eastAsia="zh-CN" w:bidi="zh-CN"/>
        </w:rPr>
      </w:pPr>
      <w:r w:rsidRPr="00465F9B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具有明显手工绘画艺术表现形式的，写实类人物题材的迷你人物模型。可以是胸像、也可以是完整人物。</w:t>
      </w:r>
    </w:p>
    <w:p w14:paraId="64EBDA3B" w14:textId="77777777" w:rsidR="002C6D16" w:rsidRPr="00465F9B" w:rsidRDefault="00FC3A6B" w:rsidP="00D816DD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spacing w:line="360" w:lineRule="auto"/>
        <w:ind w:leftChars="38" w:left="91" w:right="84" w:firstLineChars="200" w:firstLine="600"/>
        <w:textAlignment w:val="auto"/>
        <w:rPr>
          <w:rFonts w:ascii="仿宋" w:eastAsia="仿宋" w:hAnsi="仿宋" w:cs="Microsoft JhengHei Light"/>
          <w:sz w:val="30"/>
          <w:szCs w:val="30"/>
          <w:lang w:val="zh-CN" w:eastAsia="zh-CN" w:bidi="zh-CN"/>
        </w:rPr>
      </w:pPr>
      <w:r w:rsidRPr="00465F9B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（4）FG-W</w:t>
      </w:r>
      <w:r w:rsidR="006A4D0B" w:rsidRPr="00465F9B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：</w:t>
      </w:r>
      <w:r w:rsidRPr="00465F9B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奇幻</w:t>
      </w:r>
      <w:r w:rsidR="00E801E1" w:rsidRPr="00465F9B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题材</w:t>
      </w:r>
      <w:r w:rsidRPr="00465F9B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迷你人物模型</w:t>
      </w:r>
    </w:p>
    <w:p w14:paraId="60CF7C58" w14:textId="001A6219" w:rsidR="00CF1B6B" w:rsidRPr="00465F9B" w:rsidRDefault="00A77911" w:rsidP="003F1B99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spacing w:line="360" w:lineRule="auto"/>
        <w:ind w:leftChars="38" w:left="91" w:right="84" w:firstLineChars="200" w:firstLine="600"/>
        <w:textAlignment w:val="auto"/>
        <w:rPr>
          <w:rFonts w:ascii="仿宋" w:eastAsia="仿宋" w:hAnsi="仿宋" w:cs="Microsoft JhengHei Light"/>
          <w:sz w:val="30"/>
          <w:szCs w:val="30"/>
          <w:lang w:val="zh-CN" w:eastAsia="zh-CN" w:bidi="zh-CN"/>
        </w:rPr>
      </w:pPr>
      <w:r w:rsidRPr="00465F9B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具有明显手工绘画艺术表现形式的，奇幻类人物或拟人生物题材的迷你人物模型。可以是胸像、也可以是完整人物。</w:t>
      </w:r>
    </w:p>
    <w:p w14:paraId="0B8E9C73" w14:textId="3285C17B" w:rsidR="002C6D16" w:rsidRPr="00465F9B" w:rsidRDefault="006A4D0B" w:rsidP="00CF1B6B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spacing w:line="360" w:lineRule="auto"/>
        <w:ind w:leftChars="38" w:left="91" w:right="84" w:firstLineChars="200" w:firstLine="602"/>
        <w:textAlignment w:val="auto"/>
        <w:rPr>
          <w:rFonts w:ascii="仿宋" w:eastAsia="仿宋" w:hAnsi="仿宋" w:cs="Microsoft JhengHei Light"/>
          <w:b/>
          <w:sz w:val="30"/>
          <w:szCs w:val="30"/>
          <w:lang w:val="zh-CN" w:eastAsia="zh-CN" w:bidi="zh-CN"/>
        </w:rPr>
      </w:pPr>
      <w:r w:rsidRPr="00465F9B">
        <w:rPr>
          <w:rFonts w:ascii="仿宋" w:eastAsia="仿宋" w:hAnsi="仿宋" w:cs="Microsoft JhengHei Light"/>
          <w:b/>
          <w:sz w:val="30"/>
          <w:szCs w:val="30"/>
          <w:lang w:val="zh-CN" w:eastAsia="zh-CN" w:bidi="zh-CN"/>
        </w:rPr>
        <w:t xml:space="preserve">二、有关级别的其它的规定 </w:t>
      </w:r>
    </w:p>
    <w:p w14:paraId="79148E4A" w14:textId="77777777" w:rsidR="002C6D16" w:rsidRPr="00465F9B" w:rsidRDefault="000151F5" w:rsidP="00D816DD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spacing w:line="360" w:lineRule="auto"/>
        <w:ind w:leftChars="38" w:left="91" w:right="84" w:firstLineChars="200" w:firstLine="600"/>
        <w:textAlignment w:val="auto"/>
        <w:rPr>
          <w:rFonts w:ascii="仿宋" w:eastAsia="仿宋" w:hAnsi="仿宋" w:cs="Microsoft JhengHei Light"/>
          <w:sz w:val="30"/>
          <w:szCs w:val="30"/>
          <w:lang w:val="zh-CN" w:eastAsia="zh-CN" w:bidi="zh-CN"/>
        </w:rPr>
      </w:pPr>
      <w:r w:rsidRPr="00465F9B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（一）SF-G级的人物主体部分必须使用包含可动关节的塑料射出素体。</w:t>
      </w:r>
    </w:p>
    <w:p w14:paraId="24A394A9" w14:textId="77777777" w:rsidR="002C6D16" w:rsidRPr="00465F9B" w:rsidRDefault="00004089" w:rsidP="00D816DD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spacing w:line="360" w:lineRule="auto"/>
        <w:ind w:leftChars="38" w:left="91" w:right="84" w:firstLineChars="200" w:firstLine="600"/>
        <w:textAlignment w:val="auto"/>
        <w:rPr>
          <w:rFonts w:ascii="仿宋" w:eastAsia="仿宋" w:hAnsi="仿宋" w:cs="Microsoft JhengHei Light"/>
          <w:sz w:val="30"/>
          <w:szCs w:val="30"/>
          <w:lang w:val="zh-CN" w:eastAsia="zh-CN" w:bidi="zh-CN"/>
        </w:rPr>
      </w:pPr>
      <w:r w:rsidRPr="00465F9B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（</w:t>
      </w:r>
      <w:r w:rsidR="000151F5" w:rsidRPr="00465F9B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二</w:t>
      </w:r>
      <w:r w:rsidRPr="00465F9B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）SC-R级和</w:t>
      </w:r>
      <w:r w:rsidRPr="00465F9B">
        <w:rPr>
          <w:rFonts w:ascii="仿宋" w:eastAsia="仿宋" w:hAnsi="仿宋" w:cs="Microsoft JhengHei Light"/>
          <w:sz w:val="30"/>
          <w:szCs w:val="30"/>
          <w:lang w:val="zh-CN" w:bidi="zh-CN"/>
        </w:rPr>
        <w:t>S</w:t>
      </w:r>
      <w:r w:rsidRPr="00465F9B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C-S</w:t>
      </w:r>
      <w:proofErr w:type="gramStart"/>
      <w:r w:rsidRPr="00465F9B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级不得</w:t>
      </w:r>
      <w:proofErr w:type="gramEnd"/>
      <w:r w:rsidRPr="00465F9B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表现或隐射任何时政、或容易引发舆论争议的历史及虚构历史话题。</w:t>
      </w:r>
    </w:p>
    <w:p w14:paraId="328AE0E6" w14:textId="77777777" w:rsidR="002C6D16" w:rsidRPr="00465F9B" w:rsidRDefault="00004089" w:rsidP="00D816DD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spacing w:line="360" w:lineRule="auto"/>
        <w:ind w:leftChars="38" w:left="91" w:right="84" w:firstLineChars="200" w:firstLine="600"/>
        <w:textAlignment w:val="auto"/>
        <w:rPr>
          <w:rFonts w:ascii="仿宋" w:eastAsia="仿宋" w:hAnsi="仿宋" w:cs="Microsoft JhengHei Light"/>
          <w:sz w:val="30"/>
          <w:szCs w:val="30"/>
          <w:lang w:val="zh-CN" w:eastAsia="zh-CN" w:bidi="zh-CN"/>
        </w:rPr>
      </w:pPr>
      <w:r w:rsidRPr="00465F9B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（</w:t>
      </w:r>
      <w:r w:rsidR="000151F5" w:rsidRPr="00465F9B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三</w:t>
      </w:r>
      <w:r w:rsidRPr="00465F9B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）</w:t>
      </w:r>
      <w:r w:rsidRPr="00465F9B">
        <w:rPr>
          <w:rFonts w:ascii="仿宋" w:eastAsia="仿宋" w:hAnsi="仿宋" w:cs="Microsoft JhengHei Light"/>
          <w:sz w:val="30"/>
          <w:szCs w:val="30"/>
          <w:lang w:val="zh-CN" w:bidi="zh-CN"/>
        </w:rPr>
        <w:t>F</w:t>
      </w:r>
      <w:r w:rsidRPr="00465F9B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G-A级只评比制作和涂装工艺，对套件本身的误差不予</w:t>
      </w:r>
      <w:proofErr w:type="gramStart"/>
      <w:r w:rsidRPr="00465F9B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考量</w:t>
      </w:r>
      <w:proofErr w:type="gramEnd"/>
      <w:r w:rsidRPr="00465F9B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。</w:t>
      </w:r>
    </w:p>
    <w:p w14:paraId="14E2B8AA" w14:textId="77777777" w:rsidR="002C6D16" w:rsidRPr="00465F9B" w:rsidRDefault="00004089" w:rsidP="00D816DD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spacing w:line="360" w:lineRule="auto"/>
        <w:ind w:leftChars="38" w:left="91" w:right="84" w:firstLineChars="200" w:firstLine="600"/>
        <w:textAlignment w:val="auto"/>
        <w:rPr>
          <w:rFonts w:ascii="仿宋" w:eastAsia="仿宋" w:hAnsi="仿宋" w:cs="Microsoft JhengHei Light"/>
          <w:sz w:val="30"/>
          <w:szCs w:val="30"/>
          <w:lang w:val="zh-CN" w:eastAsia="zh-CN" w:bidi="zh-CN"/>
        </w:rPr>
      </w:pPr>
      <w:r w:rsidRPr="00465F9B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（</w:t>
      </w:r>
      <w:r w:rsidR="000151F5" w:rsidRPr="00465F9B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四</w:t>
      </w:r>
      <w:r w:rsidRPr="00465F9B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）</w:t>
      </w:r>
      <w:r w:rsidRPr="00465F9B">
        <w:rPr>
          <w:rFonts w:ascii="仿宋" w:eastAsia="仿宋" w:hAnsi="仿宋" w:cs="Microsoft JhengHei Light"/>
          <w:sz w:val="30"/>
          <w:szCs w:val="30"/>
          <w:lang w:val="zh-CN" w:bidi="zh-CN"/>
        </w:rPr>
        <w:t>F</w:t>
      </w:r>
      <w:r w:rsidRPr="00465F9B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G-B</w:t>
      </w:r>
      <w:proofErr w:type="gramStart"/>
      <w:r w:rsidRPr="00465F9B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级不得</w:t>
      </w:r>
      <w:proofErr w:type="gramEnd"/>
      <w:r w:rsidRPr="00465F9B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使用任何现有套件进行制作，必须为自己制作的原创模型。</w:t>
      </w:r>
    </w:p>
    <w:p w14:paraId="7465DAED" w14:textId="0F31FF4C" w:rsidR="00AA0E2D" w:rsidRPr="00465F9B" w:rsidRDefault="000151F5" w:rsidP="003F1B99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spacing w:line="360" w:lineRule="auto"/>
        <w:ind w:leftChars="38" w:left="91" w:right="84" w:firstLineChars="200" w:firstLine="600"/>
        <w:textAlignment w:val="auto"/>
        <w:rPr>
          <w:rFonts w:ascii="仿宋" w:eastAsia="仿宋" w:hAnsi="仿宋" w:cs="Microsoft JhengHei Light"/>
          <w:sz w:val="30"/>
          <w:szCs w:val="30"/>
          <w:lang w:val="zh-CN" w:eastAsia="zh-CN" w:bidi="zh-CN"/>
        </w:rPr>
      </w:pPr>
      <w:r w:rsidRPr="00465F9B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（五）</w:t>
      </w:r>
      <w:r w:rsidR="006A4D0B" w:rsidRPr="00465F9B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允许裁判</w:t>
      </w:r>
      <w:r w:rsidR="006A4D0B" w:rsidRPr="00465F9B">
        <w:rPr>
          <w:rFonts w:ascii="仿宋" w:eastAsia="仿宋" w:hAnsi="仿宋" w:cs="Microsoft JhengHei Light"/>
          <w:sz w:val="30"/>
          <w:szCs w:val="30"/>
          <w:lang w:eastAsia="zh-CN" w:bidi="zh-CN"/>
        </w:rPr>
        <w:t>组</w:t>
      </w:r>
      <w:r w:rsidR="006A4D0B" w:rsidRPr="00465F9B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 xml:space="preserve">根据模型的建造状况，调整其所属的级别；出现分歧意见时，由总裁判长裁决其所属级别。 </w:t>
      </w:r>
    </w:p>
    <w:p w14:paraId="0B5AFE3F" w14:textId="72AEAF3E" w:rsidR="002C6D16" w:rsidRPr="00465F9B" w:rsidRDefault="006A4D0B" w:rsidP="00E3267D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spacing w:line="360" w:lineRule="auto"/>
        <w:ind w:leftChars="38" w:left="91" w:right="84" w:firstLineChars="200" w:firstLine="602"/>
        <w:textAlignment w:val="auto"/>
        <w:rPr>
          <w:rFonts w:ascii="仿宋" w:eastAsia="仿宋" w:hAnsi="仿宋" w:cs="Microsoft JhengHei Light"/>
          <w:b/>
          <w:bCs/>
          <w:sz w:val="30"/>
          <w:szCs w:val="30"/>
          <w:lang w:val="zh-CN" w:eastAsia="zh-CN" w:bidi="zh-CN"/>
        </w:rPr>
      </w:pPr>
      <w:r w:rsidRPr="00465F9B">
        <w:rPr>
          <w:rFonts w:ascii="仿宋" w:eastAsia="仿宋" w:hAnsi="仿宋" w:cs="Microsoft JhengHei Light"/>
          <w:b/>
          <w:bCs/>
          <w:sz w:val="30"/>
          <w:szCs w:val="30"/>
          <w:lang w:val="zh-CN" w:eastAsia="zh-CN" w:bidi="zh-CN"/>
        </w:rPr>
        <w:lastRenderedPageBreak/>
        <w:t xml:space="preserve">三、模型建造规定 </w:t>
      </w:r>
    </w:p>
    <w:p w14:paraId="3CD85FF3" w14:textId="77777777" w:rsidR="002C6D16" w:rsidRPr="00465F9B" w:rsidRDefault="006A4D0B" w:rsidP="00D816DD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spacing w:line="360" w:lineRule="auto"/>
        <w:ind w:leftChars="38" w:left="91" w:right="84" w:firstLineChars="200" w:firstLine="600"/>
        <w:textAlignment w:val="auto"/>
        <w:rPr>
          <w:rFonts w:ascii="仿宋" w:eastAsia="仿宋" w:hAnsi="仿宋" w:cs="Microsoft JhengHei Light"/>
          <w:sz w:val="30"/>
          <w:szCs w:val="30"/>
          <w:lang w:val="zh-CN" w:eastAsia="zh-CN" w:bidi="zh-CN"/>
        </w:rPr>
      </w:pPr>
      <w:r w:rsidRPr="00465F9B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（一）总长不得超过2500mm，按 1</w:t>
      </w:r>
      <w:r w:rsidR="000151F5" w:rsidRPr="00465F9B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/</w:t>
      </w:r>
      <w:r w:rsidRPr="00465F9B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100 或更小的比例建造的模型除外。</w:t>
      </w:r>
      <w:r w:rsidR="000151F5" w:rsidRPr="00465F9B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情景</w:t>
      </w:r>
      <w:r w:rsidRPr="00465F9B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 xml:space="preserve">模型占地面积不得超过2平方米。 </w:t>
      </w:r>
    </w:p>
    <w:p w14:paraId="028CB6C1" w14:textId="0C1BD284" w:rsidR="00AA0E2D" w:rsidRPr="00465F9B" w:rsidRDefault="006A4D0B" w:rsidP="003F1B99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spacing w:line="360" w:lineRule="auto"/>
        <w:ind w:leftChars="38" w:left="91" w:right="84" w:firstLineChars="200" w:firstLine="600"/>
        <w:textAlignment w:val="auto"/>
        <w:rPr>
          <w:rFonts w:ascii="仿宋" w:eastAsia="仿宋" w:hAnsi="仿宋" w:cs="Microsoft JhengHei Light"/>
          <w:sz w:val="30"/>
          <w:szCs w:val="30"/>
          <w:lang w:val="zh-CN" w:eastAsia="zh-CN" w:bidi="zh-CN"/>
        </w:rPr>
      </w:pPr>
      <w:r w:rsidRPr="00465F9B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（二）模型比例不受限制，长度单位选用</w:t>
      </w:r>
      <w:r w:rsidRPr="00465F9B">
        <w:rPr>
          <w:rFonts w:ascii="仿宋" w:eastAsia="仿宋" w:hAnsi="仿宋" w:cs="Microsoft JhengHei Light"/>
          <w:sz w:val="30"/>
          <w:szCs w:val="30"/>
          <w:lang w:eastAsia="zh-CN" w:bidi="zh-CN"/>
        </w:rPr>
        <w:t>公</w:t>
      </w:r>
      <w:r w:rsidRPr="00465F9B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制或</w:t>
      </w:r>
      <w:proofErr w:type="gramStart"/>
      <w:r w:rsidRPr="00465F9B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英制均</w:t>
      </w:r>
      <w:proofErr w:type="gramEnd"/>
      <w:r w:rsidRPr="00465F9B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 xml:space="preserve">可。 </w:t>
      </w:r>
    </w:p>
    <w:p w14:paraId="55B76B3B" w14:textId="77777777" w:rsidR="002C6D16" w:rsidRPr="00465F9B" w:rsidRDefault="006A4D0B" w:rsidP="00E3267D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spacing w:line="360" w:lineRule="auto"/>
        <w:ind w:leftChars="38" w:left="91" w:right="84" w:firstLineChars="200" w:firstLine="602"/>
        <w:textAlignment w:val="auto"/>
        <w:rPr>
          <w:rFonts w:ascii="仿宋" w:eastAsia="仿宋" w:hAnsi="仿宋" w:cs="Microsoft JhengHei Light"/>
          <w:b/>
          <w:bCs/>
          <w:sz w:val="30"/>
          <w:szCs w:val="30"/>
          <w:lang w:val="zh-CN" w:eastAsia="zh-CN" w:bidi="zh-CN"/>
        </w:rPr>
      </w:pPr>
      <w:r w:rsidRPr="00465F9B">
        <w:rPr>
          <w:rFonts w:ascii="仿宋" w:eastAsia="仿宋" w:hAnsi="仿宋" w:cs="Microsoft JhengHei Light"/>
          <w:b/>
          <w:bCs/>
          <w:sz w:val="30"/>
          <w:szCs w:val="30"/>
          <w:lang w:val="zh-CN" w:eastAsia="zh-CN" w:bidi="zh-CN"/>
        </w:rPr>
        <w:t xml:space="preserve">四、成绩评定 </w:t>
      </w:r>
    </w:p>
    <w:p w14:paraId="78999F54" w14:textId="77777777" w:rsidR="002C6D16" w:rsidRPr="00465F9B" w:rsidRDefault="006A4D0B" w:rsidP="00D816DD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spacing w:line="360" w:lineRule="auto"/>
        <w:ind w:leftChars="38" w:left="91" w:right="84" w:firstLineChars="200" w:firstLine="600"/>
        <w:textAlignment w:val="auto"/>
        <w:rPr>
          <w:rFonts w:ascii="仿宋" w:eastAsia="仿宋" w:hAnsi="仿宋" w:cs="Microsoft JhengHei Light"/>
          <w:sz w:val="30"/>
          <w:szCs w:val="30"/>
          <w:lang w:val="zh-CN" w:eastAsia="zh-CN" w:bidi="zh-CN"/>
        </w:rPr>
      </w:pPr>
      <w:r w:rsidRPr="00465F9B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（一）运动员的模型建造成绩由裁判</w:t>
      </w:r>
      <w:r w:rsidRPr="00465F9B">
        <w:rPr>
          <w:rFonts w:ascii="仿宋" w:eastAsia="仿宋" w:hAnsi="仿宋" w:cs="Microsoft JhengHei Light"/>
          <w:sz w:val="30"/>
          <w:szCs w:val="30"/>
          <w:lang w:eastAsia="zh-CN" w:bidi="zh-CN"/>
        </w:rPr>
        <w:t>组</w:t>
      </w:r>
      <w:r w:rsidRPr="00465F9B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按照现行有效的规则进行评定。</w:t>
      </w:r>
    </w:p>
    <w:p w14:paraId="3882651C" w14:textId="77777777" w:rsidR="002C6D16" w:rsidRPr="00465F9B" w:rsidRDefault="006A4D0B" w:rsidP="00D816DD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spacing w:line="360" w:lineRule="auto"/>
        <w:ind w:leftChars="38" w:left="91" w:right="84" w:firstLineChars="200" w:firstLine="600"/>
        <w:textAlignment w:val="auto"/>
        <w:rPr>
          <w:rFonts w:ascii="仿宋" w:eastAsia="仿宋" w:hAnsi="仿宋" w:cs="Microsoft JhengHei Light"/>
          <w:sz w:val="30"/>
          <w:szCs w:val="30"/>
          <w:lang w:eastAsia="zh-CN" w:bidi="zh-CN"/>
        </w:rPr>
      </w:pPr>
      <w:r w:rsidRPr="00465F9B">
        <w:rPr>
          <w:rFonts w:ascii="仿宋" w:eastAsia="仿宋" w:hAnsi="仿宋" w:cs="Microsoft JhengHei Light"/>
          <w:sz w:val="30"/>
          <w:szCs w:val="30"/>
          <w:lang w:eastAsia="zh-CN" w:bidi="zh-CN"/>
        </w:rPr>
        <w:t>（二）评分采取</w:t>
      </w:r>
      <w:r w:rsidR="007039B5" w:rsidRPr="00465F9B">
        <w:rPr>
          <w:rFonts w:ascii="仿宋" w:eastAsia="仿宋" w:hAnsi="仿宋" w:cs="Microsoft JhengHei Light"/>
          <w:sz w:val="30"/>
          <w:szCs w:val="30"/>
          <w:lang w:eastAsia="zh-CN" w:bidi="zh-CN"/>
        </w:rPr>
        <w:t>专项裁判组</w:t>
      </w:r>
      <w:r w:rsidR="003054E4" w:rsidRPr="00465F9B">
        <w:rPr>
          <w:rFonts w:ascii="仿宋" w:eastAsia="仿宋" w:hAnsi="仿宋" w:cs="Microsoft JhengHei Light"/>
          <w:sz w:val="30"/>
          <w:szCs w:val="30"/>
          <w:lang w:eastAsia="zh-CN" w:bidi="zh-CN"/>
        </w:rPr>
        <w:t>的复合</w:t>
      </w:r>
      <w:r w:rsidRPr="00465F9B">
        <w:rPr>
          <w:rFonts w:ascii="仿宋" w:eastAsia="仿宋" w:hAnsi="仿宋" w:cs="Microsoft JhengHei Light"/>
          <w:sz w:val="30"/>
          <w:szCs w:val="30"/>
          <w:lang w:eastAsia="zh-CN" w:bidi="zh-CN"/>
        </w:rPr>
        <w:t>评分制，</w:t>
      </w:r>
      <w:r w:rsidR="003054E4" w:rsidRPr="00465F9B">
        <w:rPr>
          <w:rFonts w:ascii="仿宋" w:eastAsia="仿宋" w:hAnsi="仿宋" w:cs="Microsoft JhengHei Light"/>
          <w:sz w:val="30"/>
          <w:szCs w:val="30"/>
          <w:lang w:eastAsia="zh-CN" w:bidi="zh-CN"/>
        </w:rPr>
        <w:t>各</w:t>
      </w:r>
      <w:r w:rsidR="007039B5" w:rsidRPr="00465F9B">
        <w:rPr>
          <w:rFonts w:ascii="仿宋" w:eastAsia="仿宋" w:hAnsi="仿宋" w:cs="Microsoft JhengHei Light"/>
          <w:sz w:val="30"/>
          <w:szCs w:val="30"/>
          <w:lang w:eastAsia="zh-CN" w:bidi="zh-CN"/>
        </w:rPr>
        <w:t>专项裁判组</w:t>
      </w:r>
      <w:r w:rsidR="003054E4" w:rsidRPr="00465F9B">
        <w:rPr>
          <w:rFonts w:ascii="仿宋" w:eastAsia="仿宋" w:hAnsi="仿宋" w:cs="Microsoft JhengHei Light"/>
          <w:sz w:val="30"/>
          <w:szCs w:val="30"/>
          <w:lang w:eastAsia="zh-CN" w:bidi="zh-CN"/>
        </w:rPr>
        <w:t>原则上不少于2人，不多于5人。</w:t>
      </w:r>
    </w:p>
    <w:p w14:paraId="7D6DA5EE" w14:textId="77777777" w:rsidR="002C6D16" w:rsidRPr="00465F9B" w:rsidRDefault="003054E4" w:rsidP="00D816DD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spacing w:line="360" w:lineRule="auto"/>
        <w:ind w:leftChars="38" w:left="91" w:right="84" w:firstLineChars="200" w:firstLine="600"/>
        <w:textAlignment w:val="auto"/>
        <w:rPr>
          <w:rFonts w:ascii="仿宋" w:eastAsia="仿宋" w:hAnsi="仿宋" w:cs="Microsoft JhengHei Light"/>
          <w:sz w:val="30"/>
          <w:szCs w:val="30"/>
          <w:lang w:eastAsia="zh-CN" w:bidi="zh-CN"/>
        </w:rPr>
      </w:pPr>
      <w:r w:rsidRPr="00465F9B">
        <w:rPr>
          <w:rFonts w:ascii="仿宋" w:eastAsia="仿宋" w:hAnsi="仿宋" w:cs="Microsoft JhengHei Light"/>
          <w:sz w:val="30"/>
          <w:szCs w:val="30"/>
          <w:lang w:eastAsia="zh-CN" w:bidi="zh-CN"/>
        </w:rPr>
        <w:t>（三）当裁判组为5人时，采取5人评分制，去掉一个最高分和一个最低分，取其余3个得分的平均值即为该模型的最终得分；不足5人时，</w:t>
      </w:r>
      <w:proofErr w:type="gramStart"/>
      <w:r w:rsidRPr="00465F9B">
        <w:rPr>
          <w:rFonts w:ascii="仿宋" w:eastAsia="仿宋" w:hAnsi="仿宋" w:cs="Microsoft JhengHei Light"/>
          <w:sz w:val="30"/>
          <w:szCs w:val="30"/>
          <w:lang w:eastAsia="zh-CN" w:bidi="zh-CN"/>
        </w:rPr>
        <w:t>当组的</w:t>
      </w:r>
      <w:proofErr w:type="gramEnd"/>
      <w:r w:rsidRPr="00465F9B">
        <w:rPr>
          <w:rFonts w:ascii="仿宋" w:eastAsia="仿宋" w:hAnsi="仿宋" w:cs="Microsoft JhengHei Light"/>
          <w:sz w:val="30"/>
          <w:szCs w:val="30"/>
          <w:lang w:eastAsia="zh-CN" w:bidi="zh-CN"/>
        </w:rPr>
        <w:t>所有裁判给出</w:t>
      </w:r>
      <w:r w:rsidR="006A4D0B" w:rsidRPr="00465F9B">
        <w:rPr>
          <w:rFonts w:ascii="仿宋" w:eastAsia="仿宋" w:hAnsi="仿宋" w:cs="Microsoft JhengHei Light"/>
          <w:sz w:val="30"/>
          <w:szCs w:val="30"/>
          <w:lang w:eastAsia="zh-CN" w:bidi="zh-CN"/>
        </w:rPr>
        <w:t>得分的平均值即为该模型的最终得分，</w:t>
      </w:r>
      <w:r w:rsidRPr="00465F9B">
        <w:rPr>
          <w:rFonts w:ascii="仿宋" w:eastAsia="仿宋" w:hAnsi="仿宋" w:cs="Microsoft JhengHei Light"/>
          <w:sz w:val="30"/>
          <w:szCs w:val="30"/>
          <w:lang w:eastAsia="zh-CN" w:bidi="zh-CN"/>
        </w:rPr>
        <w:t>最终</w:t>
      </w:r>
      <w:r w:rsidR="006A4D0B" w:rsidRPr="00465F9B">
        <w:rPr>
          <w:rFonts w:ascii="仿宋" w:eastAsia="仿宋" w:hAnsi="仿宋" w:cs="Microsoft JhengHei Light"/>
          <w:sz w:val="30"/>
          <w:szCs w:val="30"/>
          <w:lang w:eastAsia="zh-CN" w:bidi="zh-CN"/>
        </w:rPr>
        <w:t>得分不容争议。</w:t>
      </w:r>
    </w:p>
    <w:p w14:paraId="72839597" w14:textId="2DEB3A08" w:rsidR="002C6D16" w:rsidRPr="00465F9B" w:rsidRDefault="00867585" w:rsidP="009A5543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spacing w:line="360" w:lineRule="auto"/>
        <w:ind w:leftChars="38" w:left="91" w:right="84" w:firstLineChars="200" w:firstLine="600"/>
        <w:textAlignment w:val="auto"/>
        <w:rPr>
          <w:rFonts w:ascii="仿宋" w:eastAsia="仿宋" w:hAnsi="仿宋" w:cs="Microsoft JhengHei Light"/>
          <w:sz w:val="30"/>
          <w:szCs w:val="30"/>
          <w:lang w:eastAsia="zh-CN" w:bidi="zh-CN"/>
        </w:rPr>
      </w:pPr>
      <w:r w:rsidRPr="00465F9B">
        <w:rPr>
          <w:rFonts w:ascii="仿宋" w:eastAsia="仿宋" w:hAnsi="仿宋" w:cs="Microsoft JhengHei Light"/>
          <w:sz w:val="30"/>
          <w:szCs w:val="30"/>
          <w:lang w:eastAsia="zh-CN" w:bidi="zh-CN"/>
        </w:rPr>
        <w:t>（四）按照下述得分授予奖项：</w:t>
      </w:r>
      <w:r w:rsidR="009A5543" w:rsidRPr="00465F9B">
        <w:rPr>
          <w:rFonts w:ascii="仿宋" w:eastAsia="仿宋" w:hAnsi="仿宋" w:cs="Microsoft JhengHei Light"/>
          <w:sz w:val="30"/>
          <w:szCs w:val="30"/>
          <w:lang w:eastAsia="zh-CN" w:bidi="zh-CN"/>
        </w:rPr>
        <w:t xml:space="preserve"> </w:t>
      </w:r>
    </w:p>
    <w:p w14:paraId="3D0EC50E" w14:textId="77777777" w:rsidR="002C6D16" w:rsidRPr="00465F9B" w:rsidRDefault="00867585" w:rsidP="00D816DD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spacing w:line="360" w:lineRule="auto"/>
        <w:ind w:leftChars="38" w:left="91" w:right="84" w:firstLineChars="200" w:firstLine="600"/>
        <w:textAlignment w:val="auto"/>
        <w:rPr>
          <w:rFonts w:ascii="仿宋" w:eastAsia="仿宋" w:hAnsi="仿宋" w:cs="Microsoft JhengHei Light"/>
          <w:sz w:val="30"/>
          <w:szCs w:val="30"/>
          <w:lang w:val="zh-CN" w:eastAsia="zh-CN" w:bidi="zh-CN"/>
        </w:rPr>
      </w:pPr>
      <w:r w:rsidRPr="00465F9B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一等奖：90分至100分</w:t>
      </w:r>
    </w:p>
    <w:p w14:paraId="7AAA8605" w14:textId="77777777" w:rsidR="002C6D16" w:rsidRPr="00465F9B" w:rsidRDefault="00867585" w:rsidP="00D816DD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spacing w:line="360" w:lineRule="auto"/>
        <w:ind w:leftChars="38" w:left="91" w:right="84" w:firstLineChars="200" w:firstLine="600"/>
        <w:textAlignment w:val="auto"/>
        <w:rPr>
          <w:rFonts w:ascii="仿宋" w:eastAsia="仿宋" w:hAnsi="仿宋" w:cs="Microsoft JhengHei Light"/>
          <w:sz w:val="30"/>
          <w:szCs w:val="30"/>
          <w:lang w:val="zh-CN" w:eastAsia="zh-CN" w:bidi="zh-CN"/>
        </w:rPr>
      </w:pPr>
      <w:r w:rsidRPr="00465F9B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二等奖：80分至89.67分</w:t>
      </w:r>
    </w:p>
    <w:p w14:paraId="6B4BB8F1" w14:textId="2267D3E0" w:rsidR="00AA0E2D" w:rsidRPr="00465F9B" w:rsidRDefault="00867585" w:rsidP="003F1B99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spacing w:line="360" w:lineRule="auto"/>
        <w:ind w:leftChars="38" w:left="91" w:right="84" w:firstLineChars="200" w:firstLine="600"/>
        <w:textAlignment w:val="auto"/>
        <w:rPr>
          <w:rFonts w:ascii="仿宋" w:eastAsia="仿宋" w:hAnsi="仿宋" w:cs="Microsoft JhengHei Light"/>
          <w:sz w:val="30"/>
          <w:szCs w:val="30"/>
          <w:lang w:val="zh-CN" w:eastAsia="zh-CN" w:bidi="zh-CN"/>
        </w:rPr>
      </w:pPr>
      <w:r w:rsidRPr="00465F9B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三等奖：70分至79.67分</w:t>
      </w:r>
    </w:p>
    <w:p w14:paraId="27487CBA" w14:textId="0B9BCA5B" w:rsidR="002C6D16" w:rsidRPr="00465F9B" w:rsidRDefault="006A4D0B" w:rsidP="00E3267D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spacing w:line="360" w:lineRule="auto"/>
        <w:ind w:leftChars="38" w:left="91" w:right="84" w:firstLineChars="200" w:firstLine="602"/>
        <w:textAlignment w:val="auto"/>
        <w:rPr>
          <w:rFonts w:ascii="仿宋" w:eastAsia="仿宋" w:hAnsi="仿宋" w:cs="Microsoft JhengHei Light"/>
          <w:b/>
          <w:bCs/>
          <w:sz w:val="30"/>
          <w:szCs w:val="30"/>
          <w:lang w:val="zh-CN" w:eastAsia="zh-CN" w:bidi="zh-CN"/>
        </w:rPr>
      </w:pPr>
      <w:r w:rsidRPr="00465F9B">
        <w:rPr>
          <w:rFonts w:ascii="仿宋" w:eastAsia="仿宋" w:hAnsi="仿宋" w:cs="Microsoft JhengHei Light"/>
          <w:b/>
          <w:bCs/>
          <w:sz w:val="30"/>
          <w:szCs w:val="30"/>
          <w:lang w:val="zh-CN" w:eastAsia="zh-CN" w:bidi="zh-CN"/>
        </w:rPr>
        <w:t xml:space="preserve">五、成绩表的填写 </w:t>
      </w:r>
    </w:p>
    <w:p w14:paraId="5302E38C" w14:textId="0437EDB6" w:rsidR="00AA0E2D" w:rsidRPr="00465F9B" w:rsidRDefault="006A4D0B" w:rsidP="003F1B99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spacing w:line="360" w:lineRule="auto"/>
        <w:ind w:leftChars="38" w:left="91" w:right="84" w:firstLineChars="200" w:firstLine="600"/>
        <w:textAlignment w:val="auto"/>
        <w:rPr>
          <w:rFonts w:ascii="仿宋" w:eastAsia="仿宋" w:hAnsi="仿宋" w:cs="Microsoft JhengHei Light"/>
          <w:sz w:val="30"/>
          <w:szCs w:val="30"/>
          <w:lang w:val="zh-CN" w:eastAsia="zh-CN" w:bidi="zh-CN"/>
        </w:rPr>
      </w:pPr>
      <w:r w:rsidRPr="00465F9B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 xml:space="preserve">竞赛成绩表应填写下述各项内容：竞赛名称、级别、运动员姓名、国籍；模型的名称和比例；各裁判员的评分；模型得分（最终成绩）；裁判员签字；项目裁判长签字；总裁判长签字。 </w:t>
      </w:r>
    </w:p>
    <w:p w14:paraId="1E9E7DA8" w14:textId="77777777" w:rsidR="002C6D16" w:rsidRPr="00465F9B" w:rsidRDefault="006A4D0B" w:rsidP="00E3267D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spacing w:line="360" w:lineRule="auto"/>
        <w:ind w:leftChars="38" w:left="91" w:right="84" w:firstLineChars="200" w:firstLine="602"/>
        <w:textAlignment w:val="auto"/>
        <w:rPr>
          <w:rFonts w:ascii="仿宋" w:eastAsia="仿宋" w:hAnsi="仿宋" w:cs="Microsoft JhengHei Light"/>
          <w:b/>
          <w:bCs/>
          <w:sz w:val="30"/>
          <w:szCs w:val="30"/>
          <w:lang w:val="zh-CN" w:eastAsia="zh-CN" w:bidi="zh-CN"/>
        </w:rPr>
      </w:pPr>
      <w:r w:rsidRPr="00465F9B">
        <w:rPr>
          <w:rFonts w:ascii="仿宋" w:eastAsia="仿宋" w:hAnsi="仿宋" w:cs="Microsoft JhengHei Light"/>
          <w:b/>
          <w:bCs/>
          <w:sz w:val="30"/>
          <w:szCs w:val="30"/>
          <w:lang w:val="zh-CN" w:eastAsia="zh-CN" w:bidi="zh-CN"/>
        </w:rPr>
        <w:t>六、</w:t>
      </w:r>
      <w:r w:rsidR="004E0847" w:rsidRPr="00465F9B">
        <w:rPr>
          <w:rFonts w:ascii="仿宋" w:eastAsia="仿宋" w:hAnsi="仿宋" w:cs="Microsoft JhengHei Light"/>
          <w:b/>
          <w:bCs/>
          <w:sz w:val="30"/>
          <w:szCs w:val="30"/>
          <w:lang w:val="zh-CN" w:eastAsia="zh-CN" w:bidi="zh-CN"/>
        </w:rPr>
        <w:t>评分</w:t>
      </w:r>
      <w:r w:rsidRPr="00465F9B">
        <w:rPr>
          <w:rFonts w:ascii="仿宋" w:eastAsia="仿宋" w:hAnsi="仿宋" w:cs="Microsoft JhengHei Light"/>
          <w:b/>
          <w:bCs/>
          <w:sz w:val="30"/>
          <w:szCs w:val="30"/>
          <w:lang w:val="zh-CN" w:eastAsia="zh-CN" w:bidi="zh-CN"/>
        </w:rPr>
        <w:t>工作</w:t>
      </w:r>
      <w:r w:rsidR="004E0847" w:rsidRPr="00465F9B">
        <w:rPr>
          <w:rFonts w:ascii="仿宋" w:eastAsia="仿宋" w:hAnsi="仿宋" w:cs="Microsoft JhengHei Light"/>
          <w:b/>
          <w:bCs/>
          <w:sz w:val="30"/>
          <w:szCs w:val="30"/>
          <w:lang w:val="zh-CN" w:eastAsia="zh-CN" w:bidi="zh-CN"/>
        </w:rPr>
        <w:t>的</w:t>
      </w:r>
      <w:r w:rsidRPr="00465F9B">
        <w:rPr>
          <w:rFonts w:ascii="仿宋" w:eastAsia="仿宋" w:hAnsi="仿宋" w:cs="Microsoft JhengHei Light"/>
          <w:b/>
          <w:bCs/>
          <w:sz w:val="30"/>
          <w:szCs w:val="30"/>
          <w:lang w:val="zh-CN" w:eastAsia="zh-CN" w:bidi="zh-CN"/>
        </w:rPr>
        <w:t xml:space="preserve">程序、要求、标准 </w:t>
      </w:r>
    </w:p>
    <w:p w14:paraId="414769E0" w14:textId="77777777" w:rsidR="002C6D16" w:rsidRPr="00465F9B" w:rsidRDefault="006A4D0B" w:rsidP="0060137C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spacing w:line="360" w:lineRule="auto"/>
        <w:ind w:leftChars="38" w:left="91" w:right="84" w:firstLineChars="200" w:firstLine="602"/>
        <w:textAlignment w:val="auto"/>
        <w:rPr>
          <w:rFonts w:ascii="仿宋" w:eastAsia="仿宋" w:hAnsi="仿宋" w:cs="Microsoft JhengHei Light"/>
          <w:b/>
          <w:sz w:val="30"/>
          <w:szCs w:val="30"/>
          <w:lang w:val="zh-CN" w:eastAsia="zh-CN" w:bidi="zh-CN"/>
        </w:rPr>
      </w:pPr>
      <w:r w:rsidRPr="00465F9B">
        <w:rPr>
          <w:rFonts w:ascii="仿宋" w:eastAsia="仿宋" w:hAnsi="仿宋" w:cs="Microsoft JhengHei Light"/>
          <w:b/>
          <w:sz w:val="30"/>
          <w:szCs w:val="30"/>
          <w:lang w:val="zh-CN" w:eastAsia="zh-CN" w:bidi="zh-CN"/>
        </w:rPr>
        <w:t>（一）评分</w:t>
      </w:r>
      <w:r w:rsidR="004E0847" w:rsidRPr="00465F9B">
        <w:rPr>
          <w:rFonts w:ascii="仿宋" w:eastAsia="仿宋" w:hAnsi="仿宋" w:cs="Microsoft JhengHei Light"/>
          <w:b/>
          <w:sz w:val="30"/>
          <w:szCs w:val="30"/>
          <w:lang w:val="zh-CN" w:eastAsia="zh-CN" w:bidi="zh-CN"/>
        </w:rPr>
        <w:t>程序</w:t>
      </w:r>
    </w:p>
    <w:p w14:paraId="6BB59A07" w14:textId="77777777" w:rsidR="002C6D16" w:rsidRPr="00465F9B" w:rsidRDefault="005C7D5C" w:rsidP="00D816DD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spacing w:line="360" w:lineRule="auto"/>
        <w:ind w:leftChars="38" w:left="91" w:right="84" w:firstLineChars="200" w:firstLine="600"/>
        <w:textAlignment w:val="auto"/>
        <w:rPr>
          <w:rFonts w:ascii="仿宋" w:eastAsia="仿宋" w:hAnsi="仿宋" w:cs="Microsoft JhengHei Light"/>
          <w:sz w:val="30"/>
          <w:szCs w:val="30"/>
          <w:lang w:val="zh-CN" w:eastAsia="zh-CN" w:bidi="zh-CN"/>
        </w:rPr>
      </w:pPr>
      <w:r w:rsidRPr="00465F9B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（1）模型按照不同级别依次进行评比，模型级别不得错置。</w:t>
      </w:r>
    </w:p>
    <w:p w14:paraId="30E2EEB6" w14:textId="77777777" w:rsidR="002C6D16" w:rsidRPr="00465F9B" w:rsidRDefault="005C7D5C" w:rsidP="00D816DD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spacing w:line="360" w:lineRule="auto"/>
        <w:ind w:leftChars="38" w:left="91" w:right="84" w:firstLineChars="200" w:firstLine="600"/>
        <w:textAlignment w:val="auto"/>
        <w:rPr>
          <w:rFonts w:ascii="仿宋" w:eastAsia="仿宋" w:hAnsi="仿宋" w:cs="Microsoft JhengHei Light"/>
          <w:sz w:val="30"/>
          <w:szCs w:val="30"/>
          <w:lang w:val="zh-CN" w:eastAsia="zh-CN" w:bidi="zh-CN"/>
        </w:rPr>
      </w:pPr>
      <w:r w:rsidRPr="00465F9B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lastRenderedPageBreak/>
        <w:t>（2）裁判</w:t>
      </w:r>
      <w:r w:rsidRPr="00465F9B">
        <w:rPr>
          <w:rFonts w:ascii="仿宋" w:eastAsia="仿宋" w:hAnsi="仿宋" w:cs="Microsoft JhengHei Light"/>
          <w:sz w:val="30"/>
          <w:szCs w:val="30"/>
          <w:lang w:eastAsia="zh-CN" w:bidi="zh-CN"/>
        </w:rPr>
        <w:t>组</w:t>
      </w:r>
      <w:r w:rsidRPr="00465F9B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在</w:t>
      </w:r>
      <w:r w:rsidR="009C1B5A" w:rsidRPr="00465F9B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项目</w:t>
      </w:r>
      <w:r w:rsidRPr="00465F9B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裁判长的主持下进行一次全体的非公开磋商，使之在运用所有规则和处理疑难问题上达成共识。在程序上出现分歧时由总裁判长裁决。</w:t>
      </w:r>
    </w:p>
    <w:p w14:paraId="0CEC92D0" w14:textId="77777777" w:rsidR="002C6D16" w:rsidRPr="00465F9B" w:rsidRDefault="005C7D5C" w:rsidP="00D816DD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spacing w:line="360" w:lineRule="auto"/>
        <w:ind w:leftChars="38" w:left="91" w:right="84" w:firstLineChars="200" w:firstLine="600"/>
        <w:textAlignment w:val="auto"/>
        <w:rPr>
          <w:rFonts w:ascii="仿宋" w:eastAsia="仿宋" w:hAnsi="仿宋" w:cs="Microsoft JhengHei Light"/>
          <w:sz w:val="30"/>
          <w:szCs w:val="30"/>
          <w:lang w:val="zh-CN" w:eastAsia="zh-CN" w:bidi="zh-CN"/>
        </w:rPr>
      </w:pPr>
      <w:r w:rsidRPr="00465F9B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（3）磋商以后，裁判</w:t>
      </w:r>
      <w:r w:rsidRPr="00465F9B">
        <w:rPr>
          <w:rFonts w:ascii="仿宋" w:eastAsia="仿宋" w:hAnsi="仿宋" w:cs="Microsoft JhengHei Light"/>
          <w:sz w:val="30"/>
          <w:szCs w:val="30"/>
          <w:lang w:eastAsia="zh-CN" w:bidi="zh-CN"/>
        </w:rPr>
        <w:t>组</w:t>
      </w:r>
      <w:r w:rsidRPr="00465F9B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会察看所负责</w:t>
      </w:r>
      <w:r w:rsidR="009C1B5A" w:rsidRPr="00465F9B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级别的</w:t>
      </w:r>
      <w:r w:rsidRPr="00465F9B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所有模型，以便对所有参赛模型具有总体印象。</w:t>
      </w:r>
    </w:p>
    <w:p w14:paraId="6AC8EF1B" w14:textId="77777777" w:rsidR="002C6D16" w:rsidRPr="00465F9B" w:rsidRDefault="005C7D5C" w:rsidP="00D816DD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spacing w:line="360" w:lineRule="auto"/>
        <w:ind w:leftChars="38" w:left="91" w:right="84" w:firstLineChars="200" w:firstLine="600"/>
        <w:textAlignment w:val="auto"/>
        <w:rPr>
          <w:rFonts w:ascii="仿宋" w:eastAsia="仿宋" w:hAnsi="仿宋" w:cs="Microsoft JhengHei Light"/>
          <w:sz w:val="30"/>
          <w:szCs w:val="30"/>
          <w:lang w:val="zh-CN" w:eastAsia="zh-CN" w:bidi="zh-CN"/>
        </w:rPr>
      </w:pPr>
      <w:r w:rsidRPr="00465F9B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（4）随后进行第二次非公开磋商，裁判长对</w:t>
      </w:r>
      <w:r w:rsidR="009C1B5A" w:rsidRPr="00465F9B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所负责级别</w:t>
      </w:r>
      <w:r w:rsidRPr="00465F9B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模型的最高分提出建议，</w:t>
      </w:r>
      <w:r w:rsidR="009C1B5A" w:rsidRPr="00465F9B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各</w:t>
      </w:r>
      <w:r w:rsidRPr="00465F9B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裁判员</w:t>
      </w:r>
      <w:r w:rsidR="009C1B5A" w:rsidRPr="00465F9B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在</w:t>
      </w:r>
      <w:proofErr w:type="gramStart"/>
      <w:r w:rsidRPr="00465F9B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不</w:t>
      </w:r>
      <w:proofErr w:type="gramEnd"/>
      <w:r w:rsidRPr="00465F9B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提及某一</w:t>
      </w:r>
      <w:r w:rsidR="009C1B5A" w:rsidRPr="00465F9B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具体</w:t>
      </w:r>
      <w:r w:rsidRPr="00465F9B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模型的情况下通过协商确定</w:t>
      </w:r>
      <w:proofErr w:type="gramStart"/>
      <w:r w:rsidRPr="00465F9B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该最高</w:t>
      </w:r>
      <w:proofErr w:type="gramEnd"/>
      <w:r w:rsidRPr="00465F9B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分。若未能以协商确定，则以对</w:t>
      </w:r>
      <w:r w:rsidR="009C1B5A" w:rsidRPr="00465F9B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项目</w:t>
      </w:r>
      <w:r w:rsidRPr="00465F9B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裁判长的提议进行表决确定。确定了最高分</w:t>
      </w:r>
      <w:r w:rsidR="009C1B5A" w:rsidRPr="00465F9B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后</w:t>
      </w:r>
      <w:r w:rsidRPr="00465F9B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，</w:t>
      </w:r>
      <w:r w:rsidR="009C1B5A" w:rsidRPr="00465F9B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该级别的所有模型</w:t>
      </w:r>
      <w:r w:rsidRPr="00465F9B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评分不得超过此值。此后</w:t>
      </w:r>
      <w:r w:rsidRPr="00465F9B">
        <w:rPr>
          <w:rFonts w:ascii="仿宋" w:eastAsia="仿宋" w:hAnsi="仿宋" w:cs="Microsoft JhengHei Light"/>
          <w:sz w:val="30"/>
          <w:szCs w:val="30"/>
          <w:lang w:eastAsia="zh-CN" w:bidi="zh-CN"/>
        </w:rPr>
        <w:t>各</w:t>
      </w:r>
      <w:r w:rsidRPr="00465F9B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裁判</w:t>
      </w:r>
      <w:r w:rsidRPr="00465F9B">
        <w:rPr>
          <w:rFonts w:ascii="仿宋" w:eastAsia="仿宋" w:hAnsi="仿宋" w:cs="Microsoft JhengHei Light"/>
          <w:sz w:val="30"/>
          <w:szCs w:val="30"/>
          <w:lang w:eastAsia="zh-CN" w:bidi="zh-CN"/>
        </w:rPr>
        <w:t>员</w:t>
      </w:r>
      <w:r w:rsidRPr="00465F9B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 xml:space="preserve">不得对此提出异议。 </w:t>
      </w:r>
    </w:p>
    <w:p w14:paraId="3989CBD4" w14:textId="77777777" w:rsidR="002C6D16" w:rsidRPr="00465F9B" w:rsidRDefault="009C1B5A" w:rsidP="00D816DD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spacing w:line="360" w:lineRule="auto"/>
        <w:ind w:leftChars="38" w:left="91" w:right="84" w:firstLineChars="200" w:firstLine="600"/>
        <w:textAlignment w:val="auto"/>
        <w:rPr>
          <w:rFonts w:ascii="仿宋" w:eastAsia="仿宋" w:hAnsi="仿宋" w:cs="Microsoft JhengHei Light"/>
          <w:sz w:val="30"/>
          <w:szCs w:val="30"/>
          <w:lang w:val="zh-CN" w:eastAsia="zh-CN" w:bidi="zh-CN"/>
        </w:rPr>
      </w:pPr>
      <w:r w:rsidRPr="00465F9B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（5）随后，各裁判员各自独立地按照所负责组别的各项标准对各模型进行评分。</w:t>
      </w:r>
      <w:r w:rsidR="006A4D0B" w:rsidRPr="00465F9B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 xml:space="preserve"> </w:t>
      </w:r>
    </w:p>
    <w:p w14:paraId="765D68F1" w14:textId="77777777" w:rsidR="002C6D16" w:rsidRPr="00465F9B" w:rsidRDefault="009C1B5A" w:rsidP="00D816DD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spacing w:line="360" w:lineRule="auto"/>
        <w:ind w:leftChars="38" w:left="91" w:right="84" w:firstLineChars="200" w:firstLine="600"/>
        <w:textAlignment w:val="auto"/>
        <w:rPr>
          <w:rFonts w:ascii="仿宋" w:eastAsia="仿宋" w:hAnsi="仿宋" w:cs="Microsoft JhengHei Light"/>
          <w:sz w:val="30"/>
          <w:szCs w:val="30"/>
          <w:lang w:val="zh-CN" w:eastAsia="zh-CN" w:bidi="zh-CN"/>
        </w:rPr>
      </w:pPr>
      <w:r w:rsidRPr="00465F9B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（6）</w:t>
      </w:r>
      <w:r w:rsidR="006A4D0B" w:rsidRPr="00465F9B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各级模型评分按下述标准</w:t>
      </w:r>
      <w:r w:rsidRPr="00465F9B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：</w:t>
      </w:r>
    </w:p>
    <w:p w14:paraId="6D037D91" w14:textId="77777777" w:rsidR="00465F9B" w:rsidRDefault="00F349D6" w:rsidP="00465F9B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spacing w:line="360" w:lineRule="auto"/>
        <w:ind w:leftChars="38" w:left="91" w:right="84" w:firstLineChars="200" w:firstLine="600"/>
        <w:textAlignment w:val="auto"/>
        <w:rPr>
          <w:rFonts w:ascii="仿宋" w:eastAsia="仿宋" w:hAnsi="仿宋" w:cs="Microsoft JhengHei Light"/>
          <w:sz w:val="30"/>
          <w:szCs w:val="30"/>
          <w:lang w:val="zh-CN" w:eastAsia="zh-CN" w:bidi="zh-CN"/>
        </w:rPr>
      </w:pPr>
      <w:r w:rsidRPr="00465F9B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备注：本评分标准为线下比赛制定，进行网络</w:t>
      </w:r>
      <w:r w:rsidR="00566FF4" w:rsidRPr="00465F9B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比</w:t>
      </w:r>
      <w:r w:rsidRPr="00465F9B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赛时，“建造</w:t>
      </w:r>
      <w:r w:rsidR="00F37522" w:rsidRPr="00465F9B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规模</w:t>
      </w:r>
      <w:r w:rsidRPr="00465F9B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”</w:t>
      </w:r>
      <w:r w:rsidR="00F37522" w:rsidRPr="00465F9B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 xml:space="preserve"> </w:t>
      </w:r>
    </w:p>
    <w:p w14:paraId="06EC8121" w14:textId="39F51019" w:rsidR="0060137C" w:rsidRPr="009D67AA" w:rsidRDefault="00F349D6" w:rsidP="00465F9B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spacing w:line="360" w:lineRule="auto"/>
        <w:ind w:leftChars="38" w:left="91" w:right="84"/>
        <w:textAlignment w:val="auto"/>
        <w:rPr>
          <w:rFonts w:ascii="仿宋" w:eastAsia="仿宋" w:hAnsi="仿宋" w:cs="Microsoft JhengHei Light"/>
          <w:sz w:val="30"/>
          <w:szCs w:val="30"/>
          <w:lang w:val="zh-CN" w:eastAsia="zh-CN" w:bidi="zh-CN"/>
        </w:rPr>
      </w:pPr>
      <w:r w:rsidRPr="00465F9B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变更为</w:t>
      </w:r>
      <w:r w:rsidR="00F37522" w:rsidRPr="00465F9B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 xml:space="preserve"> </w:t>
      </w:r>
      <w:r w:rsidRPr="00465F9B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“制作过程”，</w:t>
      </w:r>
      <w:r w:rsidR="00F37522" w:rsidRPr="00465F9B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需运动员提供制作中的过程照片，</w:t>
      </w:r>
      <w:r w:rsidRPr="00465F9B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分值依然为10分；</w:t>
      </w:r>
      <w:r w:rsidR="00F37522" w:rsidRPr="00465F9B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 xml:space="preserve">“整体印象” </w:t>
      </w:r>
      <w:r w:rsidR="00DD2B85" w:rsidRPr="00465F9B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变更</w:t>
      </w:r>
      <w:r w:rsidRPr="00465F9B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为</w:t>
      </w:r>
      <w:r w:rsidR="00F37522" w:rsidRPr="00465F9B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 xml:space="preserve"> “摄影效果”</w:t>
      </w:r>
      <w:r w:rsidRPr="00465F9B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，分值依然为1</w:t>
      </w:r>
      <w:r w:rsidR="0017474E" w:rsidRPr="00465F9B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5</w:t>
      </w:r>
      <w:r w:rsidRPr="00465F9B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分；所有级别总分依然为100分。</w:t>
      </w:r>
    </w:p>
    <w:tbl>
      <w:tblPr>
        <w:tblW w:w="9185" w:type="dxa"/>
        <w:tblInd w:w="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7E0" w:firstRow="1" w:lastRow="1" w:firstColumn="1" w:lastColumn="1" w:noHBand="1" w:noVBand="1"/>
      </w:tblPr>
      <w:tblGrid>
        <w:gridCol w:w="1247"/>
        <w:gridCol w:w="2126"/>
        <w:gridCol w:w="5812"/>
      </w:tblGrid>
      <w:tr w:rsidR="0060137C" w:rsidRPr="009D67AA" w14:paraId="04A7BAFD" w14:textId="77777777" w:rsidTr="00477B8A">
        <w:trPr>
          <w:cantSplit/>
          <w:trHeight w:val="280"/>
        </w:trPr>
        <w:tc>
          <w:tcPr>
            <w:tcW w:w="124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BCF0E65" w14:textId="77777777" w:rsidR="0060137C" w:rsidRPr="00B21B62" w:rsidRDefault="0060137C" w:rsidP="00477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napToGrid w:val="0"/>
              <w:spacing w:line="360" w:lineRule="auto"/>
              <w:jc w:val="center"/>
              <w:rPr>
                <w:rFonts w:ascii="仿宋" w:eastAsia="仿宋" w:hAnsi="仿宋" w:cs="Microsoft JhengHei Light"/>
                <w:b/>
                <w:lang w:val="zh-CN" w:eastAsia="zh-CN" w:bidi="zh-CN"/>
              </w:rPr>
            </w:pPr>
            <w:r w:rsidRPr="00B21B62">
              <w:rPr>
                <w:rFonts w:ascii="仿宋" w:eastAsia="仿宋" w:hAnsi="仿宋" w:cs="Microsoft JhengHei Light"/>
                <w:b/>
                <w:lang w:val="zh-CN" w:eastAsia="zh-CN" w:bidi="zh-CN"/>
              </w:rPr>
              <w:t>R1</w:t>
            </w:r>
            <w:r w:rsidRPr="00B21B62">
              <w:rPr>
                <w:rFonts w:ascii="仿宋" w:eastAsia="仿宋" w:hAnsi="仿宋" w:cs="Microsoft JhengHei Light"/>
                <w:b/>
                <w:lang w:val="zh-CN" w:bidi="zh-CN"/>
              </w:rPr>
              <w:t>-</w:t>
            </w:r>
            <w:r w:rsidRPr="00B21B62">
              <w:rPr>
                <w:rFonts w:ascii="仿宋" w:eastAsia="仿宋" w:hAnsi="仿宋" w:cs="Microsoft JhengHei Light"/>
                <w:b/>
                <w:lang w:val="zh-CN" w:eastAsia="zh-CN" w:bidi="zh-CN"/>
              </w:rPr>
              <w:t>M</w:t>
            </w:r>
          </w:p>
          <w:p w14:paraId="2167F011" w14:textId="77777777" w:rsidR="0060137C" w:rsidRPr="00B21B62" w:rsidRDefault="0060137C" w:rsidP="00477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napToGrid w:val="0"/>
              <w:spacing w:line="360" w:lineRule="auto"/>
              <w:jc w:val="center"/>
              <w:rPr>
                <w:rFonts w:ascii="仿宋" w:eastAsia="仿宋" w:hAnsi="仿宋" w:cs="Microsoft JhengHei Light"/>
                <w:b/>
                <w:lang w:val="zh-CN" w:bidi="zh-CN"/>
              </w:rPr>
            </w:pPr>
            <w:r w:rsidRPr="00B21B62">
              <w:rPr>
                <w:rFonts w:ascii="仿宋" w:eastAsia="仿宋" w:hAnsi="仿宋" w:cs="Microsoft JhengHei Light"/>
                <w:b/>
                <w:lang w:val="zh-CN" w:bidi="zh-CN"/>
              </w:rPr>
              <w:t>R1-S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717892" w14:textId="77777777" w:rsidR="0060137C" w:rsidRPr="00B21B62" w:rsidRDefault="0060137C" w:rsidP="00477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napToGrid w:val="0"/>
              <w:spacing w:line="360" w:lineRule="auto"/>
              <w:jc w:val="center"/>
              <w:rPr>
                <w:rFonts w:ascii="仿宋" w:eastAsia="仿宋" w:hAnsi="仿宋" w:cs="Microsoft JhengHei Light"/>
                <w:b/>
                <w:lang w:val="zh-CN" w:eastAsia="zh-CN" w:bidi="zh-CN"/>
              </w:rPr>
            </w:pPr>
            <w:r w:rsidRPr="00B21B62">
              <w:rPr>
                <w:rFonts w:ascii="仿宋" w:eastAsia="仿宋" w:hAnsi="仿宋" w:cs="Microsoft JhengHei Light"/>
                <w:b/>
                <w:lang w:val="zh-CN" w:eastAsia="zh-CN" w:bidi="zh-CN"/>
              </w:rPr>
              <w:t>基础制作：20分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B2B3BF3" w14:textId="77777777" w:rsidR="0060137C" w:rsidRPr="00B21B62" w:rsidRDefault="0060137C" w:rsidP="00477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napToGrid w:val="0"/>
              <w:spacing w:line="360" w:lineRule="auto"/>
              <w:jc w:val="center"/>
              <w:rPr>
                <w:rFonts w:ascii="仿宋" w:eastAsia="仿宋" w:hAnsi="仿宋" w:cs="Microsoft JhengHei Light"/>
                <w:lang w:val="zh-CN" w:eastAsia="zh-CN" w:bidi="zh-CN"/>
              </w:rPr>
            </w:pPr>
            <w:r w:rsidRPr="00B21B62">
              <w:rPr>
                <w:rFonts w:ascii="仿宋" w:eastAsia="仿宋" w:hAnsi="仿宋" w:cs="Microsoft JhengHei Light"/>
                <w:lang w:val="zh-CN" w:eastAsia="zh-CN" w:bidi="zh-CN"/>
              </w:rPr>
              <w:t>组合、打磨、用胶、组装工整等</w:t>
            </w:r>
          </w:p>
        </w:tc>
      </w:tr>
      <w:tr w:rsidR="0060137C" w:rsidRPr="009D67AA" w14:paraId="6106F1EF" w14:textId="77777777" w:rsidTr="00477B8A">
        <w:trPr>
          <w:cantSplit/>
          <w:trHeight w:val="280"/>
        </w:trPr>
        <w:tc>
          <w:tcPr>
            <w:tcW w:w="124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1BD29FE" w14:textId="77777777" w:rsidR="0060137C" w:rsidRPr="00B21B62" w:rsidRDefault="0060137C" w:rsidP="00477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napToGrid w:val="0"/>
              <w:spacing w:line="360" w:lineRule="auto"/>
              <w:jc w:val="center"/>
              <w:rPr>
                <w:rFonts w:ascii="仿宋" w:eastAsia="仿宋" w:hAnsi="仿宋" w:cs="Microsoft JhengHei Light"/>
                <w:b/>
                <w:lang w:val="zh-CN" w:eastAsia="zh-CN" w:bidi="zh-CN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00C3F3" w14:textId="77777777" w:rsidR="0060137C" w:rsidRPr="00B21B62" w:rsidRDefault="0060137C" w:rsidP="00477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napToGrid w:val="0"/>
              <w:spacing w:line="360" w:lineRule="auto"/>
              <w:jc w:val="center"/>
              <w:rPr>
                <w:rFonts w:ascii="仿宋" w:eastAsia="仿宋" w:hAnsi="仿宋" w:cs="Microsoft JhengHei Light"/>
                <w:b/>
                <w:lang w:val="zh-CN" w:eastAsia="zh-CN" w:bidi="zh-CN"/>
              </w:rPr>
            </w:pPr>
            <w:r w:rsidRPr="00B21B62">
              <w:rPr>
                <w:rFonts w:ascii="仿宋" w:eastAsia="仿宋" w:hAnsi="仿宋" w:cs="Microsoft JhengHei Light"/>
                <w:b/>
                <w:lang w:val="zh-CN" w:eastAsia="zh-CN" w:bidi="zh-CN"/>
              </w:rPr>
              <w:t>涂</w:t>
            </w:r>
            <w:proofErr w:type="gramStart"/>
            <w:r w:rsidRPr="00B21B62">
              <w:rPr>
                <w:rFonts w:ascii="仿宋" w:eastAsia="仿宋" w:hAnsi="仿宋" w:cs="Microsoft JhengHei Light"/>
                <w:b/>
                <w:lang w:val="zh-CN" w:eastAsia="zh-CN" w:bidi="zh-CN"/>
              </w:rPr>
              <w:t>装旧化</w:t>
            </w:r>
            <w:proofErr w:type="gramEnd"/>
            <w:r w:rsidRPr="00B21B62">
              <w:rPr>
                <w:rFonts w:ascii="仿宋" w:eastAsia="仿宋" w:hAnsi="仿宋" w:cs="Microsoft JhengHei Light"/>
                <w:b/>
                <w:lang w:val="zh-CN" w:eastAsia="zh-CN" w:bidi="zh-CN"/>
              </w:rPr>
              <w:t>：35分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56A107A" w14:textId="77777777" w:rsidR="0060137C" w:rsidRPr="00B21B62" w:rsidRDefault="0060137C" w:rsidP="00477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napToGrid w:val="0"/>
              <w:spacing w:line="360" w:lineRule="auto"/>
              <w:jc w:val="center"/>
              <w:rPr>
                <w:rFonts w:ascii="仿宋" w:eastAsia="仿宋" w:hAnsi="仿宋" w:cs="Microsoft JhengHei Light"/>
                <w:lang w:val="zh-CN" w:eastAsia="zh-CN" w:bidi="zh-CN"/>
              </w:rPr>
            </w:pPr>
            <w:r w:rsidRPr="00B21B62">
              <w:rPr>
                <w:rFonts w:ascii="仿宋" w:eastAsia="仿宋" w:hAnsi="仿宋" w:cs="Microsoft JhengHei Light"/>
                <w:lang w:val="zh-CN" w:eastAsia="zh-CN" w:bidi="zh-CN"/>
              </w:rPr>
              <w:t>年代用色正确、水</w:t>
            </w:r>
            <w:proofErr w:type="gramStart"/>
            <w:r w:rsidRPr="00B21B62">
              <w:rPr>
                <w:rFonts w:ascii="仿宋" w:eastAsia="仿宋" w:hAnsi="仿宋" w:cs="Microsoft JhengHei Light"/>
                <w:lang w:val="zh-CN" w:eastAsia="zh-CN" w:bidi="zh-CN"/>
              </w:rPr>
              <w:t>贴处理</w:t>
            </w:r>
            <w:proofErr w:type="gramEnd"/>
            <w:r w:rsidRPr="00B21B62">
              <w:rPr>
                <w:rFonts w:ascii="仿宋" w:eastAsia="仿宋" w:hAnsi="仿宋" w:cs="Microsoft JhengHei Light"/>
                <w:lang w:val="zh-CN" w:eastAsia="zh-CN" w:bidi="zh-CN"/>
              </w:rPr>
              <w:t>到位、</w:t>
            </w:r>
            <w:proofErr w:type="gramStart"/>
            <w:r w:rsidRPr="00B21B62">
              <w:rPr>
                <w:rFonts w:ascii="仿宋" w:eastAsia="仿宋" w:hAnsi="仿宋" w:cs="Microsoft JhengHei Light"/>
                <w:lang w:val="zh-CN" w:eastAsia="zh-CN" w:bidi="zh-CN"/>
              </w:rPr>
              <w:t>旧化合理</w:t>
            </w:r>
            <w:proofErr w:type="gramEnd"/>
            <w:r w:rsidRPr="00B21B62">
              <w:rPr>
                <w:rFonts w:ascii="仿宋" w:eastAsia="仿宋" w:hAnsi="仿宋" w:cs="Microsoft JhengHei Light"/>
                <w:lang w:val="zh-CN" w:eastAsia="zh-CN" w:bidi="zh-CN"/>
              </w:rPr>
              <w:t>自然</w:t>
            </w:r>
          </w:p>
        </w:tc>
      </w:tr>
      <w:tr w:rsidR="0060137C" w:rsidRPr="009D67AA" w14:paraId="5450BDC9" w14:textId="77777777" w:rsidTr="00477B8A">
        <w:trPr>
          <w:cantSplit/>
          <w:trHeight w:val="280"/>
        </w:trPr>
        <w:tc>
          <w:tcPr>
            <w:tcW w:w="124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27C40F4" w14:textId="77777777" w:rsidR="0060137C" w:rsidRPr="00B21B62" w:rsidRDefault="0060137C" w:rsidP="00477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napToGrid w:val="0"/>
              <w:spacing w:line="360" w:lineRule="auto"/>
              <w:jc w:val="center"/>
              <w:rPr>
                <w:rFonts w:ascii="仿宋" w:eastAsia="仿宋" w:hAnsi="仿宋" w:cs="Microsoft JhengHei Light"/>
                <w:b/>
                <w:lang w:val="zh-CN" w:eastAsia="zh-CN" w:bidi="zh-CN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D4B664" w14:textId="77777777" w:rsidR="0060137C" w:rsidRPr="00B21B62" w:rsidRDefault="0060137C" w:rsidP="00477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napToGrid w:val="0"/>
              <w:spacing w:line="360" w:lineRule="auto"/>
              <w:jc w:val="center"/>
              <w:rPr>
                <w:rFonts w:ascii="仿宋" w:eastAsia="仿宋" w:hAnsi="仿宋" w:cs="Microsoft JhengHei Light"/>
                <w:b/>
                <w:lang w:val="zh-CN" w:eastAsia="zh-CN" w:bidi="zh-CN"/>
              </w:rPr>
            </w:pPr>
            <w:r w:rsidRPr="00B21B62">
              <w:rPr>
                <w:rFonts w:ascii="仿宋" w:eastAsia="仿宋" w:hAnsi="仿宋" w:cs="Microsoft JhengHei Light"/>
                <w:b/>
                <w:lang w:val="zh-CN" w:eastAsia="zh-CN" w:bidi="zh-CN"/>
              </w:rPr>
              <w:t>仿真度与改造：</w:t>
            </w:r>
          </w:p>
          <w:p w14:paraId="22660DCB" w14:textId="77777777" w:rsidR="0060137C" w:rsidRPr="00B21B62" w:rsidRDefault="0060137C" w:rsidP="00477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napToGrid w:val="0"/>
              <w:spacing w:line="360" w:lineRule="auto"/>
              <w:jc w:val="center"/>
              <w:rPr>
                <w:rFonts w:ascii="仿宋" w:eastAsia="仿宋" w:hAnsi="仿宋" w:cs="Microsoft JhengHei Light"/>
                <w:b/>
                <w:lang w:val="zh-CN" w:eastAsia="zh-CN" w:bidi="zh-CN"/>
              </w:rPr>
            </w:pPr>
            <w:r w:rsidRPr="00B21B62">
              <w:rPr>
                <w:rFonts w:ascii="仿宋" w:eastAsia="仿宋" w:hAnsi="仿宋" w:cs="Microsoft JhengHei Light"/>
                <w:b/>
                <w:lang w:val="zh-CN" w:eastAsia="zh-CN" w:bidi="zh-CN"/>
              </w:rPr>
              <w:t>20分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02BFB10" w14:textId="77777777" w:rsidR="0060137C" w:rsidRPr="00B21B62" w:rsidRDefault="0060137C" w:rsidP="00477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napToGrid w:val="0"/>
              <w:spacing w:line="360" w:lineRule="auto"/>
              <w:jc w:val="center"/>
              <w:rPr>
                <w:rFonts w:ascii="仿宋" w:eastAsia="仿宋" w:hAnsi="仿宋" w:cs="Microsoft JhengHei Light"/>
                <w:lang w:val="zh-CN" w:eastAsia="zh-CN" w:bidi="zh-CN"/>
              </w:rPr>
            </w:pPr>
            <w:r w:rsidRPr="00B21B62">
              <w:rPr>
                <w:rFonts w:ascii="仿宋" w:eastAsia="仿宋" w:hAnsi="仿宋" w:cs="Microsoft JhengHei Light"/>
                <w:lang w:val="zh-CN" w:eastAsia="zh-CN" w:bidi="zh-CN"/>
              </w:rPr>
              <w:t>通过蚀刻片等材料的运用，还原真实细节，</w:t>
            </w:r>
          </w:p>
          <w:p w14:paraId="724B783D" w14:textId="77777777" w:rsidR="0060137C" w:rsidRPr="00B21B62" w:rsidRDefault="0060137C" w:rsidP="00477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napToGrid w:val="0"/>
              <w:spacing w:line="360" w:lineRule="auto"/>
              <w:jc w:val="center"/>
              <w:rPr>
                <w:rFonts w:ascii="仿宋" w:eastAsia="仿宋" w:hAnsi="仿宋" w:cs="Microsoft JhengHei Light"/>
                <w:lang w:val="zh-CN" w:eastAsia="zh-CN" w:bidi="zh-CN"/>
              </w:rPr>
            </w:pPr>
            <w:r w:rsidRPr="00B21B62">
              <w:rPr>
                <w:rFonts w:ascii="仿宋" w:eastAsia="仿宋" w:hAnsi="仿宋" w:cs="Microsoft JhengHei Light"/>
                <w:lang w:val="zh-CN" w:eastAsia="zh-CN" w:bidi="zh-CN"/>
              </w:rPr>
              <w:t>以及标志附属物等各年代历史考证</w:t>
            </w:r>
          </w:p>
        </w:tc>
      </w:tr>
      <w:tr w:rsidR="0060137C" w:rsidRPr="009D67AA" w14:paraId="62177DA2" w14:textId="77777777" w:rsidTr="00477B8A">
        <w:trPr>
          <w:cantSplit/>
          <w:trHeight w:val="280"/>
        </w:trPr>
        <w:tc>
          <w:tcPr>
            <w:tcW w:w="124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88DAB00" w14:textId="77777777" w:rsidR="0060137C" w:rsidRPr="00B21B62" w:rsidRDefault="0060137C" w:rsidP="00477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napToGrid w:val="0"/>
              <w:spacing w:line="360" w:lineRule="auto"/>
              <w:jc w:val="center"/>
              <w:rPr>
                <w:rFonts w:ascii="仿宋" w:eastAsia="仿宋" w:hAnsi="仿宋" w:cs="Microsoft JhengHei Light"/>
                <w:b/>
                <w:lang w:val="zh-CN" w:eastAsia="zh-CN" w:bidi="zh-CN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E5F6D1" w14:textId="77777777" w:rsidR="0060137C" w:rsidRPr="00B21B62" w:rsidRDefault="0060137C" w:rsidP="00477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napToGrid w:val="0"/>
              <w:spacing w:line="360" w:lineRule="auto"/>
              <w:jc w:val="center"/>
              <w:rPr>
                <w:rFonts w:ascii="仿宋" w:eastAsia="仿宋" w:hAnsi="仿宋" w:cs="Microsoft JhengHei Light"/>
                <w:b/>
                <w:lang w:val="zh-CN" w:eastAsia="zh-CN" w:bidi="zh-CN"/>
              </w:rPr>
            </w:pPr>
            <w:proofErr w:type="spellStart"/>
            <w:r w:rsidRPr="00B21B62">
              <w:rPr>
                <w:rFonts w:ascii="仿宋" w:eastAsia="仿宋" w:hAnsi="仿宋" w:cs="Microsoft JhengHei Light"/>
                <w:b/>
                <w:lang w:val="zh-CN" w:bidi="zh-CN"/>
              </w:rPr>
              <w:t>建造规模</w:t>
            </w:r>
            <w:proofErr w:type="spellEnd"/>
            <w:r w:rsidRPr="00B21B62">
              <w:rPr>
                <w:rFonts w:ascii="仿宋" w:eastAsia="仿宋" w:hAnsi="仿宋" w:cs="Microsoft JhengHei Light"/>
                <w:b/>
                <w:lang w:val="zh-CN" w:eastAsia="zh-CN" w:bidi="zh-CN"/>
              </w:rPr>
              <w:t>：10分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A3A8544" w14:textId="77777777" w:rsidR="0060137C" w:rsidRPr="00B21B62" w:rsidRDefault="0060137C" w:rsidP="00477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napToGrid w:val="0"/>
              <w:spacing w:line="360" w:lineRule="auto"/>
              <w:jc w:val="center"/>
              <w:rPr>
                <w:rFonts w:ascii="仿宋" w:eastAsia="仿宋" w:hAnsi="仿宋" w:cs="Microsoft JhengHei Light"/>
                <w:lang w:val="zh-CN" w:eastAsia="zh-CN" w:bidi="zh-CN"/>
              </w:rPr>
            </w:pPr>
            <w:r w:rsidRPr="00B21B62">
              <w:rPr>
                <w:rFonts w:ascii="仿宋" w:eastAsia="仿宋" w:hAnsi="仿宋" w:cs="Microsoft JhengHei Light"/>
                <w:lang w:val="zh-CN" w:eastAsia="zh-CN" w:bidi="zh-CN"/>
              </w:rPr>
              <w:t>模型制作的工作规模，包含套件的难度和工作量</w:t>
            </w:r>
          </w:p>
        </w:tc>
      </w:tr>
      <w:tr w:rsidR="0060137C" w:rsidRPr="009D67AA" w14:paraId="21F9C113" w14:textId="77777777" w:rsidTr="00477B8A">
        <w:trPr>
          <w:cantSplit/>
          <w:trHeight w:val="482"/>
        </w:trPr>
        <w:tc>
          <w:tcPr>
            <w:tcW w:w="124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A3B9A53" w14:textId="77777777" w:rsidR="0060137C" w:rsidRPr="00B21B62" w:rsidRDefault="0060137C" w:rsidP="00477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napToGrid w:val="0"/>
              <w:spacing w:line="360" w:lineRule="auto"/>
              <w:jc w:val="center"/>
              <w:rPr>
                <w:rFonts w:ascii="仿宋" w:eastAsia="仿宋" w:hAnsi="仿宋" w:cs="Microsoft JhengHei Light"/>
                <w:b/>
                <w:lang w:val="zh-CN" w:eastAsia="zh-CN" w:bidi="zh-CN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9C4044" w14:textId="77777777" w:rsidR="0060137C" w:rsidRPr="00B21B62" w:rsidRDefault="0060137C" w:rsidP="00477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napToGrid w:val="0"/>
              <w:spacing w:line="360" w:lineRule="auto"/>
              <w:jc w:val="center"/>
              <w:rPr>
                <w:rFonts w:ascii="仿宋" w:eastAsia="仿宋" w:hAnsi="仿宋" w:cs="Microsoft JhengHei Light"/>
                <w:b/>
                <w:lang w:val="zh-CN" w:eastAsia="zh-CN" w:bidi="zh-CN"/>
              </w:rPr>
            </w:pPr>
            <w:proofErr w:type="spellStart"/>
            <w:r w:rsidRPr="00B21B62">
              <w:rPr>
                <w:rFonts w:ascii="仿宋" w:eastAsia="仿宋" w:hAnsi="仿宋" w:cs="Microsoft JhengHei Light"/>
                <w:b/>
                <w:lang w:val="zh-CN" w:bidi="zh-CN"/>
              </w:rPr>
              <w:t>整体印象</w:t>
            </w:r>
            <w:proofErr w:type="spellEnd"/>
            <w:r w:rsidRPr="00B21B62">
              <w:rPr>
                <w:rFonts w:ascii="仿宋" w:eastAsia="仿宋" w:hAnsi="仿宋" w:cs="Microsoft JhengHei Light"/>
                <w:b/>
                <w:lang w:val="zh-CN" w:eastAsia="zh-CN" w:bidi="zh-CN"/>
              </w:rPr>
              <w:t>：15分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45A2993" w14:textId="77777777" w:rsidR="0060137C" w:rsidRPr="00B21B62" w:rsidRDefault="0060137C" w:rsidP="00477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napToGrid w:val="0"/>
              <w:spacing w:line="360" w:lineRule="auto"/>
              <w:jc w:val="center"/>
              <w:rPr>
                <w:rFonts w:ascii="仿宋" w:eastAsia="仿宋" w:hAnsi="仿宋" w:cs="Microsoft JhengHei Light"/>
                <w:lang w:val="zh-CN" w:eastAsia="zh-CN" w:bidi="zh-CN"/>
              </w:rPr>
            </w:pPr>
            <w:r w:rsidRPr="00B21B62">
              <w:rPr>
                <w:rFonts w:ascii="仿宋" w:eastAsia="仿宋" w:hAnsi="仿宋" w:cs="Microsoft JhengHei Light"/>
                <w:lang w:val="zh-CN" w:eastAsia="zh-CN" w:bidi="zh-CN"/>
              </w:rPr>
              <w:t>模型的表现力以及整体效果</w:t>
            </w:r>
          </w:p>
        </w:tc>
      </w:tr>
      <w:tr w:rsidR="0060137C" w:rsidRPr="009D67AA" w14:paraId="0C76ECD3" w14:textId="77777777" w:rsidTr="00477B8A">
        <w:trPr>
          <w:cantSplit/>
          <w:trHeight w:val="482"/>
        </w:trPr>
        <w:tc>
          <w:tcPr>
            <w:tcW w:w="124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570B31F" w14:textId="77777777" w:rsidR="0060137C" w:rsidRPr="00B21B62" w:rsidRDefault="0060137C" w:rsidP="00477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napToGrid w:val="0"/>
              <w:spacing w:line="360" w:lineRule="auto"/>
              <w:jc w:val="center"/>
              <w:rPr>
                <w:rFonts w:ascii="仿宋" w:eastAsia="仿宋" w:hAnsi="仿宋" w:cs="Microsoft JhengHei Light"/>
                <w:b/>
                <w:lang w:val="zh-CN" w:eastAsia="zh-CN" w:bidi="zh-CN"/>
              </w:rPr>
            </w:pPr>
          </w:p>
        </w:tc>
        <w:tc>
          <w:tcPr>
            <w:tcW w:w="79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946F19" w14:textId="77777777" w:rsidR="0060137C" w:rsidRPr="00B21B62" w:rsidRDefault="0060137C" w:rsidP="00477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napToGrid w:val="0"/>
              <w:spacing w:line="360" w:lineRule="auto"/>
              <w:jc w:val="center"/>
              <w:rPr>
                <w:rFonts w:ascii="仿宋" w:eastAsia="仿宋" w:hAnsi="仿宋" w:cs="Microsoft JhengHei Light"/>
                <w:b/>
                <w:lang w:val="zh-CN" w:eastAsia="zh-CN" w:bidi="zh-CN"/>
              </w:rPr>
            </w:pPr>
            <w:r w:rsidRPr="00B21B62">
              <w:rPr>
                <w:rFonts w:ascii="仿宋" w:eastAsia="仿宋" w:hAnsi="仿宋" w:cs="Microsoft JhengHei Light"/>
                <w:b/>
                <w:lang w:val="zh-CN" w:eastAsia="zh-CN" w:bidi="zh-CN"/>
              </w:rPr>
              <w:t>总分：100分</w:t>
            </w:r>
          </w:p>
        </w:tc>
      </w:tr>
      <w:tr w:rsidR="0060137C" w:rsidRPr="009D67AA" w14:paraId="67E8D15D" w14:textId="77777777" w:rsidTr="00477B8A">
        <w:trPr>
          <w:cantSplit/>
          <w:trHeight w:val="482"/>
        </w:trPr>
        <w:tc>
          <w:tcPr>
            <w:tcW w:w="124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9680CDB" w14:textId="77777777" w:rsidR="0060137C" w:rsidRPr="00B21B62" w:rsidRDefault="0060137C" w:rsidP="00477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napToGrid w:val="0"/>
              <w:spacing w:line="360" w:lineRule="auto"/>
              <w:jc w:val="center"/>
              <w:rPr>
                <w:rFonts w:ascii="仿宋" w:eastAsia="仿宋" w:hAnsi="仿宋" w:cs="Microsoft JhengHei Light"/>
                <w:b/>
                <w:lang w:val="zh-CN" w:eastAsia="zh-CN" w:bidi="zh-CN"/>
              </w:rPr>
            </w:pPr>
            <w:r w:rsidRPr="00B21B62">
              <w:rPr>
                <w:rFonts w:ascii="仿宋" w:eastAsia="仿宋" w:hAnsi="仿宋" w:cs="Microsoft JhengHei Light"/>
                <w:b/>
                <w:lang w:val="zh-CN" w:eastAsia="zh-CN" w:bidi="zh-CN"/>
              </w:rPr>
              <w:t>R2</w:t>
            </w:r>
            <w:r w:rsidRPr="00B21B62">
              <w:rPr>
                <w:rFonts w:ascii="仿宋" w:eastAsia="仿宋" w:hAnsi="仿宋" w:cs="Microsoft JhengHei Light"/>
                <w:b/>
                <w:lang w:val="zh-CN" w:bidi="zh-CN"/>
              </w:rPr>
              <w:t>-</w:t>
            </w:r>
            <w:r w:rsidRPr="00B21B62">
              <w:rPr>
                <w:rFonts w:ascii="仿宋" w:eastAsia="仿宋" w:hAnsi="仿宋" w:cs="Microsoft JhengHei Light"/>
                <w:b/>
                <w:lang w:val="zh-CN" w:eastAsia="zh-CN" w:bidi="zh-CN"/>
              </w:rPr>
              <w:t>M</w:t>
            </w:r>
          </w:p>
          <w:p w14:paraId="37C1FBDC" w14:textId="77777777" w:rsidR="0060137C" w:rsidRPr="00B21B62" w:rsidRDefault="0060137C" w:rsidP="00477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napToGrid w:val="0"/>
              <w:spacing w:line="360" w:lineRule="auto"/>
              <w:jc w:val="center"/>
              <w:rPr>
                <w:rFonts w:ascii="仿宋" w:eastAsia="仿宋" w:hAnsi="仿宋" w:cs="Microsoft JhengHei Light"/>
                <w:b/>
                <w:lang w:val="zh-CN" w:bidi="zh-CN"/>
              </w:rPr>
            </w:pPr>
            <w:r w:rsidRPr="00B21B62">
              <w:rPr>
                <w:rFonts w:ascii="仿宋" w:eastAsia="仿宋" w:hAnsi="仿宋" w:cs="Microsoft JhengHei Light"/>
                <w:b/>
                <w:lang w:val="zh-CN" w:bidi="zh-CN"/>
              </w:rPr>
              <w:t>R2-S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E7F9A5" w14:textId="77777777" w:rsidR="0060137C" w:rsidRPr="00B21B62" w:rsidRDefault="0060137C" w:rsidP="00477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napToGrid w:val="0"/>
              <w:spacing w:line="360" w:lineRule="auto"/>
              <w:jc w:val="center"/>
              <w:rPr>
                <w:rFonts w:ascii="仿宋" w:eastAsia="仿宋" w:hAnsi="仿宋" w:cs="Microsoft JhengHei Light"/>
                <w:b/>
                <w:lang w:val="zh-CN" w:eastAsia="zh-CN" w:bidi="zh-CN"/>
              </w:rPr>
            </w:pPr>
            <w:r w:rsidRPr="00B21B62">
              <w:rPr>
                <w:rFonts w:ascii="仿宋" w:eastAsia="仿宋" w:hAnsi="仿宋" w:cs="Microsoft JhengHei Light"/>
                <w:b/>
                <w:lang w:val="zh-CN" w:eastAsia="zh-CN" w:bidi="zh-CN"/>
              </w:rPr>
              <w:t>基础制作：20分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960F6CD" w14:textId="77777777" w:rsidR="0060137C" w:rsidRPr="00B21B62" w:rsidRDefault="0060137C" w:rsidP="00477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napToGrid w:val="0"/>
              <w:spacing w:line="360" w:lineRule="auto"/>
              <w:jc w:val="center"/>
              <w:rPr>
                <w:rFonts w:ascii="仿宋" w:eastAsia="仿宋" w:hAnsi="仿宋" w:cs="Microsoft JhengHei Light"/>
                <w:lang w:val="zh-CN" w:eastAsia="zh-CN" w:bidi="zh-CN"/>
              </w:rPr>
            </w:pPr>
            <w:r w:rsidRPr="00B21B62">
              <w:rPr>
                <w:rFonts w:ascii="仿宋" w:eastAsia="仿宋" w:hAnsi="仿宋" w:cs="Microsoft JhengHei Light"/>
                <w:lang w:val="zh-CN" w:eastAsia="zh-CN" w:bidi="zh-CN"/>
              </w:rPr>
              <w:t>组合、打磨、用胶、组装工整等</w:t>
            </w:r>
          </w:p>
        </w:tc>
      </w:tr>
      <w:tr w:rsidR="0060137C" w:rsidRPr="009D67AA" w14:paraId="2EB53C9E" w14:textId="77777777" w:rsidTr="00477B8A">
        <w:trPr>
          <w:cantSplit/>
          <w:trHeight w:val="482"/>
        </w:trPr>
        <w:tc>
          <w:tcPr>
            <w:tcW w:w="124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9B4D425" w14:textId="77777777" w:rsidR="0060137C" w:rsidRPr="00B21B62" w:rsidRDefault="0060137C" w:rsidP="00477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napToGrid w:val="0"/>
              <w:spacing w:line="360" w:lineRule="auto"/>
              <w:jc w:val="center"/>
              <w:rPr>
                <w:rFonts w:ascii="仿宋" w:eastAsia="仿宋" w:hAnsi="仿宋" w:cs="Microsoft JhengHei Light"/>
                <w:b/>
                <w:lang w:val="zh-CN" w:eastAsia="zh-CN" w:bidi="zh-CN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3B76D7" w14:textId="77777777" w:rsidR="0060137C" w:rsidRPr="00B21B62" w:rsidRDefault="0060137C" w:rsidP="00477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napToGrid w:val="0"/>
              <w:spacing w:line="360" w:lineRule="auto"/>
              <w:jc w:val="center"/>
              <w:rPr>
                <w:rFonts w:ascii="仿宋" w:eastAsia="仿宋" w:hAnsi="仿宋" w:cs="Microsoft JhengHei Light"/>
                <w:b/>
                <w:lang w:val="zh-CN" w:eastAsia="zh-CN" w:bidi="zh-CN"/>
              </w:rPr>
            </w:pPr>
            <w:r w:rsidRPr="00B21B62">
              <w:rPr>
                <w:rFonts w:ascii="仿宋" w:eastAsia="仿宋" w:hAnsi="仿宋" w:cs="Microsoft JhengHei Light"/>
                <w:b/>
                <w:lang w:val="zh-CN" w:eastAsia="zh-CN" w:bidi="zh-CN"/>
              </w:rPr>
              <w:t>涂装上色：20分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94B096B" w14:textId="77777777" w:rsidR="0060137C" w:rsidRPr="00B21B62" w:rsidRDefault="0060137C" w:rsidP="00477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napToGrid w:val="0"/>
              <w:spacing w:line="360" w:lineRule="auto"/>
              <w:jc w:val="center"/>
              <w:rPr>
                <w:rFonts w:ascii="仿宋" w:eastAsia="仿宋" w:hAnsi="仿宋" w:cs="Microsoft JhengHei Light"/>
                <w:lang w:val="zh-CN" w:eastAsia="zh-CN" w:bidi="zh-CN"/>
              </w:rPr>
            </w:pPr>
            <w:r w:rsidRPr="00B21B62">
              <w:rPr>
                <w:rFonts w:ascii="仿宋" w:eastAsia="仿宋" w:hAnsi="仿宋" w:cs="Microsoft JhengHei Light"/>
                <w:lang w:val="zh-CN" w:eastAsia="zh-CN" w:bidi="zh-CN"/>
              </w:rPr>
              <w:t>用色正确、分色工整、水</w:t>
            </w:r>
            <w:proofErr w:type="gramStart"/>
            <w:r w:rsidRPr="00B21B62">
              <w:rPr>
                <w:rFonts w:ascii="仿宋" w:eastAsia="仿宋" w:hAnsi="仿宋" w:cs="Microsoft JhengHei Light"/>
                <w:lang w:val="zh-CN" w:eastAsia="zh-CN" w:bidi="zh-CN"/>
              </w:rPr>
              <w:t>贴处理</w:t>
            </w:r>
            <w:proofErr w:type="gramEnd"/>
            <w:r w:rsidRPr="00B21B62">
              <w:rPr>
                <w:rFonts w:ascii="仿宋" w:eastAsia="仿宋" w:hAnsi="仿宋" w:cs="Microsoft JhengHei Light"/>
                <w:lang w:val="zh-CN" w:eastAsia="zh-CN" w:bidi="zh-CN"/>
              </w:rPr>
              <w:t>到位、</w:t>
            </w:r>
            <w:proofErr w:type="gramStart"/>
            <w:r w:rsidRPr="00B21B62">
              <w:rPr>
                <w:rFonts w:ascii="仿宋" w:eastAsia="仿宋" w:hAnsi="仿宋" w:cs="Microsoft JhengHei Light"/>
                <w:lang w:val="zh-CN" w:eastAsia="zh-CN" w:bidi="zh-CN"/>
              </w:rPr>
              <w:t>旧化自然</w:t>
            </w:r>
            <w:proofErr w:type="gramEnd"/>
          </w:p>
        </w:tc>
      </w:tr>
      <w:tr w:rsidR="0060137C" w:rsidRPr="009D67AA" w14:paraId="38F3341D" w14:textId="77777777" w:rsidTr="00477B8A">
        <w:trPr>
          <w:cantSplit/>
          <w:trHeight w:val="482"/>
        </w:trPr>
        <w:tc>
          <w:tcPr>
            <w:tcW w:w="124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9E33EB4" w14:textId="77777777" w:rsidR="0060137C" w:rsidRPr="00B21B62" w:rsidRDefault="0060137C" w:rsidP="00477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napToGrid w:val="0"/>
              <w:spacing w:line="360" w:lineRule="auto"/>
              <w:jc w:val="center"/>
              <w:rPr>
                <w:rFonts w:ascii="仿宋" w:eastAsia="仿宋" w:hAnsi="仿宋" w:cs="Microsoft JhengHei Light"/>
                <w:b/>
                <w:lang w:val="zh-CN" w:eastAsia="zh-CN" w:bidi="zh-CN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E98045" w14:textId="77777777" w:rsidR="0060137C" w:rsidRPr="00B21B62" w:rsidRDefault="0060137C" w:rsidP="00477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napToGrid w:val="0"/>
              <w:spacing w:line="360" w:lineRule="auto"/>
              <w:jc w:val="center"/>
              <w:rPr>
                <w:rFonts w:ascii="仿宋" w:eastAsia="仿宋" w:hAnsi="仿宋" w:cs="Microsoft JhengHei Light"/>
                <w:b/>
                <w:lang w:val="zh-CN" w:eastAsia="zh-CN" w:bidi="zh-CN"/>
              </w:rPr>
            </w:pPr>
            <w:r w:rsidRPr="00B21B62">
              <w:rPr>
                <w:rFonts w:ascii="仿宋" w:eastAsia="仿宋" w:hAnsi="仿宋" w:cs="Microsoft JhengHei Light"/>
                <w:b/>
                <w:lang w:val="zh-CN" w:eastAsia="zh-CN" w:bidi="zh-CN"/>
              </w:rPr>
              <w:t>仿真度与改造：</w:t>
            </w:r>
          </w:p>
          <w:p w14:paraId="21EA9ABB" w14:textId="77777777" w:rsidR="0060137C" w:rsidRPr="00B21B62" w:rsidRDefault="0060137C" w:rsidP="00477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napToGrid w:val="0"/>
              <w:spacing w:line="360" w:lineRule="auto"/>
              <w:jc w:val="center"/>
              <w:rPr>
                <w:rFonts w:ascii="仿宋" w:eastAsia="仿宋" w:hAnsi="仿宋" w:cs="Microsoft JhengHei Light"/>
                <w:b/>
                <w:lang w:val="zh-CN" w:eastAsia="zh-CN" w:bidi="zh-CN"/>
              </w:rPr>
            </w:pPr>
            <w:r w:rsidRPr="00B21B62">
              <w:rPr>
                <w:rFonts w:ascii="仿宋" w:eastAsia="仿宋" w:hAnsi="仿宋" w:cs="Microsoft JhengHei Light"/>
                <w:b/>
                <w:lang w:val="zh-CN" w:eastAsia="zh-CN" w:bidi="zh-CN"/>
              </w:rPr>
              <w:t>35分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03EAC3C" w14:textId="77777777" w:rsidR="0060137C" w:rsidRPr="00B21B62" w:rsidRDefault="0060137C" w:rsidP="00477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napToGrid w:val="0"/>
              <w:spacing w:line="360" w:lineRule="auto"/>
              <w:jc w:val="center"/>
              <w:rPr>
                <w:rFonts w:ascii="仿宋" w:eastAsia="仿宋" w:hAnsi="仿宋" w:cs="Microsoft JhengHei Light"/>
                <w:lang w:val="zh-CN" w:eastAsia="zh-CN" w:bidi="zh-CN"/>
              </w:rPr>
            </w:pPr>
            <w:r w:rsidRPr="00B21B62">
              <w:rPr>
                <w:rFonts w:ascii="仿宋" w:eastAsia="仿宋" w:hAnsi="仿宋" w:cs="Microsoft JhengHei Light"/>
                <w:lang w:val="zh-CN" w:eastAsia="zh-CN" w:bidi="zh-CN"/>
              </w:rPr>
              <w:t>通过蚀刻片等材料的运用，还原真实细节，</w:t>
            </w:r>
          </w:p>
          <w:p w14:paraId="3F624B65" w14:textId="77777777" w:rsidR="0060137C" w:rsidRPr="00B21B62" w:rsidRDefault="0060137C" w:rsidP="00477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napToGrid w:val="0"/>
              <w:spacing w:line="360" w:lineRule="auto"/>
              <w:jc w:val="center"/>
              <w:rPr>
                <w:rFonts w:ascii="仿宋" w:eastAsia="仿宋" w:hAnsi="仿宋" w:cs="Microsoft JhengHei Light"/>
                <w:lang w:val="zh-CN" w:eastAsia="zh-CN" w:bidi="zh-CN"/>
              </w:rPr>
            </w:pPr>
            <w:r w:rsidRPr="00B21B62">
              <w:rPr>
                <w:rFonts w:ascii="仿宋" w:eastAsia="仿宋" w:hAnsi="仿宋" w:cs="Microsoft JhengHei Light"/>
                <w:lang w:val="zh-CN" w:eastAsia="zh-CN" w:bidi="zh-CN"/>
              </w:rPr>
              <w:t>以及标志附属物等舰船历史考证</w:t>
            </w:r>
          </w:p>
        </w:tc>
      </w:tr>
      <w:tr w:rsidR="0060137C" w:rsidRPr="009D67AA" w14:paraId="60A85732" w14:textId="77777777" w:rsidTr="00477B8A">
        <w:trPr>
          <w:cantSplit/>
          <w:trHeight w:val="482"/>
        </w:trPr>
        <w:tc>
          <w:tcPr>
            <w:tcW w:w="124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5230EE1" w14:textId="77777777" w:rsidR="0060137C" w:rsidRPr="00B21B62" w:rsidRDefault="0060137C" w:rsidP="00477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napToGrid w:val="0"/>
              <w:spacing w:line="360" w:lineRule="auto"/>
              <w:jc w:val="center"/>
              <w:rPr>
                <w:rFonts w:ascii="仿宋" w:eastAsia="仿宋" w:hAnsi="仿宋" w:cs="Microsoft JhengHei Light"/>
                <w:b/>
                <w:lang w:val="zh-CN" w:eastAsia="zh-CN" w:bidi="zh-CN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FEBF7C" w14:textId="77777777" w:rsidR="0060137C" w:rsidRPr="00B21B62" w:rsidRDefault="0060137C" w:rsidP="00477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napToGrid w:val="0"/>
              <w:spacing w:line="360" w:lineRule="auto"/>
              <w:jc w:val="center"/>
              <w:rPr>
                <w:rFonts w:ascii="仿宋" w:eastAsia="仿宋" w:hAnsi="仿宋" w:cs="Microsoft JhengHei Light"/>
                <w:b/>
                <w:lang w:val="zh-CN" w:bidi="zh-CN"/>
              </w:rPr>
            </w:pPr>
            <w:proofErr w:type="spellStart"/>
            <w:r w:rsidRPr="00B21B62">
              <w:rPr>
                <w:rFonts w:ascii="仿宋" w:eastAsia="仿宋" w:hAnsi="仿宋" w:cs="Microsoft JhengHei Light"/>
                <w:b/>
                <w:lang w:val="zh-CN" w:bidi="zh-CN"/>
              </w:rPr>
              <w:t>建造规模</w:t>
            </w:r>
            <w:proofErr w:type="spellEnd"/>
            <w:r w:rsidRPr="00B21B62">
              <w:rPr>
                <w:rFonts w:ascii="仿宋" w:eastAsia="仿宋" w:hAnsi="仿宋" w:cs="Microsoft JhengHei Light"/>
                <w:b/>
                <w:lang w:val="zh-CN" w:eastAsia="zh-CN" w:bidi="zh-CN"/>
              </w:rPr>
              <w:t>：10分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404A12F" w14:textId="77777777" w:rsidR="0060137C" w:rsidRPr="00B21B62" w:rsidRDefault="0060137C" w:rsidP="00477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napToGrid w:val="0"/>
              <w:spacing w:line="360" w:lineRule="auto"/>
              <w:jc w:val="center"/>
              <w:rPr>
                <w:rFonts w:ascii="仿宋" w:eastAsia="仿宋" w:hAnsi="仿宋" w:cs="Microsoft JhengHei Light"/>
                <w:lang w:val="zh-CN" w:eastAsia="zh-CN" w:bidi="zh-CN"/>
              </w:rPr>
            </w:pPr>
            <w:r w:rsidRPr="00B21B62">
              <w:rPr>
                <w:rFonts w:ascii="仿宋" w:eastAsia="仿宋" w:hAnsi="仿宋" w:cs="Microsoft JhengHei Light"/>
                <w:lang w:val="zh-CN" w:eastAsia="zh-CN" w:bidi="zh-CN"/>
              </w:rPr>
              <w:t>模型制作的工作规模，包含套件的难度和工作量</w:t>
            </w:r>
          </w:p>
        </w:tc>
      </w:tr>
      <w:tr w:rsidR="0060137C" w:rsidRPr="009D67AA" w14:paraId="379916F9" w14:textId="77777777" w:rsidTr="00477B8A">
        <w:trPr>
          <w:cantSplit/>
          <w:trHeight w:val="482"/>
        </w:trPr>
        <w:tc>
          <w:tcPr>
            <w:tcW w:w="124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526122D" w14:textId="77777777" w:rsidR="0060137C" w:rsidRPr="00B21B62" w:rsidRDefault="0060137C" w:rsidP="00477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napToGrid w:val="0"/>
              <w:spacing w:line="360" w:lineRule="auto"/>
              <w:jc w:val="center"/>
              <w:rPr>
                <w:rFonts w:ascii="仿宋" w:eastAsia="仿宋" w:hAnsi="仿宋" w:cs="Microsoft JhengHei Light"/>
                <w:b/>
                <w:lang w:val="zh-CN" w:eastAsia="zh-CN" w:bidi="zh-CN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94093D" w14:textId="77777777" w:rsidR="0060137C" w:rsidRPr="00B21B62" w:rsidRDefault="0060137C" w:rsidP="00477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napToGrid w:val="0"/>
              <w:spacing w:line="360" w:lineRule="auto"/>
              <w:jc w:val="center"/>
              <w:rPr>
                <w:rFonts w:ascii="仿宋" w:eastAsia="仿宋" w:hAnsi="仿宋" w:cs="Microsoft JhengHei Light"/>
                <w:b/>
                <w:lang w:val="zh-CN" w:bidi="zh-CN"/>
              </w:rPr>
            </w:pPr>
            <w:proofErr w:type="spellStart"/>
            <w:r w:rsidRPr="00B21B62">
              <w:rPr>
                <w:rFonts w:ascii="仿宋" w:eastAsia="仿宋" w:hAnsi="仿宋" w:cs="Microsoft JhengHei Light"/>
                <w:b/>
                <w:lang w:val="zh-CN" w:bidi="zh-CN"/>
              </w:rPr>
              <w:t>整体印象</w:t>
            </w:r>
            <w:proofErr w:type="spellEnd"/>
            <w:r w:rsidRPr="00B21B62">
              <w:rPr>
                <w:rFonts w:ascii="仿宋" w:eastAsia="仿宋" w:hAnsi="仿宋" w:cs="Microsoft JhengHei Light"/>
                <w:b/>
                <w:lang w:val="zh-CN" w:eastAsia="zh-CN" w:bidi="zh-CN"/>
              </w:rPr>
              <w:t>：15分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A33282D" w14:textId="77777777" w:rsidR="0060137C" w:rsidRPr="00B21B62" w:rsidRDefault="0060137C" w:rsidP="00477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napToGrid w:val="0"/>
              <w:spacing w:line="360" w:lineRule="auto"/>
              <w:jc w:val="center"/>
              <w:rPr>
                <w:rFonts w:ascii="仿宋" w:eastAsia="仿宋" w:hAnsi="仿宋" w:cs="Microsoft JhengHei Light"/>
                <w:lang w:val="zh-CN" w:eastAsia="zh-CN" w:bidi="zh-CN"/>
              </w:rPr>
            </w:pPr>
            <w:r w:rsidRPr="00B21B62">
              <w:rPr>
                <w:rFonts w:ascii="仿宋" w:eastAsia="仿宋" w:hAnsi="仿宋" w:cs="Microsoft JhengHei Light"/>
                <w:lang w:val="zh-CN" w:eastAsia="zh-CN" w:bidi="zh-CN"/>
              </w:rPr>
              <w:t>模型的表现力以及整体效果</w:t>
            </w:r>
          </w:p>
        </w:tc>
      </w:tr>
      <w:tr w:rsidR="0060137C" w:rsidRPr="009D67AA" w14:paraId="3F35D399" w14:textId="77777777" w:rsidTr="00477B8A">
        <w:trPr>
          <w:cantSplit/>
          <w:trHeight w:val="482"/>
        </w:trPr>
        <w:tc>
          <w:tcPr>
            <w:tcW w:w="124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7131305" w14:textId="77777777" w:rsidR="0060137C" w:rsidRPr="00B21B62" w:rsidRDefault="0060137C" w:rsidP="00477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napToGrid w:val="0"/>
              <w:spacing w:line="360" w:lineRule="auto"/>
              <w:jc w:val="center"/>
              <w:rPr>
                <w:rFonts w:ascii="仿宋" w:eastAsia="仿宋" w:hAnsi="仿宋" w:cs="Microsoft JhengHei Light"/>
                <w:b/>
                <w:lang w:val="zh-CN" w:eastAsia="zh-CN" w:bidi="zh-CN"/>
              </w:rPr>
            </w:pPr>
          </w:p>
        </w:tc>
        <w:tc>
          <w:tcPr>
            <w:tcW w:w="79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CD6204" w14:textId="77777777" w:rsidR="0060137C" w:rsidRPr="00B21B62" w:rsidRDefault="0060137C" w:rsidP="00477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napToGrid w:val="0"/>
              <w:spacing w:line="360" w:lineRule="auto"/>
              <w:jc w:val="center"/>
              <w:rPr>
                <w:rFonts w:ascii="仿宋" w:eastAsia="仿宋" w:hAnsi="仿宋" w:cs="Microsoft JhengHei Light"/>
                <w:b/>
                <w:lang w:val="zh-CN" w:eastAsia="zh-CN" w:bidi="zh-CN"/>
              </w:rPr>
            </w:pPr>
            <w:r w:rsidRPr="00B21B62">
              <w:rPr>
                <w:rFonts w:ascii="仿宋" w:eastAsia="仿宋" w:hAnsi="仿宋" w:cs="Microsoft JhengHei Light"/>
                <w:b/>
                <w:lang w:val="zh-CN" w:eastAsia="zh-CN" w:bidi="zh-CN"/>
              </w:rPr>
              <w:t>总分：100分</w:t>
            </w:r>
          </w:p>
        </w:tc>
      </w:tr>
      <w:tr w:rsidR="0060137C" w:rsidRPr="009D67AA" w14:paraId="2057883D" w14:textId="77777777" w:rsidTr="00477B8A">
        <w:trPr>
          <w:cantSplit/>
          <w:trHeight w:val="482"/>
        </w:trPr>
        <w:tc>
          <w:tcPr>
            <w:tcW w:w="124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F036B81" w14:textId="77777777" w:rsidR="0060137C" w:rsidRPr="00B21B62" w:rsidRDefault="0060137C" w:rsidP="00477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napToGrid w:val="0"/>
              <w:spacing w:line="360" w:lineRule="auto"/>
              <w:jc w:val="center"/>
              <w:rPr>
                <w:rFonts w:ascii="仿宋" w:eastAsia="仿宋" w:hAnsi="仿宋" w:cs="Microsoft JhengHei Light"/>
                <w:b/>
                <w:lang w:val="zh-CN" w:bidi="zh-CN"/>
              </w:rPr>
            </w:pPr>
            <w:r w:rsidRPr="00B21B62">
              <w:rPr>
                <w:rFonts w:ascii="仿宋" w:eastAsia="仿宋" w:hAnsi="仿宋" w:cs="Microsoft JhengHei Light"/>
                <w:b/>
                <w:lang w:val="zh-CN" w:bidi="zh-CN"/>
              </w:rPr>
              <w:t>R2-W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3FF2F5" w14:textId="77777777" w:rsidR="0060137C" w:rsidRPr="00B21B62" w:rsidRDefault="0060137C" w:rsidP="00477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napToGrid w:val="0"/>
              <w:spacing w:line="360" w:lineRule="auto"/>
              <w:jc w:val="center"/>
              <w:rPr>
                <w:rFonts w:ascii="仿宋" w:eastAsia="仿宋" w:hAnsi="仿宋" w:cs="Microsoft JhengHei Light"/>
                <w:b/>
                <w:lang w:val="zh-CN" w:bidi="zh-CN"/>
              </w:rPr>
            </w:pPr>
            <w:r w:rsidRPr="00B21B62">
              <w:rPr>
                <w:rFonts w:ascii="仿宋" w:eastAsia="仿宋" w:hAnsi="仿宋" w:cs="Microsoft JhengHei Light"/>
                <w:b/>
                <w:lang w:val="zh-CN" w:eastAsia="zh-CN" w:bidi="zh-CN"/>
              </w:rPr>
              <w:t>基础制作：35分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D58523B" w14:textId="77777777" w:rsidR="0060137C" w:rsidRPr="00B21B62" w:rsidRDefault="0060137C" w:rsidP="00477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napToGrid w:val="0"/>
              <w:spacing w:line="360" w:lineRule="auto"/>
              <w:jc w:val="center"/>
              <w:rPr>
                <w:rFonts w:ascii="仿宋" w:eastAsia="仿宋" w:hAnsi="仿宋" w:cs="Microsoft JhengHei Light"/>
                <w:lang w:val="zh-CN" w:eastAsia="zh-CN" w:bidi="zh-CN"/>
              </w:rPr>
            </w:pPr>
            <w:r w:rsidRPr="00B21B62">
              <w:rPr>
                <w:rFonts w:ascii="仿宋" w:eastAsia="仿宋" w:hAnsi="仿宋" w:cs="Microsoft JhengHei Light"/>
                <w:lang w:val="zh-CN" w:eastAsia="zh-CN" w:bidi="zh-CN"/>
              </w:rPr>
              <w:t>木料组合、打磨、用胶、组装工整等</w:t>
            </w:r>
          </w:p>
        </w:tc>
      </w:tr>
      <w:tr w:rsidR="0060137C" w:rsidRPr="009D67AA" w14:paraId="50CAA7AF" w14:textId="77777777" w:rsidTr="00477B8A">
        <w:trPr>
          <w:cantSplit/>
          <w:trHeight w:val="482"/>
        </w:trPr>
        <w:tc>
          <w:tcPr>
            <w:tcW w:w="124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91247BA" w14:textId="77777777" w:rsidR="0060137C" w:rsidRPr="00B21B62" w:rsidRDefault="0060137C" w:rsidP="00477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napToGrid w:val="0"/>
              <w:spacing w:line="360" w:lineRule="auto"/>
              <w:jc w:val="center"/>
              <w:rPr>
                <w:rFonts w:ascii="仿宋" w:eastAsia="仿宋" w:hAnsi="仿宋" w:cs="Microsoft JhengHei Light"/>
                <w:b/>
                <w:lang w:val="zh-CN" w:eastAsia="zh-CN" w:bidi="zh-CN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5693EC" w14:textId="77777777" w:rsidR="0060137C" w:rsidRPr="00B21B62" w:rsidRDefault="0060137C" w:rsidP="00477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napToGrid w:val="0"/>
              <w:spacing w:line="360" w:lineRule="auto"/>
              <w:jc w:val="center"/>
              <w:rPr>
                <w:rFonts w:ascii="仿宋" w:eastAsia="仿宋" w:hAnsi="仿宋" w:cs="Microsoft JhengHei Light"/>
                <w:b/>
                <w:lang w:val="zh-CN" w:bidi="zh-CN"/>
              </w:rPr>
            </w:pPr>
            <w:r w:rsidRPr="00B21B62">
              <w:rPr>
                <w:rFonts w:ascii="仿宋" w:eastAsia="仿宋" w:hAnsi="仿宋" w:cs="Microsoft JhengHei Light"/>
                <w:b/>
                <w:lang w:val="zh-CN" w:eastAsia="zh-CN" w:bidi="zh-CN"/>
              </w:rPr>
              <w:t>涂装上色：10分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D75870B" w14:textId="77777777" w:rsidR="0060137C" w:rsidRPr="00B21B62" w:rsidRDefault="0060137C" w:rsidP="00477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napToGrid w:val="0"/>
              <w:spacing w:line="360" w:lineRule="auto"/>
              <w:jc w:val="center"/>
              <w:rPr>
                <w:rFonts w:ascii="仿宋" w:eastAsia="仿宋" w:hAnsi="仿宋" w:cs="Microsoft JhengHei Light"/>
                <w:lang w:val="zh-CN" w:eastAsia="zh-CN" w:bidi="zh-CN"/>
              </w:rPr>
            </w:pPr>
            <w:r w:rsidRPr="00B21B62">
              <w:rPr>
                <w:rFonts w:ascii="仿宋" w:eastAsia="仿宋" w:hAnsi="仿宋" w:cs="Microsoft JhengHei Light"/>
                <w:lang w:val="zh-CN" w:eastAsia="zh-CN" w:bidi="zh-CN"/>
              </w:rPr>
              <w:t>用色正确、分色工整、清漆涂装光洁</w:t>
            </w:r>
          </w:p>
        </w:tc>
      </w:tr>
      <w:tr w:rsidR="0060137C" w:rsidRPr="009D67AA" w14:paraId="7C124419" w14:textId="77777777" w:rsidTr="00477B8A">
        <w:trPr>
          <w:cantSplit/>
          <w:trHeight w:val="482"/>
        </w:trPr>
        <w:tc>
          <w:tcPr>
            <w:tcW w:w="124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98FB3A1" w14:textId="77777777" w:rsidR="0060137C" w:rsidRPr="00B21B62" w:rsidRDefault="0060137C" w:rsidP="00477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napToGrid w:val="0"/>
              <w:spacing w:line="360" w:lineRule="auto"/>
              <w:jc w:val="center"/>
              <w:rPr>
                <w:rFonts w:ascii="仿宋" w:eastAsia="仿宋" w:hAnsi="仿宋" w:cs="Microsoft JhengHei Light"/>
                <w:b/>
                <w:lang w:val="zh-CN" w:eastAsia="zh-CN" w:bidi="zh-CN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EACCCD" w14:textId="77777777" w:rsidR="0060137C" w:rsidRPr="00B21B62" w:rsidRDefault="0060137C" w:rsidP="00477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napToGrid w:val="0"/>
              <w:spacing w:line="360" w:lineRule="auto"/>
              <w:jc w:val="center"/>
              <w:rPr>
                <w:rFonts w:ascii="仿宋" w:eastAsia="仿宋" w:hAnsi="仿宋" w:cs="Microsoft JhengHei Light"/>
                <w:b/>
                <w:lang w:val="zh-CN" w:bidi="zh-CN"/>
              </w:rPr>
            </w:pPr>
            <w:r w:rsidRPr="00B21B62">
              <w:rPr>
                <w:rFonts w:ascii="仿宋" w:eastAsia="仿宋" w:hAnsi="仿宋" w:cs="Microsoft JhengHei Light"/>
                <w:b/>
                <w:lang w:val="zh-CN" w:eastAsia="zh-CN" w:bidi="zh-CN"/>
              </w:rPr>
              <w:t>仿真度：30分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2BFBFD9" w14:textId="77777777" w:rsidR="0060137C" w:rsidRPr="00B21B62" w:rsidRDefault="0060137C" w:rsidP="00477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napToGrid w:val="0"/>
              <w:spacing w:line="360" w:lineRule="auto"/>
              <w:jc w:val="center"/>
              <w:rPr>
                <w:rFonts w:ascii="仿宋" w:eastAsia="仿宋" w:hAnsi="仿宋" w:cs="Microsoft JhengHei Light"/>
                <w:lang w:val="zh-CN" w:eastAsia="zh-CN" w:bidi="zh-CN"/>
              </w:rPr>
            </w:pPr>
            <w:r w:rsidRPr="00B21B62">
              <w:rPr>
                <w:rFonts w:ascii="仿宋" w:eastAsia="仿宋" w:hAnsi="仿宋" w:cs="Microsoft JhengHei Light"/>
                <w:lang w:val="zh-CN" w:eastAsia="zh-CN" w:bidi="zh-CN"/>
              </w:rPr>
              <w:t>模型外形准确度、绳索张帆等合理度，</w:t>
            </w:r>
          </w:p>
          <w:p w14:paraId="612FA678" w14:textId="77777777" w:rsidR="0060137C" w:rsidRPr="00B21B62" w:rsidRDefault="0060137C" w:rsidP="00477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napToGrid w:val="0"/>
              <w:spacing w:line="360" w:lineRule="auto"/>
              <w:jc w:val="center"/>
              <w:rPr>
                <w:rFonts w:ascii="仿宋" w:eastAsia="仿宋" w:hAnsi="仿宋" w:cs="Microsoft JhengHei Light"/>
                <w:lang w:val="zh-CN" w:eastAsia="zh-CN" w:bidi="zh-CN"/>
              </w:rPr>
            </w:pPr>
            <w:r w:rsidRPr="00B21B62">
              <w:rPr>
                <w:rFonts w:ascii="仿宋" w:eastAsia="仿宋" w:hAnsi="仿宋" w:cs="Microsoft JhengHei Light"/>
                <w:lang w:val="zh-CN" w:eastAsia="zh-CN" w:bidi="zh-CN"/>
              </w:rPr>
              <w:t>以及标志附属物等舰船历史考证</w:t>
            </w:r>
          </w:p>
        </w:tc>
      </w:tr>
      <w:tr w:rsidR="0060137C" w:rsidRPr="009D67AA" w14:paraId="0EB3B234" w14:textId="77777777" w:rsidTr="00477B8A">
        <w:trPr>
          <w:cantSplit/>
          <w:trHeight w:val="482"/>
        </w:trPr>
        <w:tc>
          <w:tcPr>
            <w:tcW w:w="124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3CB729C" w14:textId="77777777" w:rsidR="0060137C" w:rsidRPr="00B21B62" w:rsidRDefault="0060137C" w:rsidP="00477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napToGrid w:val="0"/>
              <w:spacing w:line="360" w:lineRule="auto"/>
              <w:jc w:val="center"/>
              <w:rPr>
                <w:rFonts w:ascii="仿宋" w:eastAsia="仿宋" w:hAnsi="仿宋" w:cs="Microsoft JhengHei Light"/>
                <w:b/>
                <w:lang w:val="zh-CN" w:eastAsia="zh-CN" w:bidi="zh-CN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F8AA5C" w14:textId="77777777" w:rsidR="0060137C" w:rsidRPr="00B21B62" w:rsidRDefault="0060137C" w:rsidP="00477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napToGrid w:val="0"/>
              <w:spacing w:line="360" w:lineRule="auto"/>
              <w:jc w:val="center"/>
              <w:rPr>
                <w:rFonts w:ascii="仿宋" w:eastAsia="仿宋" w:hAnsi="仿宋" w:cs="Microsoft JhengHei Light"/>
                <w:b/>
                <w:lang w:val="zh-CN" w:bidi="zh-CN"/>
              </w:rPr>
            </w:pPr>
            <w:proofErr w:type="spellStart"/>
            <w:r w:rsidRPr="00B21B62">
              <w:rPr>
                <w:rFonts w:ascii="仿宋" w:eastAsia="仿宋" w:hAnsi="仿宋" w:cs="Microsoft JhengHei Light"/>
                <w:b/>
                <w:lang w:val="zh-CN" w:bidi="zh-CN"/>
              </w:rPr>
              <w:t>建造规模</w:t>
            </w:r>
            <w:proofErr w:type="spellEnd"/>
            <w:r w:rsidRPr="00B21B62">
              <w:rPr>
                <w:rFonts w:ascii="仿宋" w:eastAsia="仿宋" w:hAnsi="仿宋" w:cs="Microsoft JhengHei Light"/>
                <w:b/>
                <w:lang w:val="zh-CN" w:eastAsia="zh-CN" w:bidi="zh-CN"/>
              </w:rPr>
              <w:t>：10分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4AC3D2C" w14:textId="77777777" w:rsidR="0060137C" w:rsidRPr="00B21B62" w:rsidRDefault="0060137C" w:rsidP="00477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napToGrid w:val="0"/>
              <w:spacing w:line="360" w:lineRule="auto"/>
              <w:jc w:val="center"/>
              <w:rPr>
                <w:rFonts w:ascii="仿宋" w:eastAsia="仿宋" w:hAnsi="仿宋" w:cs="Microsoft JhengHei Light"/>
                <w:lang w:val="zh-CN" w:eastAsia="zh-CN" w:bidi="zh-CN"/>
              </w:rPr>
            </w:pPr>
            <w:r w:rsidRPr="00B21B62">
              <w:rPr>
                <w:rFonts w:ascii="仿宋" w:eastAsia="仿宋" w:hAnsi="仿宋" w:cs="Microsoft JhengHei Light"/>
                <w:lang w:val="zh-CN" w:eastAsia="zh-CN" w:bidi="zh-CN"/>
              </w:rPr>
              <w:t>模型制作的工作规模，包含套件的难度和工作量</w:t>
            </w:r>
          </w:p>
        </w:tc>
      </w:tr>
      <w:tr w:rsidR="0060137C" w:rsidRPr="009D67AA" w14:paraId="0773654C" w14:textId="77777777" w:rsidTr="00477B8A">
        <w:trPr>
          <w:cantSplit/>
          <w:trHeight w:val="482"/>
        </w:trPr>
        <w:tc>
          <w:tcPr>
            <w:tcW w:w="124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EC83A0D" w14:textId="77777777" w:rsidR="0060137C" w:rsidRPr="00B21B62" w:rsidRDefault="0060137C" w:rsidP="00477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napToGrid w:val="0"/>
              <w:spacing w:line="360" w:lineRule="auto"/>
              <w:jc w:val="center"/>
              <w:rPr>
                <w:rFonts w:ascii="仿宋" w:eastAsia="仿宋" w:hAnsi="仿宋" w:cs="Microsoft JhengHei Light"/>
                <w:b/>
                <w:lang w:val="zh-CN" w:eastAsia="zh-CN" w:bidi="zh-CN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67D14E" w14:textId="77777777" w:rsidR="0060137C" w:rsidRPr="00B21B62" w:rsidRDefault="0060137C" w:rsidP="00477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napToGrid w:val="0"/>
              <w:spacing w:line="360" w:lineRule="auto"/>
              <w:jc w:val="center"/>
              <w:rPr>
                <w:rFonts w:ascii="仿宋" w:eastAsia="仿宋" w:hAnsi="仿宋" w:cs="Microsoft JhengHei Light"/>
                <w:b/>
                <w:lang w:val="zh-CN" w:bidi="zh-CN"/>
              </w:rPr>
            </w:pPr>
            <w:proofErr w:type="spellStart"/>
            <w:r w:rsidRPr="00B21B62">
              <w:rPr>
                <w:rFonts w:ascii="仿宋" w:eastAsia="仿宋" w:hAnsi="仿宋" w:cs="Microsoft JhengHei Light"/>
                <w:b/>
                <w:lang w:val="zh-CN" w:bidi="zh-CN"/>
              </w:rPr>
              <w:t>整体印象</w:t>
            </w:r>
            <w:proofErr w:type="spellEnd"/>
            <w:r w:rsidRPr="00B21B62">
              <w:rPr>
                <w:rFonts w:ascii="仿宋" w:eastAsia="仿宋" w:hAnsi="仿宋" w:cs="Microsoft JhengHei Light"/>
                <w:b/>
                <w:lang w:val="zh-CN" w:eastAsia="zh-CN" w:bidi="zh-CN"/>
              </w:rPr>
              <w:t>：15分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3D542E0" w14:textId="77777777" w:rsidR="0060137C" w:rsidRPr="00B21B62" w:rsidRDefault="0060137C" w:rsidP="00477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napToGrid w:val="0"/>
              <w:spacing w:line="360" w:lineRule="auto"/>
              <w:jc w:val="center"/>
              <w:rPr>
                <w:rFonts w:ascii="仿宋" w:eastAsia="仿宋" w:hAnsi="仿宋" w:cs="Microsoft JhengHei Light"/>
                <w:lang w:val="zh-CN" w:eastAsia="zh-CN" w:bidi="zh-CN"/>
              </w:rPr>
            </w:pPr>
            <w:r w:rsidRPr="00B21B62">
              <w:rPr>
                <w:rFonts w:ascii="仿宋" w:eastAsia="仿宋" w:hAnsi="仿宋" w:cs="Microsoft JhengHei Light"/>
                <w:lang w:val="zh-CN" w:eastAsia="zh-CN" w:bidi="zh-CN"/>
              </w:rPr>
              <w:t>模型的表现力以及整体效果</w:t>
            </w:r>
          </w:p>
        </w:tc>
      </w:tr>
      <w:tr w:rsidR="0060137C" w:rsidRPr="009D67AA" w14:paraId="64937A62" w14:textId="77777777" w:rsidTr="00477B8A">
        <w:trPr>
          <w:cantSplit/>
          <w:trHeight w:val="482"/>
        </w:trPr>
        <w:tc>
          <w:tcPr>
            <w:tcW w:w="124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101B786" w14:textId="77777777" w:rsidR="0060137C" w:rsidRPr="00B21B62" w:rsidRDefault="0060137C" w:rsidP="00477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napToGrid w:val="0"/>
              <w:spacing w:line="360" w:lineRule="auto"/>
              <w:jc w:val="center"/>
              <w:rPr>
                <w:rFonts w:ascii="仿宋" w:eastAsia="仿宋" w:hAnsi="仿宋" w:cs="Microsoft JhengHei Light"/>
                <w:b/>
                <w:lang w:val="zh-CN" w:eastAsia="zh-CN" w:bidi="zh-CN"/>
              </w:rPr>
            </w:pPr>
          </w:p>
        </w:tc>
        <w:tc>
          <w:tcPr>
            <w:tcW w:w="79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EA823E" w14:textId="77777777" w:rsidR="0060137C" w:rsidRPr="00B21B62" w:rsidRDefault="0060137C" w:rsidP="00477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napToGrid w:val="0"/>
              <w:spacing w:line="360" w:lineRule="auto"/>
              <w:jc w:val="center"/>
              <w:rPr>
                <w:rFonts w:ascii="仿宋" w:eastAsia="仿宋" w:hAnsi="仿宋" w:cs="Microsoft JhengHei Light"/>
                <w:b/>
                <w:lang w:val="zh-CN" w:eastAsia="zh-CN" w:bidi="zh-CN"/>
              </w:rPr>
            </w:pPr>
            <w:r w:rsidRPr="00B21B62">
              <w:rPr>
                <w:rFonts w:ascii="仿宋" w:eastAsia="仿宋" w:hAnsi="仿宋" w:cs="Microsoft JhengHei Light"/>
                <w:b/>
                <w:lang w:val="zh-CN" w:eastAsia="zh-CN" w:bidi="zh-CN"/>
              </w:rPr>
              <w:t>总分：100分</w:t>
            </w:r>
          </w:p>
        </w:tc>
      </w:tr>
      <w:tr w:rsidR="0060137C" w:rsidRPr="009D67AA" w14:paraId="38B25C1D" w14:textId="77777777" w:rsidTr="00477B8A">
        <w:trPr>
          <w:cantSplit/>
          <w:trHeight w:val="482"/>
        </w:trPr>
        <w:tc>
          <w:tcPr>
            <w:tcW w:w="124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8CAF718" w14:textId="77777777" w:rsidR="0060137C" w:rsidRPr="00B21B62" w:rsidRDefault="0060137C" w:rsidP="00477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napToGrid w:val="0"/>
              <w:spacing w:line="360" w:lineRule="auto"/>
              <w:jc w:val="center"/>
              <w:rPr>
                <w:rFonts w:ascii="仿宋" w:eastAsia="仿宋" w:hAnsi="仿宋" w:cs="Microsoft JhengHei Light"/>
                <w:b/>
                <w:lang w:val="zh-CN" w:eastAsia="zh-CN" w:bidi="zh-CN"/>
              </w:rPr>
            </w:pPr>
            <w:r w:rsidRPr="00B21B62">
              <w:rPr>
                <w:rFonts w:ascii="仿宋" w:eastAsia="仿宋" w:hAnsi="仿宋" w:cs="Microsoft JhengHei Light"/>
                <w:b/>
                <w:lang w:val="zh-CN" w:eastAsia="zh-CN" w:bidi="zh-CN"/>
              </w:rPr>
              <w:t>R3</w:t>
            </w:r>
            <w:r w:rsidRPr="00B21B62">
              <w:rPr>
                <w:rFonts w:ascii="仿宋" w:eastAsia="仿宋" w:hAnsi="仿宋" w:cs="Microsoft JhengHei Light"/>
                <w:b/>
                <w:lang w:val="zh-CN" w:bidi="zh-CN"/>
              </w:rPr>
              <w:t>-</w:t>
            </w:r>
            <w:r w:rsidRPr="00B21B62">
              <w:rPr>
                <w:rFonts w:ascii="仿宋" w:eastAsia="仿宋" w:hAnsi="仿宋" w:cs="Microsoft JhengHei Light"/>
                <w:b/>
                <w:lang w:val="zh-CN" w:eastAsia="zh-CN" w:bidi="zh-CN"/>
              </w:rPr>
              <w:t>M</w:t>
            </w:r>
          </w:p>
          <w:p w14:paraId="6D760000" w14:textId="77777777" w:rsidR="0060137C" w:rsidRPr="00B21B62" w:rsidRDefault="0060137C" w:rsidP="00477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napToGrid w:val="0"/>
              <w:spacing w:line="360" w:lineRule="auto"/>
              <w:jc w:val="center"/>
              <w:rPr>
                <w:rFonts w:ascii="仿宋" w:eastAsia="仿宋" w:hAnsi="仿宋" w:cs="Microsoft JhengHei Light"/>
                <w:b/>
                <w:lang w:val="zh-CN" w:eastAsia="zh-CN" w:bidi="zh-CN"/>
              </w:rPr>
            </w:pPr>
            <w:r w:rsidRPr="00B21B62">
              <w:rPr>
                <w:rFonts w:ascii="仿宋" w:eastAsia="仿宋" w:hAnsi="仿宋" w:cs="Microsoft JhengHei Light"/>
                <w:b/>
                <w:lang w:val="zh-CN" w:bidi="zh-CN"/>
              </w:rPr>
              <w:t>R3-S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EAE740" w14:textId="77777777" w:rsidR="0060137C" w:rsidRPr="00B21B62" w:rsidRDefault="0060137C" w:rsidP="00477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napToGrid w:val="0"/>
              <w:spacing w:line="360" w:lineRule="auto"/>
              <w:jc w:val="center"/>
              <w:rPr>
                <w:rFonts w:ascii="仿宋" w:eastAsia="仿宋" w:hAnsi="仿宋" w:cs="Microsoft JhengHei Light"/>
                <w:b/>
                <w:lang w:val="zh-CN" w:eastAsia="zh-CN" w:bidi="zh-CN"/>
              </w:rPr>
            </w:pPr>
            <w:r w:rsidRPr="00B21B62">
              <w:rPr>
                <w:rFonts w:ascii="仿宋" w:eastAsia="仿宋" w:hAnsi="仿宋" w:cs="Microsoft JhengHei Light"/>
                <w:b/>
                <w:lang w:val="zh-CN" w:eastAsia="zh-CN" w:bidi="zh-CN"/>
              </w:rPr>
              <w:t>基础制作：20分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8B667A0" w14:textId="77777777" w:rsidR="0060137C" w:rsidRPr="00B21B62" w:rsidRDefault="0060137C" w:rsidP="00477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napToGrid w:val="0"/>
              <w:spacing w:line="360" w:lineRule="auto"/>
              <w:jc w:val="center"/>
              <w:rPr>
                <w:rFonts w:ascii="仿宋" w:eastAsia="仿宋" w:hAnsi="仿宋" w:cs="Microsoft JhengHei Light"/>
                <w:lang w:val="zh-CN" w:eastAsia="zh-CN" w:bidi="zh-CN"/>
              </w:rPr>
            </w:pPr>
            <w:r w:rsidRPr="00B21B62">
              <w:rPr>
                <w:rFonts w:ascii="仿宋" w:eastAsia="仿宋" w:hAnsi="仿宋" w:cs="Microsoft JhengHei Light"/>
                <w:lang w:val="zh-CN" w:eastAsia="zh-CN" w:bidi="zh-CN"/>
              </w:rPr>
              <w:t>组合、打磨、用胶、组装工整等</w:t>
            </w:r>
          </w:p>
        </w:tc>
      </w:tr>
      <w:tr w:rsidR="0060137C" w:rsidRPr="009D67AA" w14:paraId="35F659E4" w14:textId="77777777" w:rsidTr="00477B8A">
        <w:trPr>
          <w:cantSplit/>
          <w:trHeight w:val="482"/>
        </w:trPr>
        <w:tc>
          <w:tcPr>
            <w:tcW w:w="124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D848919" w14:textId="77777777" w:rsidR="0060137C" w:rsidRPr="00B21B62" w:rsidRDefault="0060137C" w:rsidP="00477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napToGrid w:val="0"/>
              <w:spacing w:line="360" w:lineRule="auto"/>
              <w:jc w:val="center"/>
              <w:rPr>
                <w:rFonts w:ascii="仿宋" w:eastAsia="仿宋" w:hAnsi="仿宋" w:cs="Microsoft JhengHei Light"/>
                <w:b/>
                <w:lang w:val="zh-CN" w:eastAsia="zh-CN" w:bidi="zh-CN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8C3F46" w14:textId="77777777" w:rsidR="0060137C" w:rsidRPr="00B21B62" w:rsidRDefault="0060137C" w:rsidP="00477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napToGrid w:val="0"/>
              <w:spacing w:line="360" w:lineRule="auto"/>
              <w:jc w:val="center"/>
              <w:rPr>
                <w:rFonts w:ascii="仿宋" w:eastAsia="仿宋" w:hAnsi="仿宋" w:cs="Microsoft JhengHei Light"/>
                <w:b/>
                <w:lang w:val="zh-CN" w:eastAsia="zh-CN" w:bidi="zh-CN"/>
              </w:rPr>
            </w:pPr>
            <w:r w:rsidRPr="00B21B62">
              <w:rPr>
                <w:rFonts w:ascii="仿宋" w:eastAsia="仿宋" w:hAnsi="仿宋" w:cs="Microsoft JhengHei Light"/>
                <w:b/>
                <w:lang w:val="zh-CN" w:eastAsia="zh-CN" w:bidi="zh-CN"/>
              </w:rPr>
              <w:t>涂装上色：25分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F644D4D" w14:textId="77777777" w:rsidR="0060137C" w:rsidRPr="00B21B62" w:rsidRDefault="0060137C" w:rsidP="00477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napToGrid w:val="0"/>
              <w:spacing w:line="360" w:lineRule="auto"/>
              <w:jc w:val="center"/>
              <w:rPr>
                <w:rFonts w:ascii="仿宋" w:eastAsia="仿宋" w:hAnsi="仿宋" w:cs="Microsoft JhengHei Light"/>
                <w:lang w:val="zh-CN" w:eastAsia="zh-CN" w:bidi="zh-CN"/>
              </w:rPr>
            </w:pPr>
            <w:r w:rsidRPr="00B21B62">
              <w:rPr>
                <w:rFonts w:ascii="仿宋" w:eastAsia="仿宋" w:hAnsi="仿宋" w:cs="Microsoft JhengHei Light"/>
                <w:lang w:val="zh-CN" w:eastAsia="zh-CN" w:bidi="zh-CN"/>
              </w:rPr>
              <w:t>用色正确、分色工整、水</w:t>
            </w:r>
            <w:proofErr w:type="gramStart"/>
            <w:r w:rsidRPr="00B21B62">
              <w:rPr>
                <w:rFonts w:ascii="仿宋" w:eastAsia="仿宋" w:hAnsi="仿宋" w:cs="Microsoft JhengHei Light"/>
                <w:lang w:val="zh-CN" w:eastAsia="zh-CN" w:bidi="zh-CN"/>
              </w:rPr>
              <w:t>贴处理</w:t>
            </w:r>
            <w:proofErr w:type="gramEnd"/>
            <w:r w:rsidRPr="00B21B62">
              <w:rPr>
                <w:rFonts w:ascii="仿宋" w:eastAsia="仿宋" w:hAnsi="仿宋" w:cs="Microsoft JhengHei Light"/>
                <w:lang w:val="zh-CN" w:eastAsia="zh-CN" w:bidi="zh-CN"/>
              </w:rPr>
              <w:t>到位、</w:t>
            </w:r>
            <w:proofErr w:type="gramStart"/>
            <w:r w:rsidRPr="00B21B62">
              <w:rPr>
                <w:rFonts w:ascii="仿宋" w:eastAsia="仿宋" w:hAnsi="仿宋" w:cs="Microsoft JhengHei Light"/>
                <w:lang w:val="zh-CN" w:eastAsia="zh-CN" w:bidi="zh-CN"/>
              </w:rPr>
              <w:t>旧化自然</w:t>
            </w:r>
            <w:proofErr w:type="gramEnd"/>
          </w:p>
        </w:tc>
      </w:tr>
      <w:tr w:rsidR="0060137C" w:rsidRPr="009D67AA" w14:paraId="5431D289" w14:textId="77777777" w:rsidTr="00477B8A">
        <w:trPr>
          <w:cantSplit/>
          <w:trHeight w:val="482"/>
        </w:trPr>
        <w:tc>
          <w:tcPr>
            <w:tcW w:w="124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6E34E47" w14:textId="77777777" w:rsidR="0060137C" w:rsidRPr="00B21B62" w:rsidRDefault="0060137C" w:rsidP="00477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napToGrid w:val="0"/>
              <w:spacing w:line="360" w:lineRule="auto"/>
              <w:jc w:val="center"/>
              <w:rPr>
                <w:rFonts w:ascii="仿宋" w:eastAsia="仿宋" w:hAnsi="仿宋" w:cs="Microsoft JhengHei Light"/>
                <w:b/>
                <w:lang w:val="zh-CN" w:eastAsia="zh-CN" w:bidi="zh-CN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3EDA74" w14:textId="77777777" w:rsidR="0060137C" w:rsidRPr="00B21B62" w:rsidRDefault="0060137C" w:rsidP="00477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napToGrid w:val="0"/>
              <w:spacing w:line="360" w:lineRule="auto"/>
              <w:jc w:val="center"/>
              <w:rPr>
                <w:rFonts w:ascii="仿宋" w:eastAsia="仿宋" w:hAnsi="仿宋" w:cs="Microsoft JhengHei Light"/>
                <w:b/>
                <w:lang w:val="zh-CN" w:eastAsia="zh-CN" w:bidi="zh-CN"/>
              </w:rPr>
            </w:pPr>
            <w:r w:rsidRPr="00B21B62">
              <w:rPr>
                <w:rFonts w:ascii="仿宋" w:eastAsia="仿宋" w:hAnsi="仿宋" w:cs="Microsoft JhengHei Light"/>
                <w:b/>
                <w:lang w:val="zh-CN" w:eastAsia="zh-CN" w:bidi="zh-CN"/>
              </w:rPr>
              <w:t>仿真度与改造：</w:t>
            </w:r>
          </w:p>
          <w:p w14:paraId="1B4F53C2" w14:textId="77777777" w:rsidR="0060137C" w:rsidRPr="00B21B62" w:rsidRDefault="0060137C" w:rsidP="00477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napToGrid w:val="0"/>
              <w:spacing w:line="360" w:lineRule="auto"/>
              <w:jc w:val="center"/>
              <w:rPr>
                <w:rFonts w:ascii="仿宋" w:eastAsia="仿宋" w:hAnsi="仿宋" w:cs="Microsoft JhengHei Light"/>
                <w:b/>
                <w:lang w:val="zh-CN" w:eastAsia="zh-CN" w:bidi="zh-CN"/>
              </w:rPr>
            </w:pPr>
            <w:r w:rsidRPr="00B21B62">
              <w:rPr>
                <w:rFonts w:ascii="仿宋" w:eastAsia="仿宋" w:hAnsi="仿宋" w:cs="Microsoft JhengHei Light"/>
                <w:b/>
                <w:lang w:val="zh-CN" w:eastAsia="zh-CN" w:bidi="zh-CN"/>
              </w:rPr>
              <w:t>30分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D4CF51E" w14:textId="77777777" w:rsidR="0060137C" w:rsidRPr="00B21B62" w:rsidRDefault="0060137C" w:rsidP="00477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napToGrid w:val="0"/>
              <w:spacing w:line="360" w:lineRule="auto"/>
              <w:jc w:val="center"/>
              <w:rPr>
                <w:rFonts w:ascii="仿宋" w:eastAsia="仿宋" w:hAnsi="仿宋" w:cs="Microsoft JhengHei Light"/>
                <w:lang w:val="zh-CN" w:eastAsia="zh-CN" w:bidi="zh-CN"/>
              </w:rPr>
            </w:pPr>
            <w:r w:rsidRPr="00B21B62">
              <w:rPr>
                <w:rFonts w:ascii="仿宋" w:eastAsia="仿宋" w:hAnsi="仿宋" w:cs="Microsoft JhengHei Light"/>
                <w:lang w:val="zh-CN" w:eastAsia="zh-CN" w:bidi="zh-CN"/>
              </w:rPr>
              <w:t>通过蚀刻片等材料的运用，还原真实细节，</w:t>
            </w:r>
          </w:p>
          <w:p w14:paraId="1C647038" w14:textId="77777777" w:rsidR="0060137C" w:rsidRPr="00B21B62" w:rsidRDefault="0060137C" w:rsidP="00477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napToGrid w:val="0"/>
              <w:spacing w:line="360" w:lineRule="auto"/>
              <w:jc w:val="center"/>
              <w:rPr>
                <w:rFonts w:ascii="仿宋" w:eastAsia="仿宋" w:hAnsi="仿宋" w:cs="Microsoft JhengHei Light"/>
                <w:lang w:val="zh-CN" w:eastAsia="zh-CN" w:bidi="zh-CN"/>
              </w:rPr>
            </w:pPr>
            <w:r w:rsidRPr="00B21B62">
              <w:rPr>
                <w:rFonts w:ascii="仿宋" w:eastAsia="仿宋" w:hAnsi="仿宋" w:cs="Microsoft JhengHei Light"/>
                <w:lang w:val="zh-CN" w:eastAsia="zh-CN" w:bidi="zh-CN"/>
              </w:rPr>
              <w:t>以及标志附属物等各年代历史考证</w:t>
            </w:r>
          </w:p>
        </w:tc>
      </w:tr>
      <w:tr w:rsidR="0060137C" w:rsidRPr="009D67AA" w14:paraId="2B763CFC" w14:textId="77777777" w:rsidTr="00477B8A">
        <w:trPr>
          <w:cantSplit/>
          <w:trHeight w:val="482"/>
        </w:trPr>
        <w:tc>
          <w:tcPr>
            <w:tcW w:w="124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666A278" w14:textId="77777777" w:rsidR="0060137C" w:rsidRPr="00B21B62" w:rsidRDefault="0060137C" w:rsidP="00477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napToGrid w:val="0"/>
              <w:spacing w:line="360" w:lineRule="auto"/>
              <w:jc w:val="center"/>
              <w:rPr>
                <w:rFonts w:ascii="仿宋" w:eastAsia="仿宋" w:hAnsi="仿宋" w:cs="Microsoft JhengHei Light"/>
                <w:b/>
                <w:lang w:val="zh-CN" w:eastAsia="zh-CN" w:bidi="zh-CN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73A11E" w14:textId="77777777" w:rsidR="0060137C" w:rsidRPr="00B21B62" w:rsidRDefault="0060137C" w:rsidP="00477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napToGrid w:val="0"/>
              <w:spacing w:line="360" w:lineRule="auto"/>
              <w:jc w:val="center"/>
              <w:rPr>
                <w:rFonts w:ascii="仿宋" w:eastAsia="仿宋" w:hAnsi="仿宋" w:cs="Microsoft JhengHei Light"/>
                <w:b/>
                <w:lang w:val="zh-CN" w:eastAsia="zh-CN" w:bidi="zh-CN"/>
              </w:rPr>
            </w:pPr>
            <w:proofErr w:type="spellStart"/>
            <w:r w:rsidRPr="00B21B62">
              <w:rPr>
                <w:rFonts w:ascii="仿宋" w:eastAsia="仿宋" w:hAnsi="仿宋" w:cs="Microsoft JhengHei Light"/>
                <w:b/>
                <w:lang w:val="zh-CN" w:bidi="zh-CN"/>
              </w:rPr>
              <w:t>建造规模</w:t>
            </w:r>
            <w:proofErr w:type="spellEnd"/>
            <w:r w:rsidRPr="00B21B62">
              <w:rPr>
                <w:rFonts w:ascii="仿宋" w:eastAsia="仿宋" w:hAnsi="仿宋" w:cs="Microsoft JhengHei Light"/>
                <w:b/>
                <w:lang w:val="zh-CN" w:eastAsia="zh-CN" w:bidi="zh-CN"/>
              </w:rPr>
              <w:t>：10分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0F8FFB3" w14:textId="77777777" w:rsidR="0060137C" w:rsidRPr="00B21B62" w:rsidRDefault="0060137C" w:rsidP="00477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napToGrid w:val="0"/>
              <w:spacing w:line="360" w:lineRule="auto"/>
              <w:jc w:val="center"/>
              <w:rPr>
                <w:rFonts w:ascii="仿宋" w:eastAsia="仿宋" w:hAnsi="仿宋" w:cs="Microsoft JhengHei Light"/>
                <w:lang w:val="zh-CN" w:eastAsia="zh-CN" w:bidi="zh-CN"/>
              </w:rPr>
            </w:pPr>
            <w:r w:rsidRPr="00B21B62">
              <w:rPr>
                <w:rFonts w:ascii="仿宋" w:eastAsia="仿宋" w:hAnsi="仿宋" w:cs="Microsoft JhengHei Light"/>
                <w:lang w:val="zh-CN" w:eastAsia="zh-CN" w:bidi="zh-CN"/>
              </w:rPr>
              <w:t>模型制作的工作规模，包含套件的难度和工作量</w:t>
            </w:r>
          </w:p>
        </w:tc>
      </w:tr>
      <w:tr w:rsidR="0060137C" w:rsidRPr="009D67AA" w14:paraId="6A7CB3D2" w14:textId="77777777" w:rsidTr="00477B8A">
        <w:trPr>
          <w:cantSplit/>
          <w:trHeight w:val="482"/>
        </w:trPr>
        <w:tc>
          <w:tcPr>
            <w:tcW w:w="124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20E69E8" w14:textId="77777777" w:rsidR="0060137C" w:rsidRPr="00B21B62" w:rsidRDefault="0060137C" w:rsidP="00477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napToGrid w:val="0"/>
              <w:spacing w:line="360" w:lineRule="auto"/>
              <w:jc w:val="center"/>
              <w:rPr>
                <w:rFonts w:ascii="仿宋" w:eastAsia="仿宋" w:hAnsi="仿宋" w:cs="Microsoft JhengHei Light"/>
                <w:b/>
                <w:lang w:val="zh-CN" w:eastAsia="zh-CN" w:bidi="zh-CN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01EBBC" w14:textId="77777777" w:rsidR="0060137C" w:rsidRPr="00B21B62" w:rsidRDefault="0060137C" w:rsidP="00477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napToGrid w:val="0"/>
              <w:spacing w:line="360" w:lineRule="auto"/>
              <w:jc w:val="center"/>
              <w:rPr>
                <w:rFonts w:ascii="仿宋" w:eastAsia="仿宋" w:hAnsi="仿宋" w:cs="Microsoft JhengHei Light"/>
                <w:b/>
                <w:lang w:val="zh-CN" w:eastAsia="zh-CN" w:bidi="zh-CN"/>
              </w:rPr>
            </w:pPr>
            <w:proofErr w:type="spellStart"/>
            <w:r w:rsidRPr="00B21B62">
              <w:rPr>
                <w:rFonts w:ascii="仿宋" w:eastAsia="仿宋" w:hAnsi="仿宋" w:cs="Microsoft JhengHei Light"/>
                <w:b/>
                <w:lang w:val="zh-CN" w:bidi="zh-CN"/>
              </w:rPr>
              <w:t>整体印象</w:t>
            </w:r>
            <w:proofErr w:type="spellEnd"/>
            <w:r w:rsidRPr="00B21B62">
              <w:rPr>
                <w:rFonts w:ascii="仿宋" w:eastAsia="仿宋" w:hAnsi="仿宋" w:cs="Microsoft JhengHei Light"/>
                <w:b/>
                <w:lang w:val="zh-CN" w:eastAsia="zh-CN" w:bidi="zh-CN"/>
              </w:rPr>
              <w:t>：15分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ABD47EB" w14:textId="77777777" w:rsidR="0060137C" w:rsidRPr="00B21B62" w:rsidRDefault="0060137C" w:rsidP="00477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napToGrid w:val="0"/>
              <w:spacing w:line="360" w:lineRule="auto"/>
              <w:jc w:val="center"/>
              <w:rPr>
                <w:rFonts w:ascii="仿宋" w:eastAsia="仿宋" w:hAnsi="仿宋" w:cs="Microsoft JhengHei Light"/>
                <w:lang w:val="zh-CN" w:eastAsia="zh-CN" w:bidi="zh-CN"/>
              </w:rPr>
            </w:pPr>
            <w:r w:rsidRPr="00B21B62">
              <w:rPr>
                <w:rFonts w:ascii="仿宋" w:eastAsia="仿宋" w:hAnsi="仿宋" w:cs="Microsoft JhengHei Light"/>
                <w:lang w:val="zh-CN" w:eastAsia="zh-CN" w:bidi="zh-CN"/>
              </w:rPr>
              <w:t>模型的表现力以及整体效果</w:t>
            </w:r>
          </w:p>
        </w:tc>
      </w:tr>
      <w:tr w:rsidR="0060137C" w:rsidRPr="009D67AA" w14:paraId="0D7CDB5E" w14:textId="77777777" w:rsidTr="00477B8A">
        <w:trPr>
          <w:cantSplit/>
          <w:trHeight w:val="482"/>
        </w:trPr>
        <w:tc>
          <w:tcPr>
            <w:tcW w:w="124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D0B7AFF" w14:textId="77777777" w:rsidR="0060137C" w:rsidRPr="00B21B62" w:rsidRDefault="0060137C" w:rsidP="00477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napToGrid w:val="0"/>
              <w:spacing w:line="360" w:lineRule="auto"/>
              <w:jc w:val="center"/>
              <w:rPr>
                <w:rFonts w:ascii="仿宋" w:eastAsia="仿宋" w:hAnsi="仿宋" w:cs="Microsoft JhengHei Light"/>
                <w:b/>
                <w:lang w:val="zh-CN" w:eastAsia="zh-CN" w:bidi="zh-CN"/>
              </w:rPr>
            </w:pPr>
          </w:p>
        </w:tc>
        <w:tc>
          <w:tcPr>
            <w:tcW w:w="79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7A5E34" w14:textId="77777777" w:rsidR="0060137C" w:rsidRPr="00B21B62" w:rsidRDefault="0060137C" w:rsidP="00477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napToGrid w:val="0"/>
              <w:spacing w:line="360" w:lineRule="auto"/>
              <w:jc w:val="center"/>
              <w:rPr>
                <w:rFonts w:ascii="仿宋" w:eastAsia="仿宋" w:hAnsi="仿宋" w:cs="Microsoft JhengHei Light"/>
                <w:b/>
                <w:lang w:val="zh-CN" w:eastAsia="zh-CN" w:bidi="zh-CN"/>
              </w:rPr>
            </w:pPr>
            <w:r w:rsidRPr="00B21B62">
              <w:rPr>
                <w:rFonts w:ascii="仿宋" w:eastAsia="仿宋" w:hAnsi="仿宋" w:cs="Microsoft JhengHei Light"/>
                <w:b/>
                <w:lang w:val="zh-CN" w:eastAsia="zh-CN" w:bidi="zh-CN"/>
              </w:rPr>
              <w:t>总分：100分</w:t>
            </w:r>
          </w:p>
        </w:tc>
      </w:tr>
      <w:tr w:rsidR="0060137C" w:rsidRPr="009D67AA" w14:paraId="5521D248" w14:textId="77777777" w:rsidTr="00477B8A">
        <w:trPr>
          <w:cantSplit/>
          <w:trHeight w:val="482"/>
        </w:trPr>
        <w:tc>
          <w:tcPr>
            <w:tcW w:w="124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9F85CE6" w14:textId="77777777" w:rsidR="0060137C" w:rsidRPr="00B21B62" w:rsidRDefault="0060137C" w:rsidP="00477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napToGrid w:val="0"/>
              <w:spacing w:line="360" w:lineRule="auto"/>
              <w:jc w:val="center"/>
              <w:rPr>
                <w:rFonts w:ascii="仿宋" w:eastAsia="仿宋" w:hAnsi="仿宋" w:cs="Microsoft JhengHei Light"/>
                <w:b/>
                <w:lang w:val="zh-CN" w:eastAsia="zh-CN" w:bidi="zh-CN"/>
              </w:rPr>
            </w:pPr>
            <w:r w:rsidRPr="00B21B62">
              <w:rPr>
                <w:rFonts w:ascii="仿宋" w:eastAsia="仿宋" w:hAnsi="仿宋" w:cs="Microsoft JhengHei Light"/>
                <w:b/>
                <w:lang w:val="zh-CN" w:eastAsia="zh-CN" w:bidi="zh-CN"/>
              </w:rPr>
              <w:t>R5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109C6E" w14:textId="77777777" w:rsidR="0060137C" w:rsidRPr="00B21B62" w:rsidRDefault="0060137C" w:rsidP="00477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napToGrid w:val="0"/>
              <w:spacing w:line="360" w:lineRule="auto"/>
              <w:jc w:val="center"/>
              <w:rPr>
                <w:rFonts w:ascii="仿宋" w:eastAsia="仿宋" w:hAnsi="仿宋" w:cs="Microsoft JhengHei Light"/>
                <w:b/>
                <w:lang w:val="zh-CN" w:eastAsia="zh-CN" w:bidi="zh-CN"/>
              </w:rPr>
            </w:pPr>
            <w:r w:rsidRPr="00B21B62">
              <w:rPr>
                <w:rFonts w:ascii="仿宋" w:eastAsia="仿宋" w:hAnsi="仿宋" w:cs="Microsoft JhengHei Light"/>
                <w:b/>
                <w:lang w:val="zh-CN" w:eastAsia="zh-CN" w:bidi="zh-CN"/>
              </w:rPr>
              <w:t>基础制作：25分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04DD644" w14:textId="77777777" w:rsidR="0060137C" w:rsidRPr="00B21B62" w:rsidRDefault="0060137C" w:rsidP="00477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napToGrid w:val="0"/>
              <w:spacing w:line="360" w:lineRule="auto"/>
              <w:jc w:val="center"/>
              <w:rPr>
                <w:rFonts w:ascii="仿宋" w:eastAsia="仿宋" w:hAnsi="仿宋" w:cs="Microsoft JhengHei Light"/>
                <w:lang w:val="zh-CN" w:eastAsia="zh-CN" w:bidi="zh-CN"/>
              </w:rPr>
            </w:pPr>
            <w:r w:rsidRPr="00B21B62">
              <w:rPr>
                <w:rFonts w:ascii="仿宋" w:eastAsia="仿宋" w:hAnsi="仿宋" w:cs="Microsoft JhengHei Light"/>
                <w:lang w:val="zh-CN" w:eastAsia="zh-CN" w:bidi="zh-CN"/>
              </w:rPr>
              <w:t>组合、打磨、用胶、组装工整等</w:t>
            </w:r>
          </w:p>
        </w:tc>
      </w:tr>
      <w:tr w:rsidR="0060137C" w:rsidRPr="009D67AA" w14:paraId="75265325" w14:textId="77777777" w:rsidTr="00477B8A">
        <w:trPr>
          <w:cantSplit/>
          <w:trHeight w:val="482"/>
        </w:trPr>
        <w:tc>
          <w:tcPr>
            <w:tcW w:w="124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D8CFD5C" w14:textId="77777777" w:rsidR="0060137C" w:rsidRPr="00B21B62" w:rsidRDefault="0060137C" w:rsidP="00477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napToGrid w:val="0"/>
              <w:spacing w:line="360" w:lineRule="auto"/>
              <w:jc w:val="center"/>
              <w:rPr>
                <w:rFonts w:ascii="仿宋" w:eastAsia="仿宋" w:hAnsi="仿宋" w:cs="Microsoft JhengHei Light"/>
                <w:b/>
                <w:lang w:val="zh-CN" w:eastAsia="zh-CN" w:bidi="zh-CN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E066CB" w14:textId="77777777" w:rsidR="0060137C" w:rsidRPr="00B21B62" w:rsidRDefault="0060137C" w:rsidP="00477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napToGrid w:val="0"/>
              <w:spacing w:line="360" w:lineRule="auto"/>
              <w:jc w:val="center"/>
              <w:rPr>
                <w:rFonts w:ascii="仿宋" w:eastAsia="仿宋" w:hAnsi="仿宋" w:cs="Microsoft JhengHei Light"/>
                <w:b/>
                <w:lang w:val="zh-CN" w:eastAsia="zh-CN" w:bidi="zh-CN"/>
              </w:rPr>
            </w:pPr>
            <w:r w:rsidRPr="00B21B62">
              <w:rPr>
                <w:rFonts w:ascii="仿宋" w:eastAsia="仿宋" w:hAnsi="仿宋" w:cs="Microsoft JhengHei Light"/>
                <w:b/>
                <w:lang w:val="zh-CN" w:eastAsia="zh-CN" w:bidi="zh-CN"/>
              </w:rPr>
              <w:t>漆面处理：25分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FD478AC" w14:textId="77777777" w:rsidR="0060137C" w:rsidRPr="00B21B62" w:rsidRDefault="0060137C" w:rsidP="00477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napToGrid w:val="0"/>
              <w:spacing w:line="360" w:lineRule="auto"/>
              <w:jc w:val="center"/>
              <w:rPr>
                <w:rFonts w:ascii="仿宋" w:eastAsia="仿宋" w:hAnsi="仿宋" w:cs="Microsoft JhengHei Light"/>
                <w:lang w:val="zh-CN" w:eastAsia="zh-CN" w:bidi="zh-CN"/>
              </w:rPr>
            </w:pPr>
            <w:r w:rsidRPr="00B21B62">
              <w:rPr>
                <w:rFonts w:ascii="仿宋" w:eastAsia="仿宋" w:hAnsi="仿宋" w:cs="Microsoft JhengHei Light"/>
                <w:lang w:val="zh-CN" w:eastAsia="zh-CN" w:bidi="zh-CN"/>
              </w:rPr>
              <w:t>分色工整、水</w:t>
            </w:r>
            <w:proofErr w:type="gramStart"/>
            <w:r w:rsidRPr="00B21B62">
              <w:rPr>
                <w:rFonts w:ascii="仿宋" w:eastAsia="仿宋" w:hAnsi="仿宋" w:cs="Microsoft JhengHei Light"/>
                <w:lang w:val="zh-CN" w:eastAsia="zh-CN" w:bidi="zh-CN"/>
              </w:rPr>
              <w:t>贴处理</w:t>
            </w:r>
            <w:proofErr w:type="gramEnd"/>
            <w:r w:rsidRPr="00B21B62">
              <w:rPr>
                <w:rFonts w:ascii="仿宋" w:eastAsia="仿宋" w:hAnsi="仿宋" w:cs="Microsoft JhengHei Light"/>
                <w:lang w:val="zh-CN" w:eastAsia="zh-CN" w:bidi="zh-CN"/>
              </w:rPr>
              <w:t>到位、漆面镜面处理效果</w:t>
            </w:r>
          </w:p>
        </w:tc>
      </w:tr>
      <w:tr w:rsidR="0060137C" w:rsidRPr="009D67AA" w14:paraId="3075AFA6" w14:textId="77777777" w:rsidTr="00477B8A">
        <w:trPr>
          <w:cantSplit/>
          <w:trHeight w:val="482"/>
        </w:trPr>
        <w:tc>
          <w:tcPr>
            <w:tcW w:w="124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A50AB86" w14:textId="77777777" w:rsidR="0060137C" w:rsidRPr="00B21B62" w:rsidRDefault="0060137C" w:rsidP="00477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napToGrid w:val="0"/>
              <w:spacing w:line="360" w:lineRule="auto"/>
              <w:jc w:val="center"/>
              <w:rPr>
                <w:rFonts w:ascii="仿宋" w:eastAsia="仿宋" w:hAnsi="仿宋" w:cs="Microsoft JhengHei Light"/>
                <w:b/>
                <w:lang w:val="zh-CN" w:eastAsia="zh-CN" w:bidi="zh-CN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D121E6" w14:textId="77777777" w:rsidR="0060137C" w:rsidRPr="00B21B62" w:rsidRDefault="0060137C" w:rsidP="00477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napToGrid w:val="0"/>
              <w:spacing w:line="360" w:lineRule="auto"/>
              <w:jc w:val="center"/>
              <w:rPr>
                <w:rFonts w:ascii="仿宋" w:eastAsia="仿宋" w:hAnsi="仿宋" w:cs="Microsoft JhengHei Light"/>
                <w:b/>
                <w:lang w:val="zh-CN" w:eastAsia="zh-CN" w:bidi="zh-CN"/>
              </w:rPr>
            </w:pPr>
            <w:r w:rsidRPr="00B21B62">
              <w:rPr>
                <w:rFonts w:ascii="仿宋" w:eastAsia="仿宋" w:hAnsi="仿宋" w:cs="Microsoft JhengHei Light"/>
                <w:b/>
                <w:lang w:val="zh-CN" w:eastAsia="zh-CN" w:bidi="zh-CN"/>
              </w:rPr>
              <w:t>仿真度与改造：</w:t>
            </w:r>
          </w:p>
          <w:p w14:paraId="690E55CF" w14:textId="77777777" w:rsidR="0060137C" w:rsidRPr="00B21B62" w:rsidRDefault="0060137C" w:rsidP="00477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napToGrid w:val="0"/>
              <w:spacing w:line="360" w:lineRule="auto"/>
              <w:jc w:val="center"/>
              <w:rPr>
                <w:rFonts w:ascii="仿宋" w:eastAsia="仿宋" w:hAnsi="仿宋" w:cs="Microsoft JhengHei Light"/>
                <w:b/>
                <w:lang w:val="zh-CN" w:eastAsia="zh-CN" w:bidi="zh-CN"/>
              </w:rPr>
            </w:pPr>
            <w:r w:rsidRPr="00B21B62">
              <w:rPr>
                <w:rFonts w:ascii="仿宋" w:eastAsia="仿宋" w:hAnsi="仿宋" w:cs="Microsoft JhengHei Light"/>
                <w:b/>
                <w:lang w:val="zh-CN" w:eastAsia="zh-CN" w:bidi="zh-CN"/>
              </w:rPr>
              <w:t>25分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5FEDD8F" w14:textId="77777777" w:rsidR="0060137C" w:rsidRPr="00B21B62" w:rsidRDefault="0060137C" w:rsidP="00477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napToGrid w:val="0"/>
              <w:spacing w:line="360" w:lineRule="auto"/>
              <w:jc w:val="center"/>
              <w:rPr>
                <w:rFonts w:ascii="仿宋" w:eastAsia="仿宋" w:hAnsi="仿宋" w:cs="Microsoft JhengHei Light"/>
                <w:lang w:val="zh-CN" w:eastAsia="zh-CN" w:bidi="zh-CN"/>
              </w:rPr>
            </w:pPr>
            <w:r w:rsidRPr="00B21B62">
              <w:rPr>
                <w:rFonts w:ascii="仿宋" w:eastAsia="仿宋" w:hAnsi="仿宋" w:cs="Microsoft JhengHei Light"/>
                <w:lang w:val="zh-CN" w:eastAsia="zh-CN" w:bidi="zh-CN"/>
              </w:rPr>
              <w:t>通过蚀刻片等材料的运用，还原真实细节，</w:t>
            </w:r>
          </w:p>
          <w:p w14:paraId="7D869E59" w14:textId="77777777" w:rsidR="0060137C" w:rsidRPr="00B21B62" w:rsidRDefault="0060137C" w:rsidP="00477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napToGrid w:val="0"/>
              <w:spacing w:line="360" w:lineRule="auto"/>
              <w:jc w:val="center"/>
              <w:rPr>
                <w:rFonts w:ascii="仿宋" w:eastAsia="仿宋" w:hAnsi="仿宋" w:cs="Microsoft JhengHei Light"/>
                <w:lang w:val="zh-CN" w:eastAsia="zh-CN" w:bidi="zh-CN"/>
              </w:rPr>
            </w:pPr>
            <w:r w:rsidRPr="00B21B62">
              <w:rPr>
                <w:rFonts w:ascii="仿宋" w:eastAsia="仿宋" w:hAnsi="仿宋" w:cs="Microsoft JhengHei Light"/>
                <w:lang w:val="zh-CN" w:eastAsia="zh-CN" w:bidi="zh-CN"/>
              </w:rPr>
              <w:t>以及标志附属物等各年代历史考证</w:t>
            </w:r>
          </w:p>
        </w:tc>
      </w:tr>
      <w:tr w:rsidR="0060137C" w:rsidRPr="009D67AA" w14:paraId="4C29F648" w14:textId="77777777" w:rsidTr="00477B8A">
        <w:trPr>
          <w:cantSplit/>
          <w:trHeight w:val="482"/>
        </w:trPr>
        <w:tc>
          <w:tcPr>
            <w:tcW w:w="124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DE03BC3" w14:textId="77777777" w:rsidR="0060137C" w:rsidRPr="00B21B62" w:rsidRDefault="0060137C" w:rsidP="00477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napToGrid w:val="0"/>
              <w:spacing w:line="360" w:lineRule="auto"/>
              <w:jc w:val="center"/>
              <w:rPr>
                <w:rFonts w:ascii="仿宋" w:eastAsia="仿宋" w:hAnsi="仿宋" w:cs="Microsoft JhengHei Light"/>
                <w:b/>
                <w:lang w:val="zh-CN" w:eastAsia="zh-CN" w:bidi="zh-CN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61741F" w14:textId="77777777" w:rsidR="0060137C" w:rsidRPr="00B21B62" w:rsidRDefault="0060137C" w:rsidP="00477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napToGrid w:val="0"/>
              <w:spacing w:line="360" w:lineRule="auto"/>
              <w:jc w:val="center"/>
              <w:rPr>
                <w:rFonts w:ascii="仿宋" w:eastAsia="仿宋" w:hAnsi="仿宋" w:cs="Microsoft JhengHei Light"/>
                <w:b/>
                <w:lang w:val="zh-CN" w:eastAsia="zh-CN" w:bidi="zh-CN"/>
              </w:rPr>
            </w:pPr>
            <w:proofErr w:type="spellStart"/>
            <w:r w:rsidRPr="00B21B62">
              <w:rPr>
                <w:rFonts w:ascii="仿宋" w:eastAsia="仿宋" w:hAnsi="仿宋" w:cs="Microsoft JhengHei Light"/>
                <w:b/>
                <w:lang w:val="zh-CN" w:bidi="zh-CN"/>
              </w:rPr>
              <w:t>建造规模</w:t>
            </w:r>
            <w:proofErr w:type="spellEnd"/>
            <w:r w:rsidRPr="00B21B62">
              <w:rPr>
                <w:rFonts w:ascii="仿宋" w:eastAsia="仿宋" w:hAnsi="仿宋" w:cs="Microsoft JhengHei Light"/>
                <w:b/>
                <w:lang w:val="zh-CN" w:eastAsia="zh-CN" w:bidi="zh-CN"/>
              </w:rPr>
              <w:t>：10分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BB0794A" w14:textId="77777777" w:rsidR="0060137C" w:rsidRPr="00B21B62" w:rsidRDefault="0060137C" w:rsidP="00477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napToGrid w:val="0"/>
              <w:spacing w:line="360" w:lineRule="auto"/>
              <w:jc w:val="center"/>
              <w:rPr>
                <w:rFonts w:ascii="仿宋" w:eastAsia="仿宋" w:hAnsi="仿宋" w:cs="Microsoft JhengHei Light"/>
                <w:lang w:val="zh-CN" w:eastAsia="zh-CN" w:bidi="zh-CN"/>
              </w:rPr>
            </w:pPr>
            <w:r w:rsidRPr="00B21B62">
              <w:rPr>
                <w:rFonts w:ascii="仿宋" w:eastAsia="仿宋" w:hAnsi="仿宋" w:cs="Microsoft JhengHei Light"/>
                <w:lang w:val="zh-CN" w:eastAsia="zh-CN" w:bidi="zh-CN"/>
              </w:rPr>
              <w:t>模型制作的工作规模，包含套件的难度和工作量</w:t>
            </w:r>
          </w:p>
        </w:tc>
      </w:tr>
      <w:tr w:rsidR="0060137C" w:rsidRPr="009D67AA" w14:paraId="4E7041BF" w14:textId="77777777" w:rsidTr="00477B8A">
        <w:trPr>
          <w:cantSplit/>
          <w:trHeight w:val="482"/>
        </w:trPr>
        <w:tc>
          <w:tcPr>
            <w:tcW w:w="124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0D9FF4D" w14:textId="77777777" w:rsidR="0060137C" w:rsidRPr="00B21B62" w:rsidRDefault="0060137C" w:rsidP="00477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napToGrid w:val="0"/>
              <w:spacing w:line="360" w:lineRule="auto"/>
              <w:jc w:val="center"/>
              <w:rPr>
                <w:rFonts w:ascii="仿宋" w:eastAsia="仿宋" w:hAnsi="仿宋" w:cs="Microsoft JhengHei Light"/>
                <w:b/>
                <w:lang w:val="zh-CN" w:eastAsia="zh-CN" w:bidi="zh-CN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23E9F7" w14:textId="77777777" w:rsidR="0060137C" w:rsidRPr="00B21B62" w:rsidRDefault="0060137C" w:rsidP="00477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napToGrid w:val="0"/>
              <w:spacing w:line="360" w:lineRule="auto"/>
              <w:jc w:val="center"/>
              <w:rPr>
                <w:rFonts w:ascii="仿宋" w:eastAsia="仿宋" w:hAnsi="仿宋" w:cs="Microsoft JhengHei Light"/>
                <w:b/>
                <w:lang w:val="zh-CN" w:eastAsia="zh-CN" w:bidi="zh-CN"/>
              </w:rPr>
            </w:pPr>
            <w:proofErr w:type="spellStart"/>
            <w:r w:rsidRPr="00B21B62">
              <w:rPr>
                <w:rFonts w:ascii="仿宋" w:eastAsia="仿宋" w:hAnsi="仿宋" w:cs="Microsoft JhengHei Light"/>
                <w:b/>
                <w:lang w:val="zh-CN" w:bidi="zh-CN"/>
              </w:rPr>
              <w:t>整体印象</w:t>
            </w:r>
            <w:proofErr w:type="spellEnd"/>
            <w:r w:rsidRPr="00B21B62">
              <w:rPr>
                <w:rFonts w:ascii="仿宋" w:eastAsia="仿宋" w:hAnsi="仿宋" w:cs="Microsoft JhengHei Light"/>
                <w:b/>
                <w:lang w:val="zh-CN" w:eastAsia="zh-CN" w:bidi="zh-CN"/>
              </w:rPr>
              <w:t>：15分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AD37D06" w14:textId="77777777" w:rsidR="0060137C" w:rsidRPr="00B21B62" w:rsidRDefault="0060137C" w:rsidP="00477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napToGrid w:val="0"/>
              <w:spacing w:line="360" w:lineRule="auto"/>
              <w:jc w:val="center"/>
              <w:rPr>
                <w:rFonts w:ascii="仿宋" w:eastAsia="仿宋" w:hAnsi="仿宋" w:cs="Microsoft JhengHei Light"/>
                <w:lang w:val="zh-CN" w:eastAsia="zh-CN" w:bidi="zh-CN"/>
              </w:rPr>
            </w:pPr>
            <w:r w:rsidRPr="00B21B62">
              <w:rPr>
                <w:rFonts w:ascii="仿宋" w:eastAsia="仿宋" w:hAnsi="仿宋" w:cs="Microsoft JhengHei Light"/>
                <w:lang w:val="zh-CN" w:eastAsia="zh-CN" w:bidi="zh-CN"/>
              </w:rPr>
              <w:t>模型的表现力以及整体效果</w:t>
            </w:r>
          </w:p>
        </w:tc>
      </w:tr>
      <w:tr w:rsidR="0060137C" w:rsidRPr="009D67AA" w14:paraId="382EBD81" w14:textId="77777777" w:rsidTr="00477B8A">
        <w:trPr>
          <w:cantSplit/>
          <w:trHeight w:val="482"/>
        </w:trPr>
        <w:tc>
          <w:tcPr>
            <w:tcW w:w="124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3970BE3" w14:textId="77777777" w:rsidR="0060137C" w:rsidRPr="00B21B62" w:rsidRDefault="0060137C" w:rsidP="00477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napToGrid w:val="0"/>
              <w:spacing w:line="360" w:lineRule="auto"/>
              <w:jc w:val="center"/>
              <w:rPr>
                <w:rFonts w:ascii="仿宋" w:eastAsia="仿宋" w:hAnsi="仿宋" w:cs="Microsoft JhengHei Light"/>
                <w:b/>
                <w:lang w:val="zh-CN" w:eastAsia="zh-CN" w:bidi="zh-CN"/>
              </w:rPr>
            </w:pPr>
          </w:p>
        </w:tc>
        <w:tc>
          <w:tcPr>
            <w:tcW w:w="79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AFD298" w14:textId="77777777" w:rsidR="0060137C" w:rsidRPr="00B21B62" w:rsidRDefault="0060137C" w:rsidP="00477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napToGrid w:val="0"/>
              <w:spacing w:line="360" w:lineRule="auto"/>
              <w:jc w:val="center"/>
              <w:rPr>
                <w:rFonts w:ascii="仿宋" w:eastAsia="仿宋" w:hAnsi="仿宋" w:cs="Microsoft JhengHei Light"/>
                <w:b/>
                <w:lang w:val="zh-CN" w:eastAsia="zh-CN" w:bidi="zh-CN"/>
              </w:rPr>
            </w:pPr>
            <w:r w:rsidRPr="00B21B62">
              <w:rPr>
                <w:rFonts w:ascii="仿宋" w:eastAsia="仿宋" w:hAnsi="仿宋" w:cs="Microsoft JhengHei Light"/>
                <w:b/>
                <w:lang w:val="zh-CN" w:eastAsia="zh-CN" w:bidi="zh-CN"/>
              </w:rPr>
              <w:t>总分：100分</w:t>
            </w:r>
          </w:p>
        </w:tc>
      </w:tr>
      <w:tr w:rsidR="0060137C" w:rsidRPr="009D67AA" w14:paraId="0C331F15" w14:textId="77777777" w:rsidTr="00477B8A">
        <w:trPr>
          <w:cantSplit/>
          <w:trHeight w:val="482"/>
        </w:trPr>
        <w:tc>
          <w:tcPr>
            <w:tcW w:w="124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428BEC0" w14:textId="77777777" w:rsidR="0060137C" w:rsidRPr="00B21B62" w:rsidRDefault="0060137C" w:rsidP="00477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napToGrid w:val="0"/>
              <w:spacing w:line="360" w:lineRule="auto"/>
              <w:jc w:val="center"/>
              <w:rPr>
                <w:rFonts w:ascii="仿宋" w:eastAsia="仿宋" w:hAnsi="仿宋" w:cs="Microsoft JhengHei Light"/>
                <w:b/>
                <w:lang w:val="zh-CN" w:bidi="zh-CN"/>
              </w:rPr>
            </w:pPr>
            <w:r w:rsidRPr="00B21B62">
              <w:rPr>
                <w:rFonts w:ascii="仿宋" w:eastAsia="仿宋" w:hAnsi="仿宋" w:cs="Microsoft JhengHei Light"/>
                <w:b/>
                <w:lang w:val="zh-CN" w:bidi="zh-CN"/>
              </w:rPr>
              <w:t>SF-M</w:t>
            </w:r>
          </w:p>
          <w:p w14:paraId="5A2AB120" w14:textId="77777777" w:rsidR="0060137C" w:rsidRPr="00B21B62" w:rsidRDefault="0060137C" w:rsidP="00477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napToGrid w:val="0"/>
              <w:spacing w:line="360" w:lineRule="auto"/>
              <w:jc w:val="center"/>
              <w:rPr>
                <w:rFonts w:ascii="仿宋" w:eastAsia="仿宋" w:hAnsi="仿宋" w:cs="Microsoft JhengHei Light"/>
                <w:b/>
                <w:lang w:val="zh-CN" w:bidi="zh-CN"/>
              </w:rPr>
            </w:pPr>
            <w:r w:rsidRPr="00B21B62">
              <w:rPr>
                <w:rFonts w:ascii="仿宋" w:eastAsia="仿宋" w:hAnsi="仿宋" w:cs="Microsoft JhengHei Light"/>
                <w:b/>
                <w:lang w:val="zh-CN" w:bidi="zh-CN"/>
              </w:rPr>
              <w:t>SF-R</w:t>
            </w:r>
          </w:p>
          <w:p w14:paraId="32DA0FB0" w14:textId="77777777" w:rsidR="0060137C" w:rsidRPr="00B21B62" w:rsidRDefault="0060137C" w:rsidP="00477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napToGrid w:val="0"/>
              <w:spacing w:line="360" w:lineRule="auto"/>
              <w:jc w:val="center"/>
              <w:rPr>
                <w:rFonts w:ascii="仿宋" w:eastAsia="仿宋" w:hAnsi="仿宋" w:cs="Microsoft JhengHei Light"/>
                <w:b/>
                <w:lang w:val="zh-CN" w:bidi="zh-CN"/>
              </w:rPr>
            </w:pPr>
            <w:r w:rsidRPr="00B21B62">
              <w:rPr>
                <w:rFonts w:ascii="仿宋" w:eastAsia="仿宋" w:hAnsi="仿宋" w:cs="Microsoft JhengHei Light"/>
                <w:b/>
                <w:lang w:val="zh-CN" w:bidi="zh-CN"/>
              </w:rPr>
              <w:lastRenderedPageBreak/>
              <w:t>SF-G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989E76" w14:textId="77777777" w:rsidR="0060137C" w:rsidRPr="00B21B62" w:rsidRDefault="0060137C" w:rsidP="00477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napToGrid w:val="0"/>
              <w:spacing w:line="360" w:lineRule="auto"/>
              <w:jc w:val="center"/>
              <w:rPr>
                <w:rFonts w:ascii="仿宋" w:eastAsia="仿宋" w:hAnsi="仿宋" w:cs="Microsoft JhengHei Light"/>
                <w:b/>
                <w:lang w:val="zh-CN" w:eastAsia="zh-CN" w:bidi="zh-CN"/>
              </w:rPr>
            </w:pPr>
            <w:r w:rsidRPr="00B21B62">
              <w:rPr>
                <w:rFonts w:ascii="仿宋" w:eastAsia="仿宋" w:hAnsi="仿宋" w:cs="Microsoft JhengHei Light"/>
                <w:b/>
                <w:lang w:val="zh-CN" w:eastAsia="zh-CN" w:bidi="zh-CN"/>
              </w:rPr>
              <w:lastRenderedPageBreak/>
              <w:t>基础制作：20分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40418AA" w14:textId="77777777" w:rsidR="0060137C" w:rsidRPr="00B21B62" w:rsidRDefault="0060137C" w:rsidP="00477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napToGrid w:val="0"/>
              <w:spacing w:line="360" w:lineRule="auto"/>
              <w:jc w:val="center"/>
              <w:rPr>
                <w:rFonts w:ascii="仿宋" w:eastAsia="仿宋" w:hAnsi="仿宋" w:cs="Microsoft JhengHei Light"/>
                <w:lang w:val="zh-CN" w:eastAsia="zh-CN" w:bidi="zh-CN"/>
              </w:rPr>
            </w:pPr>
            <w:r w:rsidRPr="00B21B62">
              <w:rPr>
                <w:rFonts w:ascii="仿宋" w:eastAsia="仿宋" w:hAnsi="仿宋" w:cs="Microsoft JhengHei Light"/>
                <w:lang w:val="zh-CN" w:eastAsia="zh-CN" w:bidi="zh-CN"/>
              </w:rPr>
              <w:t>组合、打磨、用胶、组装工整等</w:t>
            </w:r>
          </w:p>
        </w:tc>
      </w:tr>
      <w:tr w:rsidR="0060137C" w:rsidRPr="009D67AA" w14:paraId="72A6118B" w14:textId="77777777" w:rsidTr="00477B8A">
        <w:trPr>
          <w:cantSplit/>
          <w:trHeight w:val="482"/>
        </w:trPr>
        <w:tc>
          <w:tcPr>
            <w:tcW w:w="124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03C1CA2" w14:textId="77777777" w:rsidR="0060137C" w:rsidRPr="00B21B62" w:rsidRDefault="0060137C" w:rsidP="00477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napToGrid w:val="0"/>
              <w:spacing w:line="360" w:lineRule="auto"/>
              <w:jc w:val="center"/>
              <w:rPr>
                <w:rFonts w:ascii="仿宋" w:eastAsia="仿宋" w:hAnsi="仿宋" w:cs="Microsoft JhengHei Light"/>
                <w:b/>
                <w:lang w:val="zh-CN" w:eastAsia="zh-CN" w:bidi="zh-CN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232893" w14:textId="77777777" w:rsidR="0060137C" w:rsidRPr="00B21B62" w:rsidRDefault="0060137C" w:rsidP="00477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napToGrid w:val="0"/>
              <w:spacing w:line="360" w:lineRule="auto"/>
              <w:jc w:val="center"/>
              <w:rPr>
                <w:rFonts w:ascii="仿宋" w:eastAsia="仿宋" w:hAnsi="仿宋" w:cs="Microsoft JhengHei Light"/>
                <w:b/>
                <w:lang w:val="zh-CN" w:eastAsia="zh-CN" w:bidi="zh-CN"/>
              </w:rPr>
            </w:pPr>
            <w:r w:rsidRPr="00B21B62">
              <w:rPr>
                <w:rFonts w:ascii="仿宋" w:eastAsia="仿宋" w:hAnsi="仿宋" w:cs="Microsoft JhengHei Light"/>
                <w:b/>
                <w:lang w:val="zh-CN" w:eastAsia="zh-CN" w:bidi="zh-CN"/>
              </w:rPr>
              <w:t>涂装上色：25分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8D87250" w14:textId="77777777" w:rsidR="0060137C" w:rsidRPr="00B21B62" w:rsidRDefault="0060137C" w:rsidP="00477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napToGrid w:val="0"/>
              <w:spacing w:line="360" w:lineRule="auto"/>
              <w:jc w:val="center"/>
              <w:rPr>
                <w:rFonts w:ascii="仿宋" w:eastAsia="仿宋" w:hAnsi="仿宋" w:cs="Microsoft JhengHei Light"/>
                <w:lang w:val="zh-CN" w:eastAsia="zh-CN" w:bidi="zh-CN"/>
              </w:rPr>
            </w:pPr>
            <w:r w:rsidRPr="00B21B62">
              <w:rPr>
                <w:rFonts w:ascii="仿宋" w:eastAsia="仿宋" w:hAnsi="仿宋" w:cs="Microsoft JhengHei Light"/>
                <w:lang w:val="zh-CN" w:eastAsia="zh-CN" w:bidi="zh-CN"/>
              </w:rPr>
              <w:t>配色合理、分色工整、水</w:t>
            </w:r>
            <w:proofErr w:type="gramStart"/>
            <w:r w:rsidRPr="00B21B62">
              <w:rPr>
                <w:rFonts w:ascii="仿宋" w:eastAsia="仿宋" w:hAnsi="仿宋" w:cs="Microsoft JhengHei Light"/>
                <w:lang w:val="zh-CN" w:eastAsia="zh-CN" w:bidi="zh-CN"/>
              </w:rPr>
              <w:t>贴处理</w:t>
            </w:r>
            <w:proofErr w:type="gramEnd"/>
            <w:r w:rsidRPr="00B21B62">
              <w:rPr>
                <w:rFonts w:ascii="仿宋" w:eastAsia="仿宋" w:hAnsi="仿宋" w:cs="Microsoft JhengHei Light"/>
                <w:lang w:val="zh-CN" w:eastAsia="zh-CN" w:bidi="zh-CN"/>
              </w:rPr>
              <w:t>到位</w:t>
            </w:r>
          </w:p>
        </w:tc>
      </w:tr>
      <w:tr w:rsidR="0060137C" w:rsidRPr="009D67AA" w14:paraId="6393AD2F" w14:textId="77777777" w:rsidTr="00477B8A">
        <w:trPr>
          <w:cantSplit/>
          <w:trHeight w:val="482"/>
        </w:trPr>
        <w:tc>
          <w:tcPr>
            <w:tcW w:w="124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7FC0152" w14:textId="77777777" w:rsidR="0060137C" w:rsidRPr="00B21B62" w:rsidRDefault="0060137C" w:rsidP="00477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napToGrid w:val="0"/>
              <w:spacing w:line="360" w:lineRule="auto"/>
              <w:jc w:val="center"/>
              <w:rPr>
                <w:rFonts w:ascii="仿宋" w:eastAsia="仿宋" w:hAnsi="仿宋" w:cs="Microsoft JhengHei Light"/>
                <w:b/>
                <w:lang w:val="zh-CN" w:eastAsia="zh-CN" w:bidi="zh-CN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CBA258" w14:textId="77777777" w:rsidR="0060137C" w:rsidRPr="00B21B62" w:rsidRDefault="0060137C" w:rsidP="00477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napToGrid w:val="0"/>
              <w:spacing w:line="360" w:lineRule="auto"/>
              <w:jc w:val="center"/>
              <w:rPr>
                <w:rFonts w:ascii="仿宋" w:eastAsia="仿宋" w:hAnsi="仿宋" w:cs="Microsoft JhengHei Light"/>
                <w:b/>
                <w:lang w:val="zh-CN" w:eastAsia="zh-CN" w:bidi="zh-CN"/>
              </w:rPr>
            </w:pPr>
            <w:r w:rsidRPr="00B21B62">
              <w:rPr>
                <w:rFonts w:ascii="仿宋" w:eastAsia="仿宋" w:hAnsi="仿宋" w:cs="Microsoft JhengHei Light"/>
                <w:b/>
                <w:lang w:val="zh-CN" w:eastAsia="zh-CN" w:bidi="zh-CN"/>
              </w:rPr>
              <w:t>创意与改造：</w:t>
            </w:r>
          </w:p>
          <w:p w14:paraId="241FF7F7" w14:textId="77777777" w:rsidR="0060137C" w:rsidRPr="00B21B62" w:rsidRDefault="0060137C" w:rsidP="00477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napToGrid w:val="0"/>
              <w:spacing w:line="360" w:lineRule="auto"/>
              <w:jc w:val="center"/>
              <w:rPr>
                <w:rFonts w:ascii="仿宋" w:eastAsia="仿宋" w:hAnsi="仿宋" w:cs="Microsoft JhengHei Light"/>
                <w:b/>
                <w:lang w:val="zh-CN" w:eastAsia="zh-CN" w:bidi="zh-CN"/>
              </w:rPr>
            </w:pPr>
            <w:r w:rsidRPr="00B21B62">
              <w:rPr>
                <w:rFonts w:ascii="仿宋" w:eastAsia="仿宋" w:hAnsi="仿宋" w:cs="Microsoft JhengHei Light"/>
                <w:b/>
                <w:lang w:val="zh-CN" w:eastAsia="zh-CN" w:bidi="zh-CN"/>
              </w:rPr>
              <w:t>30分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9788B14" w14:textId="77777777" w:rsidR="0060137C" w:rsidRPr="00B21B62" w:rsidRDefault="0060137C" w:rsidP="00477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napToGrid w:val="0"/>
              <w:spacing w:line="360" w:lineRule="auto"/>
              <w:jc w:val="center"/>
              <w:rPr>
                <w:rFonts w:ascii="仿宋" w:eastAsia="仿宋" w:hAnsi="仿宋" w:cs="Microsoft JhengHei Light"/>
                <w:lang w:val="zh-CN" w:eastAsia="zh-CN" w:bidi="zh-CN"/>
              </w:rPr>
            </w:pPr>
            <w:r w:rsidRPr="00B21B62">
              <w:rPr>
                <w:rFonts w:ascii="仿宋" w:eastAsia="仿宋" w:hAnsi="仿宋" w:cs="Microsoft JhengHei Light"/>
                <w:lang w:val="zh-CN" w:eastAsia="zh-CN" w:bidi="zh-CN"/>
              </w:rPr>
              <w:t>通过各种材料的运用，将天马行空的想法呈现，</w:t>
            </w:r>
          </w:p>
          <w:p w14:paraId="207C81FE" w14:textId="77777777" w:rsidR="0060137C" w:rsidRPr="00B21B62" w:rsidRDefault="0060137C" w:rsidP="00477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napToGrid w:val="0"/>
              <w:spacing w:line="360" w:lineRule="auto"/>
              <w:jc w:val="center"/>
              <w:rPr>
                <w:rFonts w:ascii="仿宋" w:eastAsia="仿宋" w:hAnsi="仿宋" w:cs="Microsoft JhengHei Light"/>
                <w:lang w:val="zh-CN" w:eastAsia="zh-CN" w:bidi="zh-CN"/>
              </w:rPr>
            </w:pPr>
            <w:r w:rsidRPr="00B21B62">
              <w:rPr>
                <w:rFonts w:ascii="仿宋" w:eastAsia="仿宋" w:hAnsi="仿宋" w:cs="Microsoft JhengHei Light"/>
                <w:lang w:val="zh-CN" w:eastAsia="zh-CN" w:bidi="zh-CN"/>
              </w:rPr>
              <w:t>可以是写实类的，也可以是幻想类的</w:t>
            </w:r>
          </w:p>
        </w:tc>
      </w:tr>
      <w:tr w:rsidR="0060137C" w:rsidRPr="009D67AA" w14:paraId="15D372B4" w14:textId="77777777" w:rsidTr="00477B8A">
        <w:trPr>
          <w:cantSplit/>
          <w:trHeight w:val="482"/>
        </w:trPr>
        <w:tc>
          <w:tcPr>
            <w:tcW w:w="124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367E1F4" w14:textId="77777777" w:rsidR="0060137C" w:rsidRPr="00B21B62" w:rsidRDefault="0060137C" w:rsidP="00477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napToGrid w:val="0"/>
              <w:spacing w:line="360" w:lineRule="auto"/>
              <w:jc w:val="center"/>
              <w:rPr>
                <w:rFonts w:ascii="仿宋" w:eastAsia="仿宋" w:hAnsi="仿宋" w:cs="Microsoft JhengHei Light"/>
                <w:b/>
                <w:lang w:val="zh-CN" w:eastAsia="zh-CN" w:bidi="zh-CN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542D7A" w14:textId="77777777" w:rsidR="0060137C" w:rsidRPr="00B21B62" w:rsidRDefault="0060137C" w:rsidP="00477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napToGrid w:val="0"/>
              <w:spacing w:line="360" w:lineRule="auto"/>
              <w:jc w:val="center"/>
              <w:rPr>
                <w:rFonts w:ascii="仿宋" w:eastAsia="仿宋" w:hAnsi="仿宋" w:cs="Microsoft JhengHei Light"/>
                <w:b/>
                <w:lang w:val="zh-CN" w:eastAsia="zh-CN" w:bidi="zh-CN"/>
              </w:rPr>
            </w:pPr>
            <w:proofErr w:type="spellStart"/>
            <w:r w:rsidRPr="00B21B62">
              <w:rPr>
                <w:rFonts w:ascii="仿宋" w:eastAsia="仿宋" w:hAnsi="仿宋" w:cs="Microsoft JhengHei Light"/>
                <w:b/>
                <w:lang w:val="zh-CN" w:bidi="zh-CN"/>
              </w:rPr>
              <w:t>建造规模</w:t>
            </w:r>
            <w:proofErr w:type="spellEnd"/>
            <w:r w:rsidRPr="00B21B62">
              <w:rPr>
                <w:rFonts w:ascii="仿宋" w:eastAsia="仿宋" w:hAnsi="仿宋" w:cs="Microsoft JhengHei Light"/>
                <w:b/>
                <w:lang w:val="zh-CN" w:eastAsia="zh-CN" w:bidi="zh-CN"/>
              </w:rPr>
              <w:t>：10分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F616102" w14:textId="77777777" w:rsidR="0060137C" w:rsidRPr="00B21B62" w:rsidRDefault="0060137C" w:rsidP="00477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napToGrid w:val="0"/>
              <w:spacing w:line="360" w:lineRule="auto"/>
              <w:jc w:val="center"/>
              <w:rPr>
                <w:rFonts w:ascii="仿宋" w:eastAsia="仿宋" w:hAnsi="仿宋" w:cs="Microsoft JhengHei Light"/>
                <w:lang w:val="zh-CN" w:eastAsia="zh-CN" w:bidi="zh-CN"/>
              </w:rPr>
            </w:pPr>
            <w:r w:rsidRPr="00B21B62">
              <w:rPr>
                <w:rFonts w:ascii="仿宋" w:eastAsia="仿宋" w:hAnsi="仿宋" w:cs="Microsoft JhengHei Light"/>
                <w:lang w:val="zh-CN" w:eastAsia="zh-CN" w:bidi="zh-CN"/>
              </w:rPr>
              <w:t>模型制作的工作规模，包含套件的难度和工作量</w:t>
            </w:r>
          </w:p>
        </w:tc>
      </w:tr>
      <w:tr w:rsidR="0060137C" w:rsidRPr="009D67AA" w14:paraId="0C84BF7D" w14:textId="77777777" w:rsidTr="00477B8A">
        <w:trPr>
          <w:cantSplit/>
          <w:trHeight w:val="482"/>
        </w:trPr>
        <w:tc>
          <w:tcPr>
            <w:tcW w:w="124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BE42939" w14:textId="77777777" w:rsidR="0060137C" w:rsidRPr="00B21B62" w:rsidRDefault="0060137C" w:rsidP="00477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napToGrid w:val="0"/>
              <w:spacing w:line="360" w:lineRule="auto"/>
              <w:jc w:val="center"/>
              <w:rPr>
                <w:rFonts w:ascii="仿宋" w:eastAsia="仿宋" w:hAnsi="仿宋" w:cs="Microsoft JhengHei Light"/>
                <w:b/>
                <w:lang w:val="zh-CN" w:eastAsia="zh-CN" w:bidi="zh-CN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0E54A3" w14:textId="77777777" w:rsidR="0060137C" w:rsidRPr="00B21B62" w:rsidRDefault="0060137C" w:rsidP="00477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napToGrid w:val="0"/>
              <w:spacing w:line="360" w:lineRule="auto"/>
              <w:jc w:val="center"/>
              <w:rPr>
                <w:rFonts w:ascii="仿宋" w:eastAsia="仿宋" w:hAnsi="仿宋" w:cs="Microsoft JhengHei Light"/>
                <w:b/>
                <w:lang w:val="zh-CN" w:eastAsia="zh-CN" w:bidi="zh-CN"/>
              </w:rPr>
            </w:pPr>
            <w:proofErr w:type="spellStart"/>
            <w:r w:rsidRPr="00B21B62">
              <w:rPr>
                <w:rFonts w:ascii="仿宋" w:eastAsia="仿宋" w:hAnsi="仿宋" w:cs="Microsoft JhengHei Light"/>
                <w:b/>
                <w:lang w:val="zh-CN" w:bidi="zh-CN"/>
              </w:rPr>
              <w:t>整体印象</w:t>
            </w:r>
            <w:proofErr w:type="spellEnd"/>
            <w:r w:rsidRPr="00B21B62">
              <w:rPr>
                <w:rFonts w:ascii="仿宋" w:eastAsia="仿宋" w:hAnsi="仿宋" w:cs="Microsoft JhengHei Light"/>
                <w:b/>
                <w:lang w:val="zh-CN" w:eastAsia="zh-CN" w:bidi="zh-CN"/>
              </w:rPr>
              <w:t>：15分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FD1BE77" w14:textId="77777777" w:rsidR="0060137C" w:rsidRPr="00B21B62" w:rsidRDefault="0060137C" w:rsidP="00477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napToGrid w:val="0"/>
              <w:spacing w:line="360" w:lineRule="auto"/>
              <w:jc w:val="center"/>
              <w:rPr>
                <w:rFonts w:ascii="仿宋" w:eastAsia="仿宋" w:hAnsi="仿宋" w:cs="Microsoft JhengHei Light"/>
                <w:lang w:val="zh-CN" w:eastAsia="zh-CN" w:bidi="zh-CN"/>
              </w:rPr>
            </w:pPr>
            <w:r w:rsidRPr="00B21B62">
              <w:rPr>
                <w:rFonts w:ascii="仿宋" w:eastAsia="仿宋" w:hAnsi="仿宋" w:cs="Microsoft JhengHei Light"/>
                <w:lang w:val="zh-CN" w:eastAsia="zh-CN" w:bidi="zh-CN"/>
              </w:rPr>
              <w:t>模型的表现力以及整体效果</w:t>
            </w:r>
          </w:p>
        </w:tc>
      </w:tr>
      <w:tr w:rsidR="0060137C" w:rsidRPr="009D67AA" w14:paraId="22806123" w14:textId="77777777" w:rsidTr="00477B8A">
        <w:trPr>
          <w:cantSplit/>
          <w:trHeight w:val="482"/>
        </w:trPr>
        <w:tc>
          <w:tcPr>
            <w:tcW w:w="124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BB2D33C" w14:textId="77777777" w:rsidR="0060137C" w:rsidRPr="00B21B62" w:rsidRDefault="0060137C" w:rsidP="00477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napToGrid w:val="0"/>
              <w:spacing w:line="360" w:lineRule="auto"/>
              <w:jc w:val="center"/>
              <w:rPr>
                <w:rStyle w:val="NormalCharacter"/>
                <w:rFonts w:ascii="仿宋" w:eastAsia="仿宋" w:hAnsi="仿宋"/>
                <w:sz w:val="20"/>
                <w:szCs w:val="28"/>
                <w:lang w:eastAsia="zh-CN"/>
              </w:rPr>
            </w:pPr>
          </w:p>
        </w:tc>
        <w:tc>
          <w:tcPr>
            <w:tcW w:w="79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5E80CE" w14:textId="77777777" w:rsidR="0060137C" w:rsidRPr="00B21B62" w:rsidRDefault="0060137C" w:rsidP="00477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napToGrid w:val="0"/>
              <w:spacing w:line="360" w:lineRule="auto"/>
              <w:jc w:val="center"/>
              <w:rPr>
                <w:rFonts w:ascii="仿宋" w:eastAsia="仿宋" w:hAnsi="仿宋" w:cs="Microsoft JhengHei Light"/>
                <w:b/>
                <w:lang w:val="zh-CN" w:eastAsia="zh-CN" w:bidi="zh-CN"/>
              </w:rPr>
            </w:pPr>
            <w:r w:rsidRPr="00B21B62">
              <w:rPr>
                <w:rFonts w:ascii="仿宋" w:eastAsia="仿宋" w:hAnsi="仿宋" w:cs="Microsoft JhengHei Light"/>
                <w:b/>
                <w:lang w:val="zh-CN" w:eastAsia="zh-CN" w:bidi="zh-CN"/>
              </w:rPr>
              <w:t>总分：100分</w:t>
            </w:r>
          </w:p>
        </w:tc>
      </w:tr>
      <w:tr w:rsidR="0060137C" w:rsidRPr="009D67AA" w14:paraId="289B7203" w14:textId="77777777" w:rsidTr="00477B8A">
        <w:trPr>
          <w:cantSplit/>
          <w:trHeight w:val="482"/>
        </w:trPr>
        <w:tc>
          <w:tcPr>
            <w:tcW w:w="124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21B50C2" w14:textId="77777777" w:rsidR="0060137C" w:rsidRPr="00B21B62" w:rsidRDefault="0060137C" w:rsidP="00477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napToGrid w:val="0"/>
              <w:spacing w:line="360" w:lineRule="auto"/>
              <w:jc w:val="center"/>
              <w:rPr>
                <w:rFonts w:ascii="仿宋" w:eastAsia="仿宋" w:hAnsi="仿宋" w:cs="Microsoft JhengHei Light"/>
                <w:b/>
                <w:lang w:val="zh-CN" w:bidi="zh-CN"/>
              </w:rPr>
            </w:pPr>
            <w:r w:rsidRPr="00B21B62">
              <w:rPr>
                <w:rFonts w:ascii="仿宋" w:eastAsia="仿宋" w:hAnsi="仿宋" w:cs="Microsoft JhengHei Light"/>
                <w:b/>
                <w:lang w:val="zh-CN" w:bidi="zh-CN"/>
              </w:rPr>
              <w:t>SC-R</w:t>
            </w:r>
          </w:p>
          <w:p w14:paraId="5CF60288" w14:textId="77777777" w:rsidR="0060137C" w:rsidRPr="00B21B62" w:rsidRDefault="0060137C" w:rsidP="00477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napToGrid w:val="0"/>
              <w:spacing w:line="360" w:lineRule="auto"/>
              <w:jc w:val="center"/>
              <w:rPr>
                <w:rFonts w:ascii="仿宋" w:eastAsia="仿宋" w:hAnsi="仿宋" w:cs="Microsoft JhengHei Light"/>
                <w:b/>
                <w:lang w:val="zh-CN" w:bidi="zh-CN"/>
              </w:rPr>
            </w:pPr>
            <w:r w:rsidRPr="00B21B62">
              <w:rPr>
                <w:rFonts w:ascii="仿宋" w:eastAsia="仿宋" w:hAnsi="仿宋" w:cs="Microsoft JhengHei Light"/>
                <w:b/>
                <w:lang w:val="zh-CN" w:bidi="zh-CN"/>
              </w:rPr>
              <w:t>SC-S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CC165D" w14:textId="77777777" w:rsidR="0060137C" w:rsidRPr="00B21B62" w:rsidRDefault="0060137C" w:rsidP="00477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napToGrid w:val="0"/>
              <w:spacing w:line="360" w:lineRule="auto"/>
              <w:jc w:val="center"/>
              <w:rPr>
                <w:rFonts w:ascii="仿宋" w:eastAsia="仿宋" w:hAnsi="仿宋" w:cs="Microsoft JhengHei Light"/>
                <w:b/>
                <w:lang w:val="zh-CN" w:eastAsia="zh-CN" w:bidi="zh-CN"/>
              </w:rPr>
            </w:pPr>
            <w:r w:rsidRPr="00B21B62">
              <w:rPr>
                <w:rFonts w:ascii="仿宋" w:eastAsia="仿宋" w:hAnsi="仿宋" w:cs="Microsoft JhengHei Light"/>
                <w:b/>
                <w:lang w:val="zh-CN" w:eastAsia="zh-CN" w:bidi="zh-CN"/>
              </w:rPr>
              <w:t>基础制作：20分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482CA67" w14:textId="77777777" w:rsidR="0060137C" w:rsidRPr="00B21B62" w:rsidRDefault="0060137C" w:rsidP="00477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napToGrid w:val="0"/>
              <w:spacing w:line="360" w:lineRule="auto"/>
              <w:jc w:val="center"/>
              <w:rPr>
                <w:rFonts w:ascii="仿宋" w:eastAsia="仿宋" w:hAnsi="仿宋" w:cs="Microsoft JhengHei Light"/>
                <w:lang w:val="zh-CN" w:eastAsia="zh-CN" w:bidi="zh-CN"/>
              </w:rPr>
            </w:pPr>
            <w:r w:rsidRPr="00B21B62">
              <w:rPr>
                <w:rFonts w:ascii="仿宋" w:eastAsia="仿宋" w:hAnsi="仿宋" w:cs="Microsoft JhengHei Light"/>
                <w:lang w:val="zh-CN" w:eastAsia="zh-CN" w:bidi="zh-CN"/>
              </w:rPr>
              <w:t>组合、打磨、用胶、组装工整等</w:t>
            </w:r>
          </w:p>
        </w:tc>
      </w:tr>
      <w:tr w:rsidR="0060137C" w:rsidRPr="009D67AA" w14:paraId="5A92CF8A" w14:textId="77777777" w:rsidTr="00477B8A">
        <w:trPr>
          <w:cantSplit/>
          <w:trHeight w:val="482"/>
        </w:trPr>
        <w:tc>
          <w:tcPr>
            <w:tcW w:w="124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E71B773" w14:textId="77777777" w:rsidR="0060137C" w:rsidRPr="00B21B62" w:rsidRDefault="0060137C" w:rsidP="00477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napToGrid w:val="0"/>
              <w:spacing w:line="360" w:lineRule="auto"/>
              <w:jc w:val="center"/>
              <w:rPr>
                <w:rFonts w:ascii="仿宋" w:eastAsia="仿宋" w:hAnsi="仿宋" w:cs="Microsoft JhengHei Light"/>
                <w:b/>
                <w:lang w:val="zh-CN" w:eastAsia="zh-CN" w:bidi="zh-CN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97B93B" w14:textId="77777777" w:rsidR="0060137C" w:rsidRPr="00B21B62" w:rsidRDefault="0060137C" w:rsidP="00477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napToGrid w:val="0"/>
              <w:spacing w:line="360" w:lineRule="auto"/>
              <w:jc w:val="center"/>
              <w:rPr>
                <w:rFonts w:ascii="仿宋" w:eastAsia="仿宋" w:hAnsi="仿宋" w:cs="Microsoft JhengHei Light"/>
                <w:b/>
                <w:lang w:val="zh-CN" w:eastAsia="zh-CN" w:bidi="zh-CN"/>
              </w:rPr>
            </w:pPr>
            <w:r w:rsidRPr="00B21B62">
              <w:rPr>
                <w:rFonts w:ascii="仿宋" w:eastAsia="仿宋" w:hAnsi="仿宋" w:cs="Microsoft JhengHei Light"/>
                <w:b/>
                <w:lang w:val="zh-CN" w:eastAsia="zh-CN" w:bidi="zh-CN"/>
              </w:rPr>
              <w:t>涂装上色：20分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6A9C90D" w14:textId="77777777" w:rsidR="0060137C" w:rsidRPr="00B21B62" w:rsidRDefault="0060137C" w:rsidP="00477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napToGrid w:val="0"/>
              <w:spacing w:line="360" w:lineRule="auto"/>
              <w:jc w:val="center"/>
              <w:rPr>
                <w:rFonts w:ascii="仿宋" w:eastAsia="仿宋" w:hAnsi="仿宋" w:cs="Microsoft JhengHei Light"/>
                <w:lang w:val="zh-CN" w:eastAsia="zh-CN" w:bidi="zh-CN"/>
              </w:rPr>
            </w:pPr>
            <w:r w:rsidRPr="00B21B62">
              <w:rPr>
                <w:rFonts w:ascii="仿宋" w:eastAsia="仿宋" w:hAnsi="仿宋" w:cs="Microsoft JhengHei Light"/>
                <w:lang w:val="zh-CN" w:eastAsia="zh-CN" w:bidi="zh-CN"/>
              </w:rPr>
              <w:t>配色</w:t>
            </w:r>
            <w:proofErr w:type="gramStart"/>
            <w:r w:rsidRPr="00B21B62">
              <w:rPr>
                <w:rFonts w:ascii="仿宋" w:eastAsia="仿宋" w:hAnsi="仿宋" w:cs="Microsoft JhengHei Light"/>
                <w:lang w:val="zh-CN" w:eastAsia="zh-CN" w:bidi="zh-CN"/>
              </w:rPr>
              <w:t>与旧化合理</w:t>
            </w:r>
            <w:proofErr w:type="gramEnd"/>
            <w:r w:rsidRPr="00B21B62">
              <w:rPr>
                <w:rFonts w:ascii="仿宋" w:eastAsia="仿宋" w:hAnsi="仿宋" w:cs="Microsoft JhengHei Light"/>
                <w:lang w:val="zh-CN" w:eastAsia="zh-CN" w:bidi="zh-CN"/>
              </w:rPr>
              <w:t>、人物涂装自然</w:t>
            </w:r>
          </w:p>
        </w:tc>
      </w:tr>
      <w:tr w:rsidR="0060137C" w:rsidRPr="009D67AA" w14:paraId="730E3B36" w14:textId="77777777" w:rsidTr="00477B8A">
        <w:trPr>
          <w:cantSplit/>
          <w:trHeight w:val="482"/>
        </w:trPr>
        <w:tc>
          <w:tcPr>
            <w:tcW w:w="124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D30B67A" w14:textId="77777777" w:rsidR="0060137C" w:rsidRPr="00B21B62" w:rsidRDefault="0060137C" w:rsidP="00477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napToGrid w:val="0"/>
              <w:spacing w:line="360" w:lineRule="auto"/>
              <w:jc w:val="center"/>
              <w:rPr>
                <w:rFonts w:ascii="仿宋" w:eastAsia="仿宋" w:hAnsi="仿宋" w:cs="Microsoft JhengHei Light"/>
                <w:b/>
                <w:lang w:val="zh-CN" w:eastAsia="zh-CN" w:bidi="zh-CN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D53BE3" w14:textId="77777777" w:rsidR="0060137C" w:rsidRPr="00B21B62" w:rsidRDefault="0060137C" w:rsidP="00477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napToGrid w:val="0"/>
              <w:spacing w:line="360" w:lineRule="auto"/>
              <w:jc w:val="center"/>
              <w:rPr>
                <w:rFonts w:ascii="仿宋" w:eastAsia="仿宋" w:hAnsi="仿宋" w:cs="Microsoft JhengHei Light"/>
                <w:b/>
                <w:lang w:val="zh-CN" w:eastAsia="zh-CN" w:bidi="zh-CN"/>
              </w:rPr>
            </w:pPr>
            <w:r w:rsidRPr="00B21B62">
              <w:rPr>
                <w:rFonts w:ascii="仿宋" w:eastAsia="仿宋" w:hAnsi="仿宋" w:cs="Microsoft JhengHei Light"/>
                <w:b/>
                <w:lang w:val="zh-CN" w:eastAsia="zh-CN" w:bidi="zh-CN"/>
              </w:rPr>
              <w:t>故事性与创意：</w:t>
            </w:r>
          </w:p>
          <w:p w14:paraId="6F675DEF" w14:textId="77777777" w:rsidR="0060137C" w:rsidRPr="00B21B62" w:rsidRDefault="0060137C" w:rsidP="00477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napToGrid w:val="0"/>
              <w:spacing w:line="360" w:lineRule="auto"/>
              <w:jc w:val="center"/>
              <w:rPr>
                <w:rFonts w:ascii="仿宋" w:eastAsia="仿宋" w:hAnsi="仿宋" w:cs="Microsoft JhengHei Light"/>
                <w:b/>
                <w:lang w:val="zh-CN" w:eastAsia="zh-CN" w:bidi="zh-CN"/>
              </w:rPr>
            </w:pPr>
            <w:r w:rsidRPr="00B21B62">
              <w:rPr>
                <w:rFonts w:ascii="仿宋" w:eastAsia="仿宋" w:hAnsi="仿宋" w:cs="Microsoft JhengHei Light"/>
                <w:b/>
                <w:lang w:val="zh-CN" w:eastAsia="zh-CN" w:bidi="zh-CN"/>
              </w:rPr>
              <w:t>35分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B8B9E4C" w14:textId="77777777" w:rsidR="0060137C" w:rsidRPr="00B21B62" w:rsidRDefault="0060137C" w:rsidP="00477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napToGrid w:val="0"/>
              <w:spacing w:line="360" w:lineRule="auto"/>
              <w:jc w:val="center"/>
              <w:rPr>
                <w:rFonts w:ascii="仿宋" w:eastAsia="仿宋" w:hAnsi="仿宋" w:cs="Microsoft JhengHei Light"/>
                <w:lang w:val="zh-CN" w:eastAsia="zh-CN" w:bidi="zh-CN"/>
              </w:rPr>
            </w:pPr>
            <w:r w:rsidRPr="00B21B62">
              <w:rPr>
                <w:rFonts w:ascii="仿宋" w:eastAsia="仿宋" w:hAnsi="仿宋" w:cs="Microsoft JhengHei Light"/>
                <w:lang w:val="zh-CN" w:eastAsia="zh-CN" w:bidi="zh-CN"/>
              </w:rPr>
              <w:t>场景的合理性，以及所表达的信息和故事</w:t>
            </w:r>
          </w:p>
          <w:p w14:paraId="6644A8D7" w14:textId="77777777" w:rsidR="0060137C" w:rsidRPr="00B21B62" w:rsidRDefault="0060137C" w:rsidP="00477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napToGrid w:val="0"/>
              <w:spacing w:line="360" w:lineRule="auto"/>
              <w:jc w:val="center"/>
              <w:rPr>
                <w:rFonts w:ascii="仿宋" w:eastAsia="仿宋" w:hAnsi="仿宋" w:cs="Microsoft JhengHei Light"/>
                <w:lang w:val="zh-CN" w:eastAsia="zh-CN" w:bidi="zh-CN"/>
              </w:rPr>
            </w:pPr>
            <w:r w:rsidRPr="00B21B62">
              <w:rPr>
                <w:rFonts w:ascii="仿宋" w:eastAsia="仿宋" w:hAnsi="仿宋" w:cs="Microsoft JhengHei Light"/>
                <w:lang w:val="zh-CN" w:eastAsia="zh-CN" w:bidi="zh-CN"/>
              </w:rPr>
              <w:t>可以是基于历史事件或影视作品的，也可以是原创的</w:t>
            </w:r>
          </w:p>
        </w:tc>
      </w:tr>
      <w:tr w:rsidR="0060137C" w:rsidRPr="009D67AA" w14:paraId="217D631B" w14:textId="77777777" w:rsidTr="00477B8A">
        <w:trPr>
          <w:cantSplit/>
          <w:trHeight w:val="482"/>
        </w:trPr>
        <w:tc>
          <w:tcPr>
            <w:tcW w:w="124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402712B" w14:textId="77777777" w:rsidR="0060137C" w:rsidRPr="00B21B62" w:rsidRDefault="0060137C" w:rsidP="00477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napToGrid w:val="0"/>
              <w:spacing w:line="360" w:lineRule="auto"/>
              <w:jc w:val="center"/>
              <w:rPr>
                <w:rFonts w:ascii="仿宋" w:eastAsia="仿宋" w:hAnsi="仿宋" w:cs="Microsoft JhengHei Light"/>
                <w:b/>
                <w:lang w:val="zh-CN" w:eastAsia="zh-CN" w:bidi="zh-CN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BC3D55" w14:textId="77777777" w:rsidR="0060137C" w:rsidRPr="00B21B62" w:rsidRDefault="0060137C" w:rsidP="00477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napToGrid w:val="0"/>
              <w:spacing w:line="360" w:lineRule="auto"/>
              <w:jc w:val="center"/>
              <w:rPr>
                <w:rFonts w:ascii="仿宋" w:eastAsia="仿宋" w:hAnsi="仿宋" w:cs="Microsoft JhengHei Light"/>
                <w:b/>
                <w:lang w:val="zh-CN" w:bidi="zh-CN"/>
              </w:rPr>
            </w:pPr>
            <w:proofErr w:type="spellStart"/>
            <w:r w:rsidRPr="00B21B62">
              <w:rPr>
                <w:rFonts w:ascii="仿宋" w:eastAsia="仿宋" w:hAnsi="仿宋" w:cs="Microsoft JhengHei Light"/>
                <w:b/>
                <w:lang w:val="zh-CN" w:bidi="zh-CN"/>
              </w:rPr>
              <w:t>建造规模</w:t>
            </w:r>
            <w:proofErr w:type="spellEnd"/>
            <w:r w:rsidRPr="00B21B62">
              <w:rPr>
                <w:rFonts w:ascii="仿宋" w:eastAsia="仿宋" w:hAnsi="仿宋" w:cs="Microsoft JhengHei Light"/>
                <w:b/>
                <w:lang w:val="zh-CN" w:eastAsia="zh-CN" w:bidi="zh-CN"/>
              </w:rPr>
              <w:t>：10分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C89E75C" w14:textId="77777777" w:rsidR="0060137C" w:rsidRPr="00B21B62" w:rsidRDefault="0060137C" w:rsidP="00477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napToGrid w:val="0"/>
              <w:spacing w:line="360" w:lineRule="auto"/>
              <w:jc w:val="center"/>
              <w:rPr>
                <w:rFonts w:ascii="仿宋" w:eastAsia="仿宋" w:hAnsi="仿宋" w:cs="Microsoft JhengHei Light"/>
                <w:lang w:val="zh-CN" w:eastAsia="zh-CN" w:bidi="zh-CN"/>
              </w:rPr>
            </w:pPr>
            <w:r w:rsidRPr="00B21B62">
              <w:rPr>
                <w:rFonts w:ascii="仿宋" w:eastAsia="仿宋" w:hAnsi="仿宋" w:cs="Microsoft JhengHei Light"/>
                <w:lang w:val="zh-CN" w:eastAsia="zh-CN" w:bidi="zh-CN"/>
              </w:rPr>
              <w:t>模型制作的工作规模，包含套件的难度和工作量</w:t>
            </w:r>
          </w:p>
        </w:tc>
      </w:tr>
      <w:tr w:rsidR="0060137C" w:rsidRPr="009D67AA" w14:paraId="440DD3DB" w14:textId="77777777" w:rsidTr="00477B8A">
        <w:trPr>
          <w:cantSplit/>
          <w:trHeight w:val="482"/>
        </w:trPr>
        <w:tc>
          <w:tcPr>
            <w:tcW w:w="124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24FBC80" w14:textId="77777777" w:rsidR="0060137C" w:rsidRPr="00B21B62" w:rsidRDefault="0060137C" w:rsidP="00477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napToGrid w:val="0"/>
              <w:spacing w:line="360" w:lineRule="auto"/>
              <w:jc w:val="center"/>
              <w:rPr>
                <w:rFonts w:ascii="仿宋" w:eastAsia="仿宋" w:hAnsi="仿宋" w:cs="Microsoft JhengHei Light"/>
                <w:b/>
                <w:lang w:val="zh-CN" w:eastAsia="zh-CN" w:bidi="zh-CN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FF7576" w14:textId="77777777" w:rsidR="0060137C" w:rsidRPr="00B21B62" w:rsidRDefault="0060137C" w:rsidP="00477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napToGrid w:val="0"/>
              <w:spacing w:line="360" w:lineRule="auto"/>
              <w:jc w:val="center"/>
              <w:rPr>
                <w:rFonts w:ascii="仿宋" w:eastAsia="仿宋" w:hAnsi="仿宋" w:cs="Microsoft JhengHei Light"/>
                <w:b/>
                <w:lang w:val="zh-CN" w:bidi="zh-CN"/>
              </w:rPr>
            </w:pPr>
            <w:proofErr w:type="spellStart"/>
            <w:r w:rsidRPr="00B21B62">
              <w:rPr>
                <w:rFonts w:ascii="仿宋" w:eastAsia="仿宋" w:hAnsi="仿宋" w:cs="Microsoft JhengHei Light"/>
                <w:b/>
                <w:lang w:val="zh-CN" w:bidi="zh-CN"/>
              </w:rPr>
              <w:t>整体印象</w:t>
            </w:r>
            <w:proofErr w:type="spellEnd"/>
            <w:r w:rsidRPr="00B21B62">
              <w:rPr>
                <w:rFonts w:ascii="仿宋" w:eastAsia="仿宋" w:hAnsi="仿宋" w:cs="Microsoft JhengHei Light"/>
                <w:b/>
                <w:lang w:val="zh-CN" w:eastAsia="zh-CN" w:bidi="zh-CN"/>
              </w:rPr>
              <w:t>：15分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E49E61E" w14:textId="77777777" w:rsidR="0060137C" w:rsidRPr="00B21B62" w:rsidRDefault="0060137C" w:rsidP="00477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napToGrid w:val="0"/>
              <w:spacing w:line="360" w:lineRule="auto"/>
              <w:jc w:val="center"/>
              <w:rPr>
                <w:rFonts w:ascii="仿宋" w:eastAsia="仿宋" w:hAnsi="仿宋" w:cs="Microsoft JhengHei Light"/>
                <w:lang w:val="zh-CN" w:eastAsia="zh-CN" w:bidi="zh-CN"/>
              </w:rPr>
            </w:pPr>
            <w:r w:rsidRPr="00B21B62">
              <w:rPr>
                <w:rFonts w:ascii="仿宋" w:eastAsia="仿宋" w:hAnsi="仿宋" w:cs="Microsoft JhengHei Light"/>
                <w:lang w:val="zh-CN" w:eastAsia="zh-CN" w:bidi="zh-CN"/>
              </w:rPr>
              <w:t>模型的表现力以及整体效果</w:t>
            </w:r>
          </w:p>
        </w:tc>
      </w:tr>
      <w:tr w:rsidR="0060137C" w:rsidRPr="009D67AA" w14:paraId="515E7232" w14:textId="77777777" w:rsidTr="00477B8A">
        <w:trPr>
          <w:cantSplit/>
          <w:trHeight w:val="482"/>
        </w:trPr>
        <w:tc>
          <w:tcPr>
            <w:tcW w:w="124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18552EC" w14:textId="77777777" w:rsidR="0060137C" w:rsidRPr="00B21B62" w:rsidRDefault="0060137C" w:rsidP="00477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napToGrid w:val="0"/>
              <w:spacing w:line="360" w:lineRule="auto"/>
              <w:jc w:val="center"/>
              <w:rPr>
                <w:rFonts w:ascii="仿宋" w:eastAsia="仿宋" w:hAnsi="仿宋" w:cs="Microsoft JhengHei Light"/>
                <w:b/>
                <w:lang w:val="zh-CN" w:eastAsia="zh-CN" w:bidi="zh-CN"/>
              </w:rPr>
            </w:pPr>
          </w:p>
        </w:tc>
        <w:tc>
          <w:tcPr>
            <w:tcW w:w="79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CB03D2" w14:textId="77777777" w:rsidR="0060137C" w:rsidRPr="00B21B62" w:rsidRDefault="0060137C" w:rsidP="00477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napToGrid w:val="0"/>
              <w:spacing w:line="360" w:lineRule="auto"/>
              <w:jc w:val="center"/>
              <w:rPr>
                <w:rFonts w:ascii="仿宋" w:eastAsia="仿宋" w:hAnsi="仿宋" w:cs="Microsoft JhengHei Light"/>
                <w:b/>
                <w:lang w:val="zh-CN" w:eastAsia="zh-CN" w:bidi="zh-CN"/>
              </w:rPr>
            </w:pPr>
            <w:r w:rsidRPr="00B21B62">
              <w:rPr>
                <w:rFonts w:ascii="仿宋" w:eastAsia="仿宋" w:hAnsi="仿宋" w:cs="Microsoft JhengHei Light"/>
                <w:b/>
                <w:lang w:val="zh-CN" w:eastAsia="zh-CN" w:bidi="zh-CN"/>
              </w:rPr>
              <w:t>总分：100分</w:t>
            </w:r>
          </w:p>
        </w:tc>
      </w:tr>
      <w:tr w:rsidR="0060137C" w:rsidRPr="009D67AA" w14:paraId="6A69EF3B" w14:textId="77777777" w:rsidTr="00477B8A">
        <w:trPr>
          <w:cantSplit/>
          <w:trHeight w:val="482"/>
        </w:trPr>
        <w:tc>
          <w:tcPr>
            <w:tcW w:w="124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F4FB903" w14:textId="77777777" w:rsidR="0060137C" w:rsidRPr="00B21B62" w:rsidRDefault="0060137C" w:rsidP="00477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napToGrid w:val="0"/>
              <w:spacing w:line="360" w:lineRule="auto"/>
              <w:jc w:val="center"/>
              <w:rPr>
                <w:rFonts w:ascii="仿宋" w:eastAsia="仿宋" w:hAnsi="仿宋" w:cs="Microsoft JhengHei Light"/>
                <w:b/>
                <w:lang w:val="zh-CN" w:bidi="zh-CN"/>
              </w:rPr>
            </w:pPr>
            <w:r w:rsidRPr="00B21B62">
              <w:rPr>
                <w:rFonts w:ascii="仿宋" w:eastAsia="仿宋" w:hAnsi="仿宋" w:cs="Microsoft JhengHei Light"/>
                <w:b/>
                <w:lang w:val="zh-CN" w:bidi="zh-CN"/>
              </w:rPr>
              <w:t>FG-A</w:t>
            </w:r>
          </w:p>
          <w:p w14:paraId="2079818E" w14:textId="77777777" w:rsidR="0060137C" w:rsidRPr="00B21B62" w:rsidRDefault="0060137C" w:rsidP="00477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napToGrid w:val="0"/>
              <w:spacing w:line="360" w:lineRule="auto"/>
              <w:jc w:val="center"/>
              <w:rPr>
                <w:rFonts w:ascii="仿宋" w:eastAsia="仿宋" w:hAnsi="仿宋" w:cs="Microsoft JhengHei Light"/>
                <w:b/>
                <w:lang w:val="zh-CN" w:bidi="zh-CN"/>
              </w:rPr>
            </w:pPr>
            <w:r w:rsidRPr="00B21B62">
              <w:rPr>
                <w:rFonts w:ascii="仿宋" w:eastAsia="仿宋" w:hAnsi="仿宋" w:cs="Microsoft JhengHei Light"/>
                <w:b/>
                <w:lang w:val="zh-CN" w:bidi="zh-CN"/>
              </w:rPr>
              <w:t>FG-P</w:t>
            </w:r>
          </w:p>
          <w:p w14:paraId="706BF9C7" w14:textId="77777777" w:rsidR="0060137C" w:rsidRPr="00B21B62" w:rsidRDefault="0060137C" w:rsidP="00477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napToGrid w:val="0"/>
              <w:spacing w:line="360" w:lineRule="auto"/>
              <w:jc w:val="center"/>
              <w:rPr>
                <w:rFonts w:ascii="仿宋" w:eastAsia="仿宋" w:hAnsi="仿宋" w:cs="Microsoft JhengHei Light"/>
                <w:b/>
                <w:lang w:val="zh-CN" w:bidi="zh-CN"/>
              </w:rPr>
            </w:pPr>
            <w:r w:rsidRPr="00B21B62">
              <w:rPr>
                <w:rFonts w:ascii="仿宋" w:eastAsia="仿宋" w:hAnsi="仿宋" w:cs="Microsoft JhengHei Light"/>
                <w:b/>
                <w:lang w:val="zh-CN" w:bidi="zh-CN"/>
              </w:rPr>
              <w:t>FG-W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5A3549" w14:textId="77777777" w:rsidR="0060137C" w:rsidRPr="00B21B62" w:rsidRDefault="0060137C" w:rsidP="00477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napToGrid w:val="0"/>
              <w:spacing w:line="360" w:lineRule="auto"/>
              <w:jc w:val="center"/>
              <w:rPr>
                <w:rFonts w:ascii="仿宋" w:eastAsia="仿宋" w:hAnsi="仿宋" w:cs="Microsoft JhengHei Light"/>
                <w:b/>
                <w:lang w:val="zh-CN" w:eastAsia="zh-CN" w:bidi="zh-CN"/>
              </w:rPr>
            </w:pPr>
            <w:r w:rsidRPr="00B21B62">
              <w:rPr>
                <w:rFonts w:ascii="仿宋" w:eastAsia="仿宋" w:hAnsi="仿宋" w:cs="Microsoft JhengHei Light"/>
                <w:b/>
                <w:lang w:val="zh-CN" w:eastAsia="zh-CN" w:bidi="zh-CN"/>
              </w:rPr>
              <w:t>基础制作：15分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4BB243D" w14:textId="77777777" w:rsidR="0060137C" w:rsidRPr="00B21B62" w:rsidRDefault="0060137C" w:rsidP="00477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napToGrid w:val="0"/>
              <w:spacing w:line="360" w:lineRule="auto"/>
              <w:jc w:val="center"/>
              <w:rPr>
                <w:rFonts w:ascii="仿宋" w:eastAsia="仿宋" w:hAnsi="仿宋" w:cs="Microsoft JhengHei Light"/>
                <w:lang w:val="zh-CN" w:eastAsia="zh-CN" w:bidi="zh-CN"/>
              </w:rPr>
            </w:pPr>
            <w:r w:rsidRPr="00B21B62">
              <w:rPr>
                <w:rFonts w:ascii="仿宋" w:eastAsia="仿宋" w:hAnsi="仿宋" w:cs="Microsoft JhengHei Light"/>
                <w:lang w:val="zh-CN" w:eastAsia="zh-CN" w:bidi="zh-CN"/>
              </w:rPr>
              <w:t>组合、打磨、用胶、组装工整等</w:t>
            </w:r>
          </w:p>
        </w:tc>
      </w:tr>
      <w:tr w:rsidR="0060137C" w:rsidRPr="009D67AA" w14:paraId="6AA7855A" w14:textId="77777777" w:rsidTr="00477B8A">
        <w:trPr>
          <w:cantSplit/>
          <w:trHeight w:val="482"/>
        </w:trPr>
        <w:tc>
          <w:tcPr>
            <w:tcW w:w="124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D0B97AD" w14:textId="77777777" w:rsidR="0060137C" w:rsidRPr="00B21B62" w:rsidRDefault="0060137C" w:rsidP="00477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napToGrid w:val="0"/>
              <w:spacing w:line="360" w:lineRule="auto"/>
              <w:jc w:val="center"/>
              <w:rPr>
                <w:rFonts w:ascii="仿宋" w:eastAsia="仿宋" w:hAnsi="仿宋" w:cs="Microsoft JhengHei Light"/>
                <w:b/>
                <w:lang w:val="zh-CN" w:eastAsia="zh-CN" w:bidi="zh-CN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C6C19B" w14:textId="77777777" w:rsidR="0060137C" w:rsidRPr="00B21B62" w:rsidRDefault="0060137C" w:rsidP="00477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napToGrid w:val="0"/>
              <w:spacing w:line="360" w:lineRule="auto"/>
              <w:jc w:val="center"/>
              <w:rPr>
                <w:rFonts w:ascii="仿宋" w:eastAsia="仿宋" w:hAnsi="仿宋" w:cs="Microsoft JhengHei Light"/>
                <w:b/>
                <w:lang w:val="zh-CN" w:eastAsia="zh-CN" w:bidi="zh-CN"/>
              </w:rPr>
            </w:pPr>
            <w:r w:rsidRPr="00B21B62">
              <w:rPr>
                <w:rFonts w:ascii="仿宋" w:eastAsia="仿宋" w:hAnsi="仿宋" w:cs="Microsoft JhengHei Light"/>
                <w:b/>
                <w:lang w:val="zh-CN" w:eastAsia="zh-CN" w:bidi="zh-CN"/>
              </w:rPr>
              <w:t>涂装上色：50分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3FE3798" w14:textId="77777777" w:rsidR="0060137C" w:rsidRPr="00B21B62" w:rsidRDefault="0060137C" w:rsidP="00477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napToGrid w:val="0"/>
              <w:spacing w:line="360" w:lineRule="auto"/>
              <w:jc w:val="center"/>
              <w:rPr>
                <w:rFonts w:ascii="仿宋" w:eastAsia="仿宋" w:hAnsi="仿宋" w:cs="Microsoft JhengHei Light"/>
                <w:lang w:val="zh-CN" w:eastAsia="zh-CN" w:bidi="zh-CN"/>
              </w:rPr>
            </w:pPr>
            <w:r w:rsidRPr="00B21B62">
              <w:rPr>
                <w:rFonts w:ascii="仿宋" w:eastAsia="仿宋" w:hAnsi="仿宋" w:cs="Microsoft JhengHei Light"/>
                <w:lang w:val="zh-CN" w:eastAsia="zh-CN" w:bidi="zh-CN"/>
              </w:rPr>
              <w:t>人物涂装出彩自然、用色明暗搭配妥当</w:t>
            </w:r>
          </w:p>
        </w:tc>
      </w:tr>
      <w:tr w:rsidR="0060137C" w:rsidRPr="009D67AA" w14:paraId="1F3906EA" w14:textId="77777777" w:rsidTr="00477B8A">
        <w:trPr>
          <w:cantSplit/>
          <w:trHeight w:val="482"/>
        </w:trPr>
        <w:tc>
          <w:tcPr>
            <w:tcW w:w="124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7B3C44F" w14:textId="77777777" w:rsidR="0060137C" w:rsidRPr="00B21B62" w:rsidRDefault="0060137C" w:rsidP="00477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napToGrid w:val="0"/>
              <w:spacing w:line="360" w:lineRule="auto"/>
              <w:jc w:val="center"/>
              <w:rPr>
                <w:rFonts w:ascii="仿宋" w:eastAsia="仿宋" w:hAnsi="仿宋" w:cs="Microsoft JhengHei Light"/>
                <w:b/>
                <w:lang w:val="zh-CN" w:eastAsia="zh-CN" w:bidi="zh-CN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7ED2C9" w14:textId="77777777" w:rsidR="0060137C" w:rsidRPr="00B21B62" w:rsidRDefault="0060137C" w:rsidP="00477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napToGrid w:val="0"/>
              <w:spacing w:line="360" w:lineRule="auto"/>
              <w:jc w:val="center"/>
              <w:rPr>
                <w:rFonts w:ascii="仿宋" w:eastAsia="仿宋" w:hAnsi="仿宋" w:cs="Microsoft JhengHei Light"/>
                <w:b/>
                <w:lang w:val="zh-CN" w:eastAsia="zh-CN" w:bidi="zh-CN"/>
              </w:rPr>
            </w:pPr>
            <w:r w:rsidRPr="00B21B62">
              <w:rPr>
                <w:rFonts w:ascii="仿宋" w:eastAsia="仿宋" w:hAnsi="仿宋" w:cs="Microsoft JhengHei Light"/>
                <w:b/>
                <w:lang w:val="zh-CN" w:eastAsia="zh-CN" w:bidi="zh-CN"/>
              </w:rPr>
              <w:t>创意与改造：</w:t>
            </w:r>
          </w:p>
          <w:p w14:paraId="4A691274" w14:textId="77777777" w:rsidR="0060137C" w:rsidRPr="00B21B62" w:rsidRDefault="0060137C" w:rsidP="00477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napToGrid w:val="0"/>
              <w:spacing w:line="360" w:lineRule="auto"/>
              <w:jc w:val="center"/>
              <w:rPr>
                <w:rFonts w:ascii="仿宋" w:eastAsia="仿宋" w:hAnsi="仿宋" w:cs="Microsoft JhengHei Light"/>
                <w:b/>
                <w:lang w:val="zh-CN" w:eastAsia="zh-CN" w:bidi="zh-CN"/>
              </w:rPr>
            </w:pPr>
            <w:r w:rsidRPr="00B21B62">
              <w:rPr>
                <w:rFonts w:ascii="仿宋" w:eastAsia="仿宋" w:hAnsi="仿宋" w:cs="Microsoft JhengHei Light"/>
                <w:b/>
                <w:lang w:val="zh-CN" w:eastAsia="zh-CN" w:bidi="zh-CN"/>
              </w:rPr>
              <w:t>10分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BF5D724" w14:textId="77777777" w:rsidR="0060137C" w:rsidRPr="00B21B62" w:rsidRDefault="0060137C" w:rsidP="00477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napToGrid w:val="0"/>
              <w:spacing w:line="360" w:lineRule="auto"/>
              <w:jc w:val="center"/>
              <w:rPr>
                <w:rFonts w:ascii="仿宋" w:eastAsia="仿宋" w:hAnsi="仿宋" w:cs="Microsoft JhengHei Light"/>
                <w:lang w:val="zh-CN" w:eastAsia="zh-CN" w:bidi="zh-CN"/>
              </w:rPr>
            </w:pPr>
            <w:r w:rsidRPr="00B21B62">
              <w:rPr>
                <w:rFonts w:ascii="仿宋" w:eastAsia="仿宋" w:hAnsi="仿宋" w:cs="Microsoft JhengHei Light"/>
                <w:lang w:val="zh-CN" w:eastAsia="zh-CN" w:bidi="zh-CN"/>
              </w:rPr>
              <w:t>通过各种材料的运用，将天马行空的想法呈现，</w:t>
            </w:r>
          </w:p>
          <w:p w14:paraId="614B423D" w14:textId="77777777" w:rsidR="0060137C" w:rsidRPr="00B21B62" w:rsidRDefault="0060137C" w:rsidP="00477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napToGrid w:val="0"/>
              <w:spacing w:line="360" w:lineRule="auto"/>
              <w:jc w:val="center"/>
              <w:rPr>
                <w:rFonts w:ascii="仿宋" w:eastAsia="仿宋" w:hAnsi="仿宋" w:cs="Microsoft JhengHei Light"/>
                <w:lang w:val="zh-CN" w:eastAsia="zh-CN" w:bidi="zh-CN"/>
              </w:rPr>
            </w:pPr>
            <w:r w:rsidRPr="00B21B62">
              <w:rPr>
                <w:rFonts w:ascii="仿宋" w:eastAsia="仿宋" w:hAnsi="仿宋" w:cs="Microsoft JhengHei Light"/>
                <w:lang w:val="zh-CN" w:eastAsia="zh-CN" w:bidi="zh-CN"/>
              </w:rPr>
              <w:t>可以是写实类的，也可以是幻想类的</w:t>
            </w:r>
          </w:p>
        </w:tc>
      </w:tr>
      <w:tr w:rsidR="0060137C" w:rsidRPr="009D67AA" w14:paraId="30A63121" w14:textId="77777777" w:rsidTr="00477B8A">
        <w:trPr>
          <w:cantSplit/>
          <w:trHeight w:val="482"/>
        </w:trPr>
        <w:tc>
          <w:tcPr>
            <w:tcW w:w="124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9CAEFEF" w14:textId="77777777" w:rsidR="0060137C" w:rsidRPr="00B21B62" w:rsidRDefault="0060137C" w:rsidP="00477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napToGrid w:val="0"/>
              <w:spacing w:line="360" w:lineRule="auto"/>
              <w:jc w:val="center"/>
              <w:rPr>
                <w:rFonts w:ascii="仿宋" w:eastAsia="仿宋" w:hAnsi="仿宋" w:cs="Microsoft JhengHei Light"/>
                <w:b/>
                <w:lang w:val="zh-CN" w:eastAsia="zh-CN" w:bidi="zh-CN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63951E" w14:textId="77777777" w:rsidR="0060137C" w:rsidRPr="00B21B62" w:rsidRDefault="0060137C" w:rsidP="00477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napToGrid w:val="0"/>
              <w:spacing w:line="360" w:lineRule="auto"/>
              <w:jc w:val="center"/>
              <w:rPr>
                <w:rFonts w:ascii="仿宋" w:eastAsia="仿宋" w:hAnsi="仿宋" w:cs="Microsoft JhengHei Light"/>
                <w:b/>
                <w:lang w:val="zh-CN" w:eastAsia="zh-CN" w:bidi="zh-CN"/>
              </w:rPr>
            </w:pPr>
            <w:proofErr w:type="spellStart"/>
            <w:r w:rsidRPr="00B21B62">
              <w:rPr>
                <w:rFonts w:ascii="仿宋" w:eastAsia="仿宋" w:hAnsi="仿宋" w:cs="Microsoft JhengHei Light"/>
                <w:b/>
                <w:lang w:val="zh-CN" w:bidi="zh-CN"/>
              </w:rPr>
              <w:t>建造规模</w:t>
            </w:r>
            <w:proofErr w:type="spellEnd"/>
            <w:r w:rsidRPr="00B21B62">
              <w:rPr>
                <w:rFonts w:ascii="仿宋" w:eastAsia="仿宋" w:hAnsi="仿宋" w:cs="Microsoft JhengHei Light"/>
                <w:b/>
                <w:lang w:val="zh-CN" w:eastAsia="zh-CN" w:bidi="zh-CN"/>
              </w:rPr>
              <w:t>：10分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C5C6BF3" w14:textId="77777777" w:rsidR="0060137C" w:rsidRPr="00B21B62" w:rsidRDefault="0060137C" w:rsidP="00477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napToGrid w:val="0"/>
              <w:spacing w:line="360" w:lineRule="auto"/>
              <w:jc w:val="center"/>
              <w:rPr>
                <w:rFonts w:ascii="仿宋" w:eastAsia="仿宋" w:hAnsi="仿宋" w:cs="Microsoft JhengHei Light"/>
                <w:lang w:val="zh-CN" w:eastAsia="zh-CN" w:bidi="zh-CN"/>
              </w:rPr>
            </w:pPr>
            <w:r w:rsidRPr="00B21B62">
              <w:rPr>
                <w:rFonts w:ascii="仿宋" w:eastAsia="仿宋" w:hAnsi="仿宋" w:cs="Microsoft JhengHei Light"/>
                <w:lang w:val="zh-CN" w:eastAsia="zh-CN" w:bidi="zh-CN"/>
              </w:rPr>
              <w:t>模型制作的工作规模，包含套件的难度和工作量</w:t>
            </w:r>
          </w:p>
        </w:tc>
      </w:tr>
      <w:tr w:rsidR="0060137C" w:rsidRPr="009D67AA" w14:paraId="4A555E31" w14:textId="77777777" w:rsidTr="00477B8A">
        <w:trPr>
          <w:cantSplit/>
          <w:trHeight w:val="482"/>
        </w:trPr>
        <w:tc>
          <w:tcPr>
            <w:tcW w:w="124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2B78F62" w14:textId="77777777" w:rsidR="0060137C" w:rsidRPr="00B21B62" w:rsidRDefault="0060137C" w:rsidP="00477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napToGrid w:val="0"/>
              <w:spacing w:line="360" w:lineRule="auto"/>
              <w:jc w:val="center"/>
              <w:rPr>
                <w:rFonts w:ascii="仿宋" w:eastAsia="仿宋" w:hAnsi="仿宋" w:cs="Microsoft JhengHei Light"/>
                <w:b/>
                <w:lang w:val="zh-CN" w:eastAsia="zh-CN" w:bidi="zh-CN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049EFC" w14:textId="77777777" w:rsidR="0060137C" w:rsidRPr="00B21B62" w:rsidRDefault="0060137C" w:rsidP="00477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napToGrid w:val="0"/>
              <w:spacing w:line="360" w:lineRule="auto"/>
              <w:jc w:val="center"/>
              <w:rPr>
                <w:rFonts w:ascii="仿宋" w:eastAsia="仿宋" w:hAnsi="仿宋" w:cs="Microsoft JhengHei Light"/>
                <w:b/>
                <w:lang w:val="zh-CN" w:eastAsia="zh-CN" w:bidi="zh-CN"/>
              </w:rPr>
            </w:pPr>
            <w:proofErr w:type="spellStart"/>
            <w:r w:rsidRPr="00B21B62">
              <w:rPr>
                <w:rFonts w:ascii="仿宋" w:eastAsia="仿宋" w:hAnsi="仿宋" w:cs="Microsoft JhengHei Light"/>
                <w:b/>
                <w:lang w:val="zh-CN" w:bidi="zh-CN"/>
              </w:rPr>
              <w:t>整体印象</w:t>
            </w:r>
            <w:proofErr w:type="spellEnd"/>
            <w:r w:rsidRPr="00B21B62">
              <w:rPr>
                <w:rFonts w:ascii="仿宋" w:eastAsia="仿宋" w:hAnsi="仿宋" w:cs="Microsoft JhengHei Light"/>
                <w:b/>
                <w:lang w:val="zh-CN" w:eastAsia="zh-CN" w:bidi="zh-CN"/>
              </w:rPr>
              <w:t>：15分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753F11A" w14:textId="77777777" w:rsidR="0060137C" w:rsidRPr="00B21B62" w:rsidRDefault="0060137C" w:rsidP="00477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napToGrid w:val="0"/>
              <w:spacing w:line="360" w:lineRule="auto"/>
              <w:jc w:val="center"/>
              <w:rPr>
                <w:rFonts w:ascii="仿宋" w:eastAsia="仿宋" w:hAnsi="仿宋" w:cs="Microsoft JhengHei Light"/>
                <w:lang w:val="zh-CN" w:eastAsia="zh-CN" w:bidi="zh-CN"/>
              </w:rPr>
            </w:pPr>
            <w:r w:rsidRPr="00B21B62">
              <w:rPr>
                <w:rFonts w:ascii="仿宋" w:eastAsia="仿宋" w:hAnsi="仿宋" w:cs="Microsoft JhengHei Light"/>
                <w:lang w:val="zh-CN" w:eastAsia="zh-CN" w:bidi="zh-CN"/>
              </w:rPr>
              <w:t>模型的表现力以及整体效果</w:t>
            </w:r>
          </w:p>
        </w:tc>
      </w:tr>
      <w:tr w:rsidR="0060137C" w:rsidRPr="009D67AA" w14:paraId="4DDAA17D" w14:textId="77777777" w:rsidTr="00477B8A">
        <w:trPr>
          <w:cantSplit/>
          <w:trHeight w:val="482"/>
        </w:trPr>
        <w:tc>
          <w:tcPr>
            <w:tcW w:w="124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80B5F48" w14:textId="77777777" w:rsidR="0060137C" w:rsidRPr="00B21B62" w:rsidRDefault="0060137C" w:rsidP="00477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napToGrid w:val="0"/>
              <w:spacing w:line="360" w:lineRule="auto"/>
              <w:jc w:val="center"/>
              <w:rPr>
                <w:rFonts w:ascii="仿宋" w:eastAsia="仿宋" w:hAnsi="仿宋" w:cs="Microsoft JhengHei Light"/>
                <w:b/>
                <w:lang w:val="zh-CN" w:eastAsia="zh-CN" w:bidi="zh-CN"/>
              </w:rPr>
            </w:pPr>
          </w:p>
        </w:tc>
        <w:tc>
          <w:tcPr>
            <w:tcW w:w="79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53330E" w14:textId="77777777" w:rsidR="0060137C" w:rsidRPr="00B21B62" w:rsidRDefault="0060137C" w:rsidP="00477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napToGrid w:val="0"/>
              <w:spacing w:line="360" w:lineRule="auto"/>
              <w:jc w:val="center"/>
              <w:rPr>
                <w:rFonts w:ascii="仿宋" w:eastAsia="仿宋" w:hAnsi="仿宋" w:cs="Microsoft JhengHei Light"/>
                <w:b/>
                <w:lang w:val="zh-CN" w:eastAsia="zh-CN" w:bidi="zh-CN"/>
              </w:rPr>
            </w:pPr>
            <w:r w:rsidRPr="00B21B62">
              <w:rPr>
                <w:rFonts w:ascii="仿宋" w:eastAsia="仿宋" w:hAnsi="仿宋" w:cs="Microsoft JhengHei Light"/>
                <w:b/>
                <w:lang w:val="zh-CN" w:eastAsia="zh-CN" w:bidi="zh-CN"/>
              </w:rPr>
              <w:t>总分：100分</w:t>
            </w:r>
          </w:p>
        </w:tc>
      </w:tr>
      <w:tr w:rsidR="0060137C" w:rsidRPr="009D67AA" w14:paraId="31E8B738" w14:textId="77777777" w:rsidTr="00477B8A">
        <w:trPr>
          <w:cantSplit/>
          <w:trHeight w:val="482"/>
        </w:trPr>
        <w:tc>
          <w:tcPr>
            <w:tcW w:w="124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772068F" w14:textId="77777777" w:rsidR="0060137C" w:rsidRPr="00B21B62" w:rsidRDefault="0060137C" w:rsidP="00477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napToGrid w:val="0"/>
              <w:spacing w:line="360" w:lineRule="auto"/>
              <w:jc w:val="center"/>
              <w:rPr>
                <w:rFonts w:ascii="仿宋" w:eastAsia="仿宋" w:hAnsi="仿宋" w:cs="Microsoft JhengHei Light"/>
                <w:b/>
                <w:lang w:val="zh-CN" w:bidi="zh-CN"/>
              </w:rPr>
            </w:pPr>
            <w:r w:rsidRPr="00B21B62">
              <w:rPr>
                <w:rFonts w:ascii="仿宋" w:eastAsia="仿宋" w:hAnsi="仿宋" w:cs="Microsoft JhengHei Light"/>
                <w:b/>
                <w:lang w:val="zh-CN" w:bidi="zh-CN"/>
              </w:rPr>
              <w:t>FG-B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728719" w14:textId="77777777" w:rsidR="0060137C" w:rsidRPr="00B21B62" w:rsidRDefault="0060137C" w:rsidP="00477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napToGrid w:val="0"/>
              <w:spacing w:line="360" w:lineRule="auto"/>
              <w:jc w:val="center"/>
              <w:rPr>
                <w:rFonts w:ascii="仿宋" w:eastAsia="仿宋" w:hAnsi="仿宋" w:cs="Microsoft JhengHei Light"/>
                <w:b/>
                <w:lang w:val="zh-CN" w:eastAsia="zh-CN" w:bidi="zh-CN"/>
              </w:rPr>
            </w:pPr>
            <w:r w:rsidRPr="00B21B62">
              <w:rPr>
                <w:rFonts w:ascii="仿宋" w:eastAsia="仿宋" w:hAnsi="仿宋" w:cs="Microsoft JhengHei Light"/>
                <w:b/>
                <w:lang w:val="zh-CN" w:eastAsia="zh-CN" w:bidi="zh-CN"/>
              </w:rPr>
              <w:t>基础制作：20分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0B59A2E" w14:textId="77777777" w:rsidR="0060137C" w:rsidRPr="00B21B62" w:rsidRDefault="0060137C" w:rsidP="00477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napToGrid w:val="0"/>
              <w:spacing w:line="360" w:lineRule="auto"/>
              <w:jc w:val="center"/>
              <w:rPr>
                <w:rFonts w:ascii="仿宋" w:eastAsia="仿宋" w:hAnsi="仿宋" w:cs="Microsoft JhengHei Light"/>
                <w:lang w:val="zh-CN" w:eastAsia="zh-CN" w:bidi="zh-CN"/>
              </w:rPr>
            </w:pPr>
            <w:r w:rsidRPr="00B21B62">
              <w:rPr>
                <w:rFonts w:ascii="仿宋" w:eastAsia="仿宋" w:hAnsi="仿宋" w:cs="Microsoft JhengHei Light"/>
                <w:lang w:val="zh-CN" w:eastAsia="zh-CN" w:bidi="zh-CN"/>
              </w:rPr>
              <w:t>组合、打磨、用胶、组装工整等</w:t>
            </w:r>
          </w:p>
        </w:tc>
      </w:tr>
      <w:tr w:rsidR="0060137C" w:rsidRPr="009D67AA" w14:paraId="6BD23636" w14:textId="77777777" w:rsidTr="00477B8A">
        <w:trPr>
          <w:cantSplit/>
          <w:trHeight w:val="482"/>
        </w:trPr>
        <w:tc>
          <w:tcPr>
            <w:tcW w:w="124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7C9B762" w14:textId="77777777" w:rsidR="0060137C" w:rsidRPr="00B21B62" w:rsidRDefault="0060137C" w:rsidP="00477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napToGrid w:val="0"/>
              <w:spacing w:line="360" w:lineRule="auto"/>
              <w:jc w:val="center"/>
              <w:rPr>
                <w:rFonts w:ascii="仿宋" w:eastAsia="仿宋" w:hAnsi="仿宋" w:cs="Microsoft JhengHei Light"/>
                <w:b/>
                <w:lang w:val="zh-CN" w:eastAsia="zh-CN" w:bidi="zh-CN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8D14DA" w14:textId="77777777" w:rsidR="0060137C" w:rsidRPr="00B21B62" w:rsidRDefault="0060137C" w:rsidP="00477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napToGrid w:val="0"/>
              <w:spacing w:line="360" w:lineRule="auto"/>
              <w:jc w:val="center"/>
              <w:rPr>
                <w:rFonts w:ascii="仿宋" w:eastAsia="仿宋" w:hAnsi="仿宋" w:cs="Microsoft JhengHei Light"/>
                <w:b/>
                <w:lang w:val="zh-CN" w:eastAsia="zh-CN" w:bidi="zh-CN"/>
              </w:rPr>
            </w:pPr>
            <w:proofErr w:type="spellStart"/>
            <w:r w:rsidRPr="00B21B62">
              <w:rPr>
                <w:rFonts w:ascii="仿宋" w:eastAsia="仿宋" w:hAnsi="仿宋" w:cs="Microsoft JhengHei Light"/>
                <w:b/>
                <w:lang w:val="zh-CN" w:bidi="zh-CN"/>
              </w:rPr>
              <w:t>原创性</w:t>
            </w:r>
            <w:proofErr w:type="spellEnd"/>
            <w:r w:rsidRPr="00B21B62">
              <w:rPr>
                <w:rFonts w:ascii="仿宋" w:eastAsia="仿宋" w:hAnsi="仿宋" w:cs="Microsoft JhengHei Light"/>
                <w:b/>
                <w:lang w:val="zh-CN" w:eastAsia="zh-CN" w:bidi="zh-CN"/>
              </w:rPr>
              <w:t>：20分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F65B866" w14:textId="77777777" w:rsidR="0060137C" w:rsidRPr="00B21B62" w:rsidRDefault="0060137C" w:rsidP="00477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napToGrid w:val="0"/>
              <w:spacing w:line="360" w:lineRule="auto"/>
              <w:jc w:val="center"/>
              <w:rPr>
                <w:rFonts w:ascii="仿宋" w:eastAsia="仿宋" w:hAnsi="仿宋" w:cs="Microsoft JhengHei Light"/>
                <w:lang w:val="zh-CN" w:eastAsia="zh-CN" w:bidi="zh-CN"/>
              </w:rPr>
            </w:pPr>
            <w:r w:rsidRPr="00B21B62">
              <w:rPr>
                <w:rFonts w:ascii="仿宋" w:eastAsia="仿宋" w:hAnsi="仿宋" w:cs="Microsoft JhengHei Light"/>
                <w:lang w:val="zh-CN" w:eastAsia="zh-CN" w:bidi="zh-CN"/>
              </w:rPr>
              <w:t>是否为完全原创还是借鉴现有模型造型</w:t>
            </w:r>
          </w:p>
          <w:p w14:paraId="5C600CA6" w14:textId="77777777" w:rsidR="0060137C" w:rsidRPr="00B21B62" w:rsidRDefault="0060137C" w:rsidP="00477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napToGrid w:val="0"/>
              <w:spacing w:line="360" w:lineRule="auto"/>
              <w:jc w:val="center"/>
              <w:rPr>
                <w:rFonts w:ascii="仿宋" w:eastAsia="仿宋" w:hAnsi="仿宋" w:cs="Microsoft JhengHei Light"/>
                <w:lang w:val="zh-CN" w:eastAsia="zh-CN" w:bidi="zh-CN"/>
              </w:rPr>
            </w:pPr>
            <w:r w:rsidRPr="00B21B62">
              <w:rPr>
                <w:rFonts w:ascii="仿宋" w:eastAsia="仿宋" w:hAnsi="仿宋" w:cs="Microsoft JhengHei Light"/>
                <w:lang w:val="zh-CN" w:eastAsia="zh-CN" w:bidi="zh-CN"/>
              </w:rPr>
              <w:t>原创度越高该项分值越高</w:t>
            </w:r>
          </w:p>
        </w:tc>
      </w:tr>
      <w:tr w:rsidR="0060137C" w:rsidRPr="009D67AA" w14:paraId="2C8BD42C" w14:textId="77777777" w:rsidTr="00477B8A">
        <w:trPr>
          <w:cantSplit/>
          <w:trHeight w:val="482"/>
        </w:trPr>
        <w:tc>
          <w:tcPr>
            <w:tcW w:w="124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A76A3C2" w14:textId="77777777" w:rsidR="0060137C" w:rsidRPr="00B21B62" w:rsidRDefault="0060137C" w:rsidP="00477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napToGrid w:val="0"/>
              <w:spacing w:line="360" w:lineRule="auto"/>
              <w:jc w:val="center"/>
              <w:rPr>
                <w:rFonts w:ascii="仿宋" w:eastAsia="仿宋" w:hAnsi="仿宋" w:cs="Microsoft JhengHei Light"/>
                <w:b/>
                <w:lang w:val="zh-CN" w:eastAsia="zh-CN" w:bidi="zh-CN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754A21" w14:textId="77777777" w:rsidR="0060137C" w:rsidRPr="00B21B62" w:rsidRDefault="0060137C" w:rsidP="00477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napToGrid w:val="0"/>
              <w:spacing w:line="360" w:lineRule="auto"/>
              <w:jc w:val="center"/>
              <w:rPr>
                <w:rFonts w:ascii="仿宋" w:eastAsia="仿宋" w:hAnsi="仿宋" w:cs="Microsoft JhengHei Light"/>
                <w:b/>
                <w:lang w:val="zh-CN" w:eastAsia="zh-CN" w:bidi="zh-CN"/>
              </w:rPr>
            </w:pPr>
            <w:proofErr w:type="spellStart"/>
            <w:r w:rsidRPr="00B21B62">
              <w:rPr>
                <w:rFonts w:ascii="仿宋" w:eastAsia="仿宋" w:hAnsi="仿宋" w:cs="Microsoft JhengHei Light"/>
                <w:b/>
                <w:lang w:val="zh-CN" w:bidi="zh-CN"/>
              </w:rPr>
              <w:t>造型合理性</w:t>
            </w:r>
            <w:proofErr w:type="spellEnd"/>
            <w:r w:rsidRPr="00B21B62">
              <w:rPr>
                <w:rFonts w:ascii="仿宋" w:eastAsia="仿宋" w:hAnsi="仿宋" w:cs="Microsoft JhengHei Light"/>
                <w:b/>
                <w:lang w:val="zh-CN" w:eastAsia="zh-CN" w:bidi="zh-CN"/>
              </w:rPr>
              <w:t>：</w:t>
            </w:r>
          </w:p>
          <w:p w14:paraId="12A9A92F" w14:textId="77777777" w:rsidR="0060137C" w:rsidRPr="00B21B62" w:rsidRDefault="0060137C" w:rsidP="00477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napToGrid w:val="0"/>
              <w:spacing w:line="360" w:lineRule="auto"/>
              <w:jc w:val="center"/>
              <w:rPr>
                <w:rFonts w:ascii="仿宋" w:eastAsia="仿宋" w:hAnsi="仿宋" w:cs="Microsoft JhengHei Light"/>
                <w:b/>
                <w:lang w:val="zh-CN" w:eastAsia="zh-CN" w:bidi="zh-CN"/>
              </w:rPr>
            </w:pPr>
            <w:r w:rsidRPr="00B21B62">
              <w:rPr>
                <w:rFonts w:ascii="仿宋" w:eastAsia="仿宋" w:hAnsi="仿宋" w:cs="Microsoft JhengHei Light"/>
                <w:b/>
                <w:lang w:val="zh-CN" w:eastAsia="zh-CN" w:bidi="zh-CN"/>
              </w:rPr>
              <w:t>35分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1CC37B5" w14:textId="77777777" w:rsidR="0060137C" w:rsidRPr="00B21B62" w:rsidRDefault="0060137C" w:rsidP="00477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napToGrid w:val="0"/>
              <w:spacing w:line="360" w:lineRule="auto"/>
              <w:jc w:val="center"/>
              <w:rPr>
                <w:rFonts w:ascii="仿宋" w:eastAsia="仿宋" w:hAnsi="仿宋" w:cs="Microsoft JhengHei Light"/>
                <w:lang w:val="zh-CN" w:eastAsia="zh-CN" w:bidi="zh-CN"/>
              </w:rPr>
            </w:pPr>
            <w:r w:rsidRPr="00B21B62">
              <w:rPr>
                <w:rFonts w:ascii="仿宋" w:eastAsia="仿宋" w:hAnsi="仿宋" w:cs="Microsoft JhengHei Light"/>
                <w:lang w:val="zh-CN" w:eastAsia="zh-CN" w:bidi="zh-CN"/>
              </w:rPr>
              <w:t>人物模型外形是否符合生物或人体结构</w:t>
            </w:r>
          </w:p>
          <w:p w14:paraId="6281E71B" w14:textId="77777777" w:rsidR="0060137C" w:rsidRPr="00B21B62" w:rsidRDefault="0060137C" w:rsidP="00477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napToGrid w:val="0"/>
              <w:spacing w:line="360" w:lineRule="auto"/>
              <w:jc w:val="center"/>
              <w:rPr>
                <w:rFonts w:ascii="仿宋" w:eastAsia="仿宋" w:hAnsi="仿宋" w:cs="Microsoft JhengHei Light"/>
                <w:lang w:val="zh-CN" w:eastAsia="zh-CN" w:bidi="zh-CN"/>
              </w:rPr>
            </w:pPr>
            <w:r w:rsidRPr="00B21B62">
              <w:rPr>
                <w:rFonts w:ascii="仿宋" w:eastAsia="仿宋" w:hAnsi="仿宋" w:cs="Microsoft JhengHei Light"/>
                <w:lang w:val="zh-CN" w:eastAsia="zh-CN" w:bidi="zh-CN"/>
              </w:rPr>
              <w:t>人物面相及造型是否符合主流审美</w:t>
            </w:r>
          </w:p>
        </w:tc>
      </w:tr>
      <w:tr w:rsidR="0060137C" w:rsidRPr="009D67AA" w14:paraId="6EB3FA90" w14:textId="77777777" w:rsidTr="00477B8A">
        <w:trPr>
          <w:cantSplit/>
          <w:trHeight w:val="482"/>
        </w:trPr>
        <w:tc>
          <w:tcPr>
            <w:tcW w:w="124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B575BE7" w14:textId="77777777" w:rsidR="0060137C" w:rsidRPr="00B21B62" w:rsidRDefault="0060137C" w:rsidP="00477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napToGrid w:val="0"/>
              <w:spacing w:line="360" w:lineRule="auto"/>
              <w:jc w:val="center"/>
              <w:rPr>
                <w:rFonts w:ascii="仿宋" w:eastAsia="仿宋" w:hAnsi="仿宋" w:cs="Microsoft JhengHei Light"/>
                <w:b/>
                <w:lang w:val="zh-CN" w:eastAsia="zh-CN" w:bidi="zh-CN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6D5E12" w14:textId="77777777" w:rsidR="0060137C" w:rsidRPr="00B21B62" w:rsidRDefault="0060137C" w:rsidP="00477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napToGrid w:val="0"/>
              <w:spacing w:line="360" w:lineRule="auto"/>
              <w:jc w:val="center"/>
              <w:rPr>
                <w:rFonts w:ascii="仿宋" w:eastAsia="仿宋" w:hAnsi="仿宋" w:cs="Microsoft JhengHei Light"/>
                <w:b/>
                <w:lang w:val="zh-CN" w:eastAsia="zh-CN" w:bidi="zh-CN"/>
              </w:rPr>
            </w:pPr>
            <w:proofErr w:type="spellStart"/>
            <w:r w:rsidRPr="00B21B62">
              <w:rPr>
                <w:rFonts w:ascii="仿宋" w:eastAsia="仿宋" w:hAnsi="仿宋" w:cs="Microsoft JhengHei Light"/>
                <w:b/>
                <w:lang w:val="zh-CN" w:bidi="zh-CN"/>
              </w:rPr>
              <w:t>建造规模</w:t>
            </w:r>
            <w:proofErr w:type="spellEnd"/>
            <w:r w:rsidRPr="00B21B62">
              <w:rPr>
                <w:rFonts w:ascii="仿宋" w:eastAsia="仿宋" w:hAnsi="仿宋" w:cs="Microsoft JhengHei Light"/>
                <w:b/>
                <w:lang w:val="zh-CN" w:eastAsia="zh-CN" w:bidi="zh-CN"/>
              </w:rPr>
              <w:t>：10分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BBEB85F" w14:textId="77777777" w:rsidR="0060137C" w:rsidRPr="00B21B62" w:rsidRDefault="0060137C" w:rsidP="00477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napToGrid w:val="0"/>
              <w:spacing w:line="360" w:lineRule="auto"/>
              <w:jc w:val="center"/>
              <w:rPr>
                <w:rFonts w:ascii="仿宋" w:eastAsia="仿宋" w:hAnsi="仿宋" w:cs="Microsoft JhengHei Light"/>
                <w:lang w:val="zh-CN" w:eastAsia="zh-CN" w:bidi="zh-CN"/>
              </w:rPr>
            </w:pPr>
            <w:r w:rsidRPr="00B21B62">
              <w:rPr>
                <w:rFonts w:ascii="仿宋" w:eastAsia="仿宋" w:hAnsi="仿宋" w:cs="Microsoft JhengHei Light"/>
                <w:lang w:val="zh-CN" w:eastAsia="zh-CN" w:bidi="zh-CN"/>
              </w:rPr>
              <w:t>模型制作的工作规模，包含设计的难度和工作量</w:t>
            </w:r>
          </w:p>
        </w:tc>
      </w:tr>
      <w:tr w:rsidR="0060137C" w:rsidRPr="009D67AA" w14:paraId="750FA735" w14:textId="77777777" w:rsidTr="00477B8A">
        <w:trPr>
          <w:cantSplit/>
          <w:trHeight w:val="482"/>
        </w:trPr>
        <w:tc>
          <w:tcPr>
            <w:tcW w:w="124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9A04F4A" w14:textId="77777777" w:rsidR="0060137C" w:rsidRPr="00B21B62" w:rsidRDefault="0060137C" w:rsidP="00477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napToGrid w:val="0"/>
              <w:spacing w:line="360" w:lineRule="auto"/>
              <w:jc w:val="center"/>
              <w:rPr>
                <w:rFonts w:ascii="仿宋" w:eastAsia="仿宋" w:hAnsi="仿宋" w:cs="Microsoft JhengHei Light"/>
                <w:b/>
                <w:lang w:val="zh-CN" w:eastAsia="zh-CN" w:bidi="zh-CN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0E8FCA" w14:textId="77777777" w:rsidR="0060137C" w:rsidRPr="00B21B62" w:rsidRDefault="0060137C" w:rsidP="00477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napToGrid w:val="0"/>
              <w:spacing w:line="360" w:lineRule="auto"/>
              <w:jc w:val="center"/>
              <w:rPr>
                <w:rFonts w:ascii="仿宋" w:eastAsia="仿宋" w:hAnsi="仿宋" w:cs="Microsoft JhengHei Light"/>
                <w:b/>
                <w:lang w:val="zh-CN" w:eastAsia="zh-CN" w:bidi="zh-CN"/>
              </w:rPr>
            </w:pPr>
            <w:proofErr w:type="spellStart"/>
            <w:r w:rsidRPr="00B21B62">
              <w:rPr>
                <w:rFonts w:ascii="仿宋" w:eastAsia="仿宋" w:hAnsi="仿宋" w:cs="Microsoft JhengHei Light"/>
                <w:b/>
                <w:lang w:val="zh-CN" w:bidi="zh-CN"/>
              </w:rPr>
              <w:t>整体印象</w:t>
            </w:r>
            <w:proofErr w:type="spellEnd"/>
            <w:r w:rsidRPr="00B21B62">
              <w:rPr>
                <w:rFonts w:ascii="仿宋" w:eastAsia="仿宋" w:hAnsi="仿宋" w:cs="Microsoft JhengHei Light"/>
                <w:b/>
                <w:lang w:val="zh-CN" w:eastAsia="zh-CN" w:bidi="zh-CN"/>
              </w:rPr>
              <w:t>：15分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7AF2447" w14:textId="77777777" w:rsidR="0060137C" w:rsidRPr="00B21B62" w:rsidRDefault="0060137C" w:rsidP="00477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napToGrid w:val="0"/>
              <w:spacing w:line="360" w:lineRule="auto"/>
              <w:jc w:val="center"/>
              <w:rPr>
                <w:rFonts w:ascii="仿宋" w:eastAsia="仿宋" w:hAnsi="仿宋" w:cs="Microsoft JhengHei Light"/>
                <w:lang w:val="zh-CN" w:eastAsia="zh-CN" w:bidi="zh-CN"/>
              </w:rPr>
            </w:pPr>
            <w:r w:rsidRPr="00B21B62">
              <w:rPr>
                <w:rFonts w:ascii="仿宋" w:eastAsia="仿宋" w:hAnsi="仿宋" w:cs="Microsoft JhengHei Light"/>
                <w:lang w:val="zh-CN" w:eastAsia="zh-CN" w:bidi="zh-CN"/>
              </w:rPr>
              <w:t>模型的表现力以及整体效果</w:t>
            </w:r>
          </w:p>
        </w:tc>
      </w:tr>
      <w:tr w:rsidR="0060137C" w:rsidRPr="009D67AA" w14:paraId="1FA1DE3D" w14:textId="77777777" w:rsidTr="00477B8A">
        <w:trPr>
          <w:cantSplit/>
          <w:trHeight w:val="482"/>
        </w:trPr>
        <w:tc>
          <w:tcPr>
            <w:tcW w:w="124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48EA046" w14:textId="77777777" w:rsidR="0060137C" w:rsidRPr="00B21B62" w:rsidRDefault="0060137C" w:rsidP="00477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napToGrid w:val="0"/>
              <w:spacing w:line="360" w:lineRule="auto"/>
              <w:jc w:val="center"/>
              <w:rPr>
                <w:rStyle w:val="NormalCharacter"/>
                <w:rFonts w:ascii="仿宋" w:eastAsia="仿宋" w:hAnsi="仿宋"/>
                <w:sz w:val="20"/>
                <w:szCs w:val="28"/>
                <w:lang w:eastAsia="zh-CN"/>
              </w:rPr>
            </w:pPr>
          </w:p>
        </w:tc>
        <w:tc>
          <w:tcPr>
            <w:tcW w:w="79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A79F95" w14:textId="77777777" w:rsidR="0060137C" w:rsidRPr="00B21B62" w:rsidRDefault="0060137C" w:rsidP="00477B8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napToGrid w:val="0"/>
              <w:spacing w:line="360" w:lineRule="auto"/>
              <w:jc w:val="center"/>
              <w:rPr>
                <w:rStyle w:val="NormalCharacter"/>
                <w:rFonts w:ascii="仿宋" w:eastAsia="仿宋" w:hAnsi="仿宋"/>
                <w:b/>
                <w:sz w:val="20"/>
                <w:szCs w:val="28"/>
              </w:rPr>
            </w:pPr>
            <w:r w:rsidRPr="00B21B62">
              <w:rPr>
                <w:rFonts w:ascii="仿宋" w:eastAsia="仿宋" w:hAnsi="仿宋" w:cs="Microsoft JhengHei Light"/>
                <w:b/>
                <w:lang w:val="zh-CN" w:eastAsia="zh-CN" w:bidi="zh-CN"/>
              </w:rPr>
              <w:t>总分：100分</w:t>
            </w:r>
          </w:p>
        </w:tc>
      </w:tr>
    </w:tbl>
    <w:p w14:paraId="725D994D" w14:textId="77777777" w:rsidR="0060137C" w:rsidRPr="009D67AA" w:rsidRDefault="0060137C" w:rsidP="00B21B62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spacing w:line="360" w:lineRule="auto"/>
        <w:ind w:right="84"/>
        <w:textAlignment w:val="auto"/>
        <w:rPr>
          <w:rFonts w:ascii="仿宋" w:eastAsia="仿宋" w:hAnsi="仿宋" w:cs="Microsoft JhengHei Light"/>
          <w:sz w:val="30"/>
          <w:szCs w:val="30"/>
          <w:lang w:val="zh-CN" w:eastAsia="zh-CN" w:bidi="zh-CN"/>
        </w:rPr>
      </w:pPr>
    </w:p>
    <w:p w14:paraId="45EC15CA" w14:textId="77777777" w:rsidR="002C6D16" w:rsidRPr="009D67AA" w:rsidRDefault="00C26C06" w:rsidP="00D816DD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spacing w:line="360" w:lineRule="auto"/>
        <w:ind w:leftChars="38" w:left="91" w:right="84" w:firstLineChars="200" w:firstLine="600"/>
        <w:textAlignment w:val="auto"/>
        <w:rPr>
          <w:rFonts w:ascii="仿宋" w:eastAsia="仿宋" w:hAnsi="仿宋" w:cs="Microsoft JhengHei Light"/>
          <w:sz w:val="30"/>
          <w:szCs w:val="30"/>
          <w:lang w:val="zh-CN" w:eastAsia="zh-CN" w:bidi="zh-CN"/>
        </w:rPr>
      </w:pPr>
      <w:r w:rsidRPr="009D67AA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（6）</w:t>
      </w:r>
      <w:r w:rsidR="006A4D0B" w:rsidRPr="009D67AA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在</w:t>
      </w:r>
      <w:r w:rsidRPr="009D67AA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线下比赛对</w:t>
      </w:r>
      <w:r w:rsidR="006A4D0B" w:rsidRPr="009D67AA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模型</w:t>
      </w:r>
      <w:r w:rsidRPr="009D67AA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进行</w:t>
      </w:r>
      <w:r w:rsidR="006A4D0B" w:rsidRPr="009D67AA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评分时，运动员应到场。裁判</w:t>
      </w:r>
      <w:r w:rsidR="006A4D0B" w:rsidRPr="009D67AA">
        <w:rPr>
          <w:rFonts w:ascii="仿宋" w:eastAsia="仿宋" w:hAnsi="仿宋" w:cs="Microsoft JhengHei Light"/>
          <w:sz w:val="30"/>
          <w:szCs w:val="30"/>
          <w:lang w:eastAsia="zh-CN" w:bidi="zh-CN"/>
        </w:rPr>
        <w:t>组</w:t>
      </w:r>
      <w:r w:rsidR="006A4D0B" w:rsidRPr="009D67AA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有权</w:t>
      </w:r>
      <w:r w:rsidR="006A4D0B" w:rsidRPr="009D67AA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lastRenderedPageBreak/>
        <w:t xml:space="preserve">向运动员提出有关模型建造、资料等问题。 </w:t>
      </w:r>
    </w:p>
    <w:p w14:paraId="0D0CC6D2" w14:textId="77777777" w:rsidR="002C6D16" w:rsidRPr="009D67AA" w:rsidRDefault="00C26C06" w:rsidP="00D816DD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spacing w:line="360" w:lineRule="auto"/>
        <w:ind w:leftChars="38" w:left="91" w:right="84" w:firstLineChars="200" w:firstLine="600"/>
        <w:textAlignment w:val="auto"/>
        <w:rPr>
          <w:rFonts w:ascii="仿宋" w:eastAsia="仿宋" w:hAnsi="仿宋" w:cs="Microsoft JhengHei Light"/>
          <w:sz w:val="30"/>
          <w:szCs w:val="30"/>
          <w:lang w:val="zh-CN" w:eastAsia="zh-CN" w:bidi="zh-CN"/>
        </w:rPr>
      </w:pPr>
      <w:r w:rsidRPr="009D67AA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（7）</w:t>
      </w:r>
      <w:r w:rsidR="006A4D0B" w:rsidRPr="009D67AA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运动员有义务在模型评比之前，向裁判员说明模型中不是由本人</w:t>
      </w:r>
      <w:r w:rsidR="009E3088" w:rsidRPr="009D67AA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制作</w:t>
      </w:r>
      <w:r w:rsidR="006A4D0B" w:rsidRPr="009D67AA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 xml:space="preserve">的部分。 </w:t>
      </w:r>
    </w:p>
    <w:p w14:paraId="6E7CF501" w14:textId="77777777" w:rsidR="002C6D16" w:rsidRPr="009D67AA" w:rsidRDefault="006A4D0B" w:rsidP="00DE01C4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spacing w:line="360" w:lineRule="auto"/>
        <w:ind w:leftChars="38" w:left="91" w:right="84" w:firstLineChars="200" w:firstLine="602"/>
        <w:textAlignment w:val="auto"/>
        <w:rPr>
          <w:rFonts w:ascii="仿宋" w:eastAsia="仿宋" w:hAnsi="仿宋" w:cs="Microsoft JhengHei Light"/>
          <w:b/>
          <w:sz w:val="30"/>
          <w:szCs w:val="30"/>
          <w:lang w:val="zh-CN" w:eastAsia="zh-CN" w:bidi="zh-CN"/>
        </w:rPr>
      </w:pPr>
      <w:r w:rsidRPr="009D67AA">
        <w:rPr>
          <w:rFonts w:ascii="仿宋" w:eastAsia="仿宋" w:hAnsi="仿宋" w:cs="Microsoft JhengHei Light"/>
          <w:b/>
          <w:sz w:val="30"/>
          <w:szCs w:val="30"/>
          <w:lang w:val="zh-CN" w:eastAsia="zh-CN" w:bidi="zh-CN"/>
        </w:rPr>
        <w:t>（二）</w:t>
      </w:r>
      <w:r w:rsidR="009E3088" w:rsidRPr="009D67AA">
        <w:rPr>
          <w:rFonts w:ascii="仿宋" w:eastAsia="仿宋" w:hAnsi="仿宋" w:cs="Microsoft JhengHei Light"/>
          <w:b/>
          <w:sz w:val="30"/>
          <w:szCs w:val="30"/>
          <w:lang w:val="zh-CN" w:eastAsia="zh-CN" w:bidi="zh-CN"/>
        </w:rPr>
        <w:t>制作</w:t>
      </w:r>
      <w:r w:rsidRPr="009D67AA">
        <w:rPr>
          <w:rFonts w:ascii="仿宋" w:eastAsia="仿宋" w:hAnsi="仿宋" w:cs="Microsoft JhengHei Light"/>
          <w:b/>
          <w:sz w:val="30"/>
          <w:szCs w:val="30"/>
          <w:lang w:val="zh-CN" w:eastAsia="zh-CN" w:bidi="zh-CN"/>
        </w:rPr>
        <w:t>资料</w:t>
      </w:r>
    </w:p>
    <w:p w14:paraId="41B6BE5B" w14:textId="77777777" w:rsidR="00500967" w:rsidRDefault="00566FF4" w:rsidP="00500967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spacing w:line="360" w:lineRule="auto"/>
        <w:ind w:leftChars="38" w:left="91" w:right="84" w:firstLineChars="200" w:firstLine="600"/>
        <w:textAlignment w:val="auto"/>
        <w:rPr>
          <w:rFonts w:ascii="仿宋" w:eastAsia="仿宋" w:hAnsi="仿宋" w:cs="Microsoft JhengHei Light"/>
          <w:sz w:val="30"/>
          <w:szCs w:val="30"/>
          <w:lang w:val="zh-CN" w:eastAsia="zh-CN" w:bidi="zh-CN"/>
        </w:rPr>
      </w:pPr>
      <w:r w:rsidRPr="009D67AA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（</w:t>
      </w:r>
      <w:r w:rsidR="00136AF3" w:rsidRPr="009D67AA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1</w:t>
      </w:r>
      <w:r w:rsidRPr="009D67AA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）在</w:t>
      </w:r>
      <w:r w:rsidR="003A191F" w:rsidRPr="009D67AA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R</w:t>
      </w:r>
      <w:r w:rsidR="004E0847" w:rsidRPr="009D67AA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大类</w:t>
      </w:r>
      <w:r w:rsidRPr="009D67AA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所包含的级别中，为了核查模型的制作是否与原型相符，制作资料至少应包括下述内容</w:t>
      </w:r>
      <w:r w:rsidR="003A191F" w:rsidRPr="009D67AA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：</w:t>
      </w:r>
    </w:p>
    <w:p w14:paraId="2BFE34B5" w14:textId="1DC410C4" w:rsidR="002C6D16" w:rsidRPr="009D67AA" w:rsidRDefault="00500967" w:rsidP="00500967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spacing w:line="360" w:lineRule="auto"/>
        <w:ind w:leftChars="38" w:left="91" w:right="84" w:firstLineChars="200" w:firstLine="600"/>
        <w:textAlignment w:val="auto"/>
        <w:rPr>
          <w:rFonts w:ascii="仿宋" w:eastAsia="仿宋" w:hAnsi="仿宋" w:cs="Microsoft JhengHei Light"/>
          <w:sz w:val="30"/>
          <w:szCs w:val="30"/>
          <w:lang w:val="zh-CN" w:eastAsia="zh-CN" w:bidi="zh-CN"/>
        </w:rPr>
      </w:pPr>
      <w:r>
        <w:rPr>
          <w:rFonts w:ascii="仿宋" w:eastAsia="仿宋" w:hAnsi="仿宋" w:cs="Microsoft JhengHei Light" w:hint="eastAsia"/>
          <w:sz w:val="30"/>
          <w:szCs w:val="30"/>
          <w:lang w:val="zh-CN" w:eastAsia="zh-CN" w:bidi="zh-CN"/>
        </w:rPr>
        <w:t>（a）</w:t>
      </w:r>
      <w:r w:rsidR="00566FF4" w:rsidRPr="009D67AA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模型套件及附属改造件的原始图纸。</w:t>
      </w:r>
    </w:p>
    <w:p w14:paraId="5238C58A" w14:textId="66084EE3" w:rsidR="002C6D16" w:rsidRPr="009D67AA" w:rsidRDefault="00500967" w:rsidP="00D816DD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spacing w:line="360" w:lineRule="auto"/>
        <w:ind w:leftChars="38" w:left="91" w:right="84" w:firstLineChars="200" w:firstLine="600"/>
        <w:textAlignment w:val="auto"/>
        <w:rPr>
          <w:rFonts w:ascii="仿宋" w:eastAsia="仿宋" w:hAnsi="仿宋" w:cs="Microsoft JhengHei Light"/>
          <w:sz w:val="30"/>
          <w:szCs w:val="30"/>
          <w:lang w:val="zh-CN" w:eastAsia="zh-CN" w:bidi="zh-CN"/>
        </w:rPr>
      </w:pPr>
      <w:r>
        <w:rPr>
          <w:rFonts w:ascii="仿宋" w:eastAsia="仿宋" w:hAnsi="仿宋" w:cs="Microsoft JhengHei Light" w:hint="eastAsia"/>
          <w:sz w:val="30"/>
          <w:szCs w:val="30"/>
          <w:lang w:val="zh-CN" w:eastAsia="zh-CN" w:bidi="zh-CN"/>
        </w:rPr>
        <w:t>（b）</w:t>
      </w:r>
      <w:r w:rsidR="00566FF4" w:rsidRPr="009D67AA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原型的总长度、宽度、高度数据等。</w:t>
      </w:r>
    </w:p>
    <w:p w14:paraId="66FF2B67" w14:textId="67C753FF" w:rsidR="002C6D16" w:rsidRPr="009D67AA" w:rsidRDefault="00500967" w:rsidP="00D816DD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spacing w:line="360" w:lineRule="auto"/>
        <w:ind w:leftChars="38" w:left="91" w:right="84" w:firstLineChars="200" w:firstLine="600"/>
        <w:textAlignment w:val="auto"/>
        <w:rPr>
          <w:rFonts w:ascii="仿宋" w:eastAsia="仿宋" w:hAnsi="仿宋" w:cs="Microsoft JhengHei Light"/>
          <w:sz w:val="30"/>
          <w:szCs w:val="30"/>
          <w:lang w:val="zh-CN" w:eastAsia="zh-CN" w:bidi="zh-CN"/>
        </w:rPr>
      </w:pPr>
      <w:r>
        <w:rPr>
          <w:rFonts w:ascii="仿宋" w:eastAsia="仿宋" w:hAnsi="仿宋" w:cs="Microsoft JhengHei Light" w:hint="eastAsia"/>
          <w:sz w:val="30"/>
          <w:szCs w:val="30"/>
          <w:lang w:val="zh-CN" w:eastAsia="zh-CN" w:bidi="zh-CN"/>
        </w:rPr>
        <w:t>（c）</w:t>
      </w:r>
      <w:r w:rsidR="00566FF4" w:rsidRPr="009D67AA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若</w:t>
      </w:r>
      <w:r w:rsidR="003A191F" w:rsidRPr="009D67AA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对原模型套件的</w:t>
      </w:r>
      <w:r w:rsidR="00566FF4" w:rsidRPr="009D67AA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作了</w:t>
      </w:r>
      <w:r w:rsidR="003A191F" w:rsidRPr="009D67AA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较大的</w:t>
      </w:r>
      <w:r w:rsidR="00566FF4" w:rsidRPr="009D67AA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更改，而原始</w:t>
      </w:r>
      <w:r w:rsidR="003A191F" w:rsidRPr="009D67AA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制作</w:t>
      </w:r>
      <w:r w:rsidR="00566FF4" w:rsidRPr="009D67AA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资料内并未</w:t>
      </w:r>
      <w:r w:rsidR="003A191F" w:rsidRPr="009D67AA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包含</w:t>
      </w:r>
      <w:r w:rsidR="00566FF4" w:rsidRPr="009D67AA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更改的内容，运动员必须提供充分的</w:t>
      </w:r>
      <w:r w:rsidR="003A191F" w:rsidRPr="009D67AA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考证</w:t>
      </w:r>
      <w:r w:rsidR="00566FF4" w:rsidRPr="009D67AA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资料证实上述更改的存在。</w:t>
      </w:r>
    </w:p>
    <w:p w14:paraId="6630FA50" w14:textId="372D36A4" w:rsidR="002C6D16" w:rsidRPr="009D67AA" w:rsidRDefault="00500967" w:rsidP="00D816DD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spacing w:line="360" w:lineRule="auto"/>
        <w:ind w:leftChars="38" w:left="91" w:right="84" w:firstLineChars="200" w:firstLine="600"/>
        <w:textAlignment w:val="auto"/>
        <w:rPr>
          <w:rFonts w:ascii="仿宋" w:eastAsia="仿宋" w:hAnsi="仿宋" w:cs="Microsoft JhengHei Light"/>
          <w:sz w:val="30"/>
          <w:szCs w:val="30"/>
          <w:lang w:val="zh-CN" w:eastAsia="zh-CN" w:bidi="zh-CN"/>
        </w:rPr>
      </w:pPr>
      <w:r>
        <w:rPr>
          <w:rFonts w:ascii="仿宋" w:eastAsia="仿宋" w:hAnsi="仿宋" w:cs="Microsoft JhengHei Light" w:hint="eastAsia"/>
          <w:sz w:val="30"/>
          <w:szCs w:val="30"/>
          <w:lang w:val="zh-CN" w:eastAsia="zh-CN" w:bidi="zh-CN"/>
        </w:rPr>
        <w:t>（2）</w:t>
      </w:r>
      <w:r w:rsidR="003A191F" w:rsidRPr="009D67AA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在SF和SC</w:t>
      </w:r>
      <w:r w:rsidR="004E0847" w:rsidRPr="009D67AA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大类</w:t>
      </w:r>
      <w:r w:rsidR="003A191F" w:rsidRPr="009D67AA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所包含的级别中，为了让裁判组知晓模型创作的理念以及改造工作量，制作资料至少应包括下述内容：</w:t>
      </w:r>
    </w:p>
    <w:p w14:paraId="7FFFBE7A" w14:textId="24238577" w:rsidR="002C6D16" w:rsidRPr="009D67AA" w:rsidRDefault="00500967" w:rsidP="00D816DD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spacing w:line="360" w:lineRule="auto"/>
        <w:ind w:leftChars="38" w:left="91" w:right="84" w:firstLineChars="200" w:firstLine="600"/>
        <w:textAlignment w:val="auto"/>
        <w:rPr>
          <w:rFonts w:ascii="仿宋" w:eastAsia="仿宋" w:hAnsi="仿宋" w:cs="Microsoft JhengHei Light"/>
          <w:sz w:val="30"/>
          <w:szCs w:val="30"/>
          <w:lang w:val="zh-CN" w:eastAsia="zh-CN" w:bidi="zh-CN"/>
        </w:rPr>
      </w:pPr>
      <w:r>
        <w:rPr>
          <w:rFonts w:ascii="仿宋" w:eastAsia="仿宋" w:hAnsi="仿宋" w:cs="Microsoft JhengHei Light" w:hint="eastAsia"/>
          <w:sz w:val="30"/>
          <w:szCs w:val="30"/>
          <w:lang w:val="zh-CN" w:eastAsia="zh-CN" w:bidi="zh-CN"/>
        </w:rPr>
        <w:t>（a）</w:t>
      </w:r>
      <w:r w:rsidR="003A191F" w:rsidRPr="009D67AA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模型套件及附属改造件的原始图纸。</w:t>
      </w:r>
    </w:p>
    <w:p w14:paraId="113B5259" w14:textId="01C3ECBE" w:rsidR="002C6D16" w:rsidRPr="009D67AA" w:rsidRDefault="00500967" w:rsidP="00D816DD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spacing w:line="360" w:lineRule="auto"/>
        <w:ind w:leftChars="38" w:left="91" w:right="84" w:firstLineChars="200" w:firstLine="600"/>
        <w:textAlignment w:val="auto"/>
        <w:rPr>
          <w:rFonts w:ascii="仿宋" w:eastAsia="仿宋" w:hAnsi="仿宋" w:cs="Microsoft JhengHei Light"/>
          <w:sz w:val="30"/>
          <w:szCs w:val="30"/>
          <w:lang w:val="zh-CN" w:eastAsia="zh-CN" w:bidi="zh-CN"/>
        </w:rPr>
      </w:pPr>
      <w:r>
        <w:rPr>
          <w:rFonts w:ascii="仿宋" w:eastAsia="仿宋" w:hAnsi="仿宋" w:cs="Microsoft JhengHei Light" w:hint="eastAsia"/>
          <w:sz w:val="30"/>
          <w:szCs w:val="30"/>
          <w:lang w:val="zh-CN" w:eastAsia="zh-CN" w:bidi="zh-CN"/>
        </w:rPr>
        <w:t>（b）</w:t>
      </w:r>
      <w:r w:rsidR="003A191F" w:rsidRPr="009D67AA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实际所制作的模型的设计概念等图文说明材料。</w:t>
      </w:r>
    </w:p>
    <w:p w14:paraId="2BD2D5E8" w14:textId="545DE593" w:rsidR="002C6D16" w:rsidRPr="009D67AA" w:rsidRDefault="00500967" w:rsidP="00D816DD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spacing w:line="360" w:lineRule="auto"/>
        <w:ind w:leftChars="38" w:left="91" w:right="84" w:firstLineChars="200" w:firstLine="600"/>
        <w:textAlignment w:val="auto"/>
        <w:rPr>
          <w:rFonts w:ascii="仿宋" w:eastAsia="仿宋" w:hAnsi="仿宋" w:cs="Microsoft JhengHei Light"/>
          <w:sz w:val="30"/>
          <w:szCs w:val="30"/>
          <w:lang w:val="zh-CN" w:eastAsia="zh-CN" w:bidi="zh-CN"/>
        </w:rPr>
      </w:pPr>
      <w:r>
        <w:rPr>
          <w:rFonts w:ascii="仿宋" w:eastAsia="仿宋" w:hAnsi="仿宋" w:cs="Microsoft JhengHei Light" w:hint="eastAsia"/>
          <w:sz w:val="30"/>
          <w:szCs w:val="30"/>
          <w:lang w:val="zh-CN" w:eastAsia="zh-CN" w:bidi="zh-CN"/>
        </w:rPr>
        <w:t>（c）</w:t>
      </w:r>
      <w:r w:rsidR="003A191F" w:rsidRPr="009D67AA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SC-R级别需额外提供（2）(b) (c)所包含的资料。</w:t>
      </w:r>
    </w:p>
    <w:p w14:paraId="5264FA40" w14:textId="77777777" w:rsidR="002C6D16" w:rsidRPr="009D67AA" w:rsidRDefault="004E0847" w:rsidP="00D816DD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spacing w:line="360" w:lineRule="auto"/>
        <w:ind w:leftChars="38" w:left="91" w:right="84" w:firstLineChars="200" w:firstLine="600"/>
        <w:textAlignment w:val="auto"/>
        <w:rPr>
          <w:rFonts w:ascii="仿宋" w:eastAsia="仿宋" w:hAnsi="仿宋" w:cs="Microsoft JhengHei Light"/>
          <w:sz w:val="30"/>
          <w:szCs w:val="30"/>
          <w:lang w:val="zh-CN" w:eastAsia="zh-CN" w:bidi="zh-CN"/>
        </w:rPr>
      </w:pPr>
      <w:r w:rsidRPr="009D67AA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（</w:t>
      </w:r>
      <w:r w:rsidR="00136AF3" w:rsidRPr="009D67AA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3</w:t>
      </w:r>
      <w:r w:rsidRPr="009D67AA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）FG大类可以不递交模型制作资料。</w:t>
      </w:r>
    </w:p>
    <w:p w14:paraId="06E14258" w14:textId="77777777" w:rsidR="002C6D16" w:rsidRPr="009D67AA" w:rsidRDefault="004E0847" w:rsidP="00D816DD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spacing w:line="360" w:lineRule="auto"/>
        <w:ind w:leftChars="38" w:left="91" w:right="84" w:firstLineChars="200" w:firstLine="600"/>
        <w:textAlignment w:val="auto"/>
        <w:rPr>
          <w:rFonts w:ascii="仿宋" w:eastAsia="仿宋" w:hAnsi="仿宋" w:cs="Microsoft JhengHei Light"/>
          <w:sz w:val="30"/>
          <w:szCs w:val="30"/>
          <w:lang w:val="zh-CN" w:eastAsia="zh-CN" w:bidi="zh-CN"/>
        </w:rPr>
      </w:pPr>
      <w:r w:rsidRPr="009D67AA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（</w:t>
      </w:r>
      <w:r w:rsidR="00136AF3" w:rsidRPr="009D67AA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4</w:t>
      </w:r>
      <w:r w:rsidRPr="009D67AA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）涉及相关组别，</w:t>
      </w:r>
      <w:r w:rsidR="006A4D0B" w:rsidRPr="009D67AA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未</w:t>
      </w:r>
      <w:r w:rsidRPr="009D67AA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递交制作</w:t>
      </w:r>
      <w:r w:rsidR="006A4D0B" w:rsidRPr="009D67AA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资料，或者</w:t>
      </w:r>
      <w:r w:rsidRPr="009D67AA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递交的制作</w:t>
      </w:r>
      <w:r w:rsidR="006A4D0B" w:rsidRPr="009D67AA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资料不齐全者，</w:t>
      </w:r>
      <w:r w:rsidRPr="009D67AA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裁判组有权对无法做出准确判断的部分不予评分</w:t>
      </w:r>
      <w:r w:rsidR="006A4D0B" w:rsidRPr="009D67AA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。</w:t>
      </w:r>
    </w:p>
    <w:p w14:paraId="3DA31207" w14:textId="77777777" w:rsidR="002C6D16" w:rsidRPr="009D67AA" w:rsidRDefault="006A4D0B" w:rsidP="00DE01C4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spacing w:line="360" w:lineRule="auto"/>
        <w:ind w:leftChars="38" w:left="91" w:right="84" w:firstLineChars="200" w:firstLine="602"/>
        <w:textAlignment w:val="auto"/>
        <w:rPr>
          <w:rFonts w:ascii="仿宋" w:eastAsia="仿宋" w:hAnsi="仿宋" w:cs="Microsoft JhengHei Light"/>
          <w:b/>
          <w:sz w:val="30"/>
          <w:szCs w:val="30"/>
          <w:lang w:val="zh-CN" w:eastAsia="zh-CN" w:bidi="zh-CN"/>
        </w:rPr>
      </w:pPr>
      <w:r w:rsidRPr="009D67AA">
        <w:rPr>
          <w:rFonts w:ascii="仿宋" w:eastAsia="仿宋" w:hAnsi="仿宋" w:cs="Microsoft JhengHei Light"/>
          <w:b/>
          <w:sz w:val="30"/>
          <w:szCs w:val="30"/>
          <w:lang w:val="zh-CN" w:eastAsia="zh-CN" w:bidi="zh-CN"/>
        </w:rPr>
        <w:t>（三）评分</w:t>
      </w:r>
      <w:r w:rsidR="004E0847" w:rsidRPr="009D67AA">
        <w:rPr>
          <w:rFonts w:ascii="仿宋" w:eastAsia="仿宋" w:hAnsi="仿宋" w:cs="Microsoft JhengHei Light"/>
          <w:b/>
          <w:sz w:val="30"/>
          <w:szCs w:val="30"/>
          <w:lang w:val="zh-CN" w:eastAsia="zh-CN" w:bidi="zh-CN"/>
        </w:rPr>
        <w:t>要求</w:t>
      </w:r>
      <w:r w:rsidRPr="009D67AA">
        <w:rPr>
          <w:rFonts w:ascii="仿宋" w:eastAsia="仿宋" w:hAnsi="仿宋" w:cs="Microsoft JhengHei Light"/>
          <w:b/>
          <w:sz w:val="30"/>
          <w:szCs w:val="30"/>
          <w:lang w:val="zh-CN" w:eastAsia="zh-CN" w:bidi="zh-CN"/>
        </w:rPr>
        <w:t xml:space="preserve"> </w:t>
      </w:r>
    </w:p>
    <w:p w14:paraId="33F76106" w14:textId="77777777" w:rsidR="002C6D16" w:rsidRPr="009D67AA" w:rsidRDefault="004E0847" w:rsidP="00D816DD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spacing w:line="360" w:lineRule="auto"/>
        <w:ind w:leftChars="38" w:left="91" w:right="84" w:firstLineChars="200" w:firstLine="600"/>
        <w:textAlignment w:val="auto"/>
        <w:rPr>
          <w:rFonts w:ascii="仿宋" w:eastAsia="仿宋" w:hAnsi="仿宋" w:cs="Microsoft JhengHei Light"/>
          <w:sz w:val="30"/>
          <w:szCs w:val="30"/>
          <w:lang w:val="zh-CN" w:eastAsia="zh-CN" w:bidi="zh-CN"/>
        </w:rPr>
      </w:pPr>
      <w:r w:rsidRPr="009D67AA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（1）</w:t>
      </w:r>
      <w:r w:rsidR="006A4D0B" w:rsidRPr="009D67AA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裁判</w:t>
      </w:r>
      <w:r w:rsidR="006A4D0B" w:rsidRPr="009D67AA">
        <w:rPr>
          <w:rFonts w:ascii="仿宋" w:eastAsia="仿宋" w:hAnsi="仿宋" w:cs="Microsoft JhengHei Light"/>
          <w:sz w:val="30"/>
          <w:szCs w:val="30"/>
          <w:lang w:eastAsia="zh-CN" w:bidi="zh-CN"/>
        </w:rPr>
        <w:t>组</w:t>
      </w:r>
      <w:r w:rsidR="006A4D0B" w:rsidRPr="009D67AA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的成员在评分时应依据已确定的最高分限，将评定的</w:t>
      </w:r>
      <w:r w:rsidR="006A4D0B" w:rsidRPr="009D67AA">
        <w:rPr>
          <w:rFonts w:ascii="仿宋" w:eastAsia="仿宋" w:hAnsi="仿宋" w:cs="Microsoft JhengHei Light"/>
          <w:sz w:val="30"/>
          <w:szCs w:val="30"/>
          <w:lang w:eastAsia="zh-CN" w:bidi="zh-CN"/>
        </w:rPr>
        <w:t>各</w:t>
      </w:r>
      <w:r w:rsidR="006A4D0B" w:rsidRPr="009D67AA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项得分（只允许是整数）填入模型评分表的各项中。</w:t>
      </w:r>
      <w:r w:rsidRPr="009D67AA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一件</w:t>
      </w:r>
      <w:r w:rsidR="006A4D0B" w:rsidRPr="009D67AA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 xml:space="preserve">模型各项得分的总和即为该模型总分。 </w:t>
      </w:r>
    </w:p>
    <w:p w14:paraId="3451EBC9" w14:textId="77777777" w:rsidR="002C6D16" w:rsidRPr="009D67AA" w:rsidRDefault="004E0847" w:rsidP="00D816DD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spacing w:line="360" w:lineRule="auto"/>
        <w:ind w:leftChars="38" w:left="91" w:right="84" w:firstLineChars="200" w:firstLine="600"/>
        <w:textAlignment w:val="auto"/>
        <w:rPr>
          <w:rFonts w:ascii="仿宋" w:eastAsia="仿宋" w:hAnsi="仿宋" w:cs="Microsoft JhengHei Light"/>
          <w:sz w:val="30"/>
          <w:szCs w:val="30"/>
          <w:lang w:val="zh-CN" w:eastAsia="zh-CN" w:bidi="zh-CN"/>
        </w:rPr>
      </w:pPr>
      <w:r w:rsidRPr="009D67AA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（2）</w:t>
      </w:r>
      <w:r w:rsidR="006A4D0B" w:rsidRPr="009D67AA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所有裁判员评分结束后，</w:t>
      </w:r>
      <w:r w:rsidRPr="009D67AA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统一</w:t>
      </w:r>
      <w:r w:rsidR="006A4D0B" w:rsidRPr="009D67AA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将评分表交</w:t>
      </w:r>
      <w:r w:rsidRPr="009D67AA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于</w:t>
      </w:r>
      <w:r w:rsidR="006A4D0B" w:rsidRPr="009D67AA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 xml:space="preserve">裁判长。 </w:t>
      </w:r>
    </w:p>
    <w:p w14:paraId="45CF583C" w14:textId="77777777" w:rsidR="002C6D16" w:rsidRPr="009D67AA" w:rsidRDefault="004E0847" w:rsidP="00D816DD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spacing w:line="360" w:lineRule="auto"/>
        <w:ind w:leftChars="38" w:left="91" w:right="84" w:firstLineChars="200" w:firstLine="600"/>
        <w:textAlignment w:val="auto"/>
        <w:rPr>
          <w:rFonts w:ascii="仿宋" w:eastAsia="仿宋" w:hAnsi="仿宋" w:cs="Microsoft JhengHei Light"/>
          <w:sz w:val="30"/>
          <w:szCs w:val="30"/>
          <w:lang w:val="zh-CN" w:eastAsia="zh-CN" w:bidi="zh-CN"/>
        </w:rPr>
      </w:pPr>
      <w:r w:rsidRPr="009D67AA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（3）</w:t>
      </w:r>
      <w:r w:rsidR="006A4D0B" w:rsidRPr="009D67AA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若一</w:t>
      </w:r>
      <w:r w:rsidRPr="009D67AA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件</w:t>
      </w:r>
      <w:r w:rsidR="006A4D0B" w:rsidRPr="009D67AA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模型的总分在70至100分之间，各裁判员评定的最高分</w:t>
      </w:r>
      <w:r w:rsidR="006A4D0B" w:rsidRPr="009D67AA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lastRenderedPageBreak/>
        <w:t xml:space="preserve">与最低分之差超过10分，裁判组应就此进行非公开磋商。 </w:t>
      </w:r>
    </w:p>
    <w:p w14:paraId="3E78C3F3" w14:textId="77777777" w:rsidR="002C6D16" w:rsidRPr="009D67AA" w:rsidRDefault="004E0847" w:rsidP="00D816DD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spacing w:line="360" w:lineRule="auto"/>
        <w:ind w:leftChars="38" w:left="91" w:right="84" w:firstLineChars="200" w:firstLine="600"/>
        <w:textAlignment w:val="auto"/>
        <w:rPr>
          <w:rFonts w:ascii="仿宋" w:eastAsia="仿宋" w:hAnsi="仿宋" w:cs="Microsoft JhengHei Light"/>
          <w:sz w:val="30"/>
          <w:szCs w:val="30"/>
          <w:lang w:val="zh-CN" w:eastAsia="zh-CN" w:bidi="zh-CN"/>
        </w:rPr>
      </w:pPr>
      <w:r w:rsidRPr="009D67AA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（4）</w:t>
      </w:r>
      <w:r w:rsidR="006A4D0B" w:rsidRPr="009D67AA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 xml:space="preserve">在非公开磋商中，给予最高分和最低分的裁判员需阐明其理由。 </w:t>
      </w:r>
    </w:p>
    <w:p w14:paraId="3A020610" w14:textId="77777777" w:rsidR="002C6D16" w:rsidRPr="009D67AA" w:rsidRDefault="004E0847" w:rsidP="00D816DD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spacing w:line="360" w:lineRule="auto"/>
        <w:ind w:leftChars="38" w:left="91" w:right="84" w:firstLineChars="200" w:firstLine="600"/>
        <w:textAlignment w:val="auto"/>
        <w:rPr>
          <w:rFonts w:ascii="仿宋" w:eastAsia="仿宋" w:hAnsi="仿宋" w:cs="Microsoft JhengHei Light"/>
          <w:sz w:val="30"/>
          <w:szCs w:val="30"/>
          <w:lang w:val="zh-CN" w:eastAsia="zh-CN" w:bidi="zh-CN"/>
        </w:rPr>
      </w:pPr>
      <w:r w:rsidRPr="009D67AA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（5）</w:t>
      </w:r>
      <w:r w:rsidR="006A4D0B" w:rsidRPr="009D67AA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 xml:space="preserve">由裁判长根据各裁判员对该模型的评分情况，并考虑到磋商中的各种意见，对该模型总分提出个 折衷的中间分建议，经裁判员表决达成统一的意见。 </w:t>
      </w:r>
    </w:p>
    <w:p w14:paraId="7AAF63E8" w14:textId="77777777" w:rsidR="002C6D16" w:rsidRPr="009D67AA" w:rsidRDefault="004E0847" w:rsidP="00D816DD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spacing w:line="360" w:lineRule="auto"/>
        <w:ind w:leftChars="38" w:left="91" w:right="84" w:firstLineChars="200" w:firstLine="600"/>
        <w:textAlignment w:val="auto"/>
        <w:rPr>
          <w:rFonts w:ascii="仿宋" w:eastAsia="仿宋" w:hAnsi="仿宋" w:cs="Microsoft JhengHei Light"/>
          <w:sz w:val="30"/>
          <w:szCs w:val="30"/>
          <w:lang w:val="zh-CN" w:eastAsia="zh-CN" w:bidi="zh-CN"/>
        </w:rPr>
      </w:pPr>
      <w:r w:rsidRPr="009D67AA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（6）</w:t>
      </w:r>
      <w:r w:rsidR="006A4D0B" w:rsidRPr="009D67AA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评定得分偏差最大的裁判员根据中间</w:t>
      </w:r>
      <w:proofErr w:type="gramStart"/>
      <w:r w:rsidR="006A4D0B" w:rsidRPr="009D67AA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分重新</w:t>
      </w:r>
      <w:proofErr w:type="gramEnd"/>
      <w:r w:rsidR="006A4D0B" w:rsidRPr="009D67AA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 xml:space="preserve">对模型评分，评分与中间分的差不得超过5分。待所有再次评分完毕后，才可以进行公开评分。 </w:t>
      </w:r>
    </w:p>
    <w:p w14:paraId="3598C227" w14:textId="77777777" w:rsidR="00136AF3" w:rsidRPr="009D67AA" w:rsidRDefault="00136AF3" w:rsidP="00D816DD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spacing w:line="360" w:lineRule="auto"/>
        <w:ind w:leftChars="38" w:left="91" w:right="84" w:firstLineChars="200" w:firstLine="600"/>
        <w:textAlignment w:val="auto"/>
        <w:rPr>
          <w:rFonts w:ascii="仿宋" w:eastAsia="仿宋" w:hAnsi="仿宋" w:cs="Microsoft JhengHei Light"/>
          <w:sz w:val="30"/>
          <w:szCs w:val="30"/>
          <w:lang w:val="zh-CN" w:eastAsia="zh-CN" w:bidi="zh-CN"/>
        </w:rPr>
      </w:pPr>
      <w:r w:rsidRPr="009D67AA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（7）</w:t>
      </w:r>
      <w:r w:rsidRPr="009D67AA">
        <w:rPr>
          <w:rFonts w:ascii="仿宋" w:eastAsia="仿宋" w:hAnsi="仿宋" w:cs="Microsoft JhengHei Light" w:hint="eastAsia"/>
          <w:sz w:val="30"/>
          <w:szCs w:val="30"/>
          <w:lang w:val="zh-CN" w:eastAsia="zh-CN" w:bidi="zh-CN"/>
        </w:rPr>
        <w:t>所有参赛模型在过往赛事中所取得的成绩，不作为本次赛事的评分依据和参考。</w:t>
      </w:r>
    </w:p>
    <w:p w14:paraId="405D2A36" w14:textId="77777777" w:rsidR="002C6D16" w:rsidRPr="00D816DD" w:rsidRDefault="004E0847" w:rsidP="00D816DD">
      <w:pPr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autoSpaceDE w:val="0"/>
        <w:autoSpaceDN w:val="0"/>
        <w:spacing w:line="360" w:lineRule="auto"/>
        <w:ind w:leftChars="38" w:left="91" w:right="84" w:firstLineChars="200" w:firstLine="600"/>
        <w:textAlignment w:val="auto"/>
        <w:rPr>
          <w:rFonts w:ascii="仿宋_GB2312" w:eastAsia="仿宋_GB2312" w:hAnsi="华文仿宋" w:cs="Microsoft JhengHei Light"/>
          <w:sz w:val="30"/>
          <w:szCs w:val="30"/>
          <w:lang w:val="zh-CN" w:eastAsia="zh-CN" w:bidi="zh-CN"/>
        </w:rPr>
      </w:pPr>
      <w:r w:rsidRPr="009D67AA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（</w:t>
      </w:r>
      <w:r w:rsidR="00136AF3" w:rsidRPr="009D67AA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8</w:t>
      </w:r>
      <w:r w:rsidRPr="009D67AA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）</w:t>
      </w:r>
      <w:r w:rsidR="003054E4" w:rsidRPr="009D67AA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完成评分后，按照四（三）的规定计算出最终得分</w:t>
      </w:r>
      <w:r w:rsidR="006A4D0B" w:rsidRPr="009D67AA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。</w:t>
      </w:r>
      <w:r w:rsidR="003054E4" w:rsidRPr="009D67AA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由项目</w:t>
      </w:r>
      <w:r w:rsidR="006A4D0B" w:rsidRPr="009D67AA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裁判长签名</w:t>
      </w:r>
      <w:r w:rsidR="003054E4" w:rsidRPr="009D67AA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后</w:t>
      </w:r>
      <w:r w:rsidR="006A4D0B" w:rsidRPr="009D67AA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交</w:t>
      </w:r>
      <w:r w:rsidR="003054E4" w:rsidRPr="009D67AA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>于</w:t>
      </w:r>
      <w:r w:rsidR="006A4D0B" w:rsidRPr="009D67AA">
        <w:rPr>
          <w:rFonts w:ascii="仿宋" w:eastAsia="仿宋" w:hAnsi="仿宋" w:cs="Microsoft JhengHei Light"/>
          <w:sz w:val="30"/>
          <w:szCs w:val="30"/>
          <w:lang w:val="zh-CN" w:eastAsia="zh-CN" w:bidi="zh-CN"/>
        </w:rPr>
        <w:t xml:space="preserve">成绩统计处核实，由成统裁判长签名，最后交总裁判长签名公布成绩。 </w:t>
      </w:r>
    </w:p>
    <w:sectPr w:rsidR="002C6D16" w:rsidRPr="00D816DD">
      <w:pgSz w:w="11906" w:h="16838"/>
      <w:pgMar w:top="1134" w:right="1134" w:bottom="1418" w:left="1276" w:header="709" w:footer="85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FD82F33" w14:textId="77777777" w:rsidR="00AA6E4F" w:rsidRDefault="00AA6E4F" w:rsidP="0066539A">
      <w:r>
        <w:separator/>
      </w:r>
    </w:p>
  </w:endnote>
  <w:endnote w:type="continuationSeparator" w:id="0">
    <w:p w14:paraId="23F94B24" w14:textId="77777777" w:rsidR="00AA6E4F" w:rsidRDefault="00AA6E4F" w:rsidP="006653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Helvetica Neue">
    <w:altName w:val="Arial"/>
    <w:charset w:val="00"/>
    <w:family w:val="roman"/>
    <w:pitch w:val="default"/>
  </w:font>
  <w:font w:name="Microsoft JhengHei Light">
    <w:altName w:val="Microsoft JhengHei"/>
    <w:panose1 w:val="020B0304030504040204"/>
    <w:charset w:val="88"/>
    <w:family w:val="swiss"/>
    <w:pitch w:val="variable"/>
    <w:sig w:usb0="800002A7" w:usb1="28CF4400" w:usb2="00000016" w:usb3="00000000" w:csb0="00100009" w:csb1="00000000"/>
  </w:font>
  <w:font w:name="方正小标宋简体">
    <w:altName w:val="黑体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altName w:val="Arial Unicode MS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（中文标题）">
    <w:altName w:val="宋体"/>
    <w:panose1 w:val="00000000000000000000"/>
    <w:charset w:val="86"/>
    <w:family w:val="roman"/>
    <w:notTrueType/>
    <w:pitch w:val="default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">
    <w:altName w:val="Arial Unicode MS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9CF72BC" w14:textId="77777777" w:rsidR="00AA6E4F" w:rsidRDefault="00AA6E4F" w:rsidP="0066539A">
      <w:r>
        <w:separator/>
      </w:r>
    </w:p>
  </w:footnote>
  <w:footnote w:type="continuationSeparator" w:id="0">
    <w:p w14:paraId="17BCCDD7" w14:textId="77777777" w:rsidR="00AA6E4F" w:rsidRDefault="00AA6E4F" w:rsidP="0066539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displayBackgroundShape/>
  <w:embedSystemFonts/>
  <w:bordersDoNotSurroundHeader/>
  <w:bordersDoNotSurroundFooter/>
  <w:proofState w:spelling="clean" w:grammar="clean"/>
  <w:defaultTabStop w:val="720"/>
  <w:doNotUseMarginsForDrawingGridOrigin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C6D16"/>
    <w:rsid w:val="00004089"/>
    <w:rsid w:val="000151F5"/>
    <w:rsid w:val="00022DD9"/>
    <w:rsid w:val="000E6DF6"/>
    <w:rsid w:val="00136AF3"/>
    <w:rsid w:val="0017474E"/>
    <w:rsid w:val="00182598"/>
    <w:rsid w:val="001B163B"/>
    <w:rsid w:val="001C0722"/>
    <w:rsid w:val="001C3A12"/>
    <w:rsid w:val="001D1E32"/>
    <w:rsid w:val="001E3BBB"/>
    <w:rsid w:val="0020092F"/>
    <w:rsid w:val="00201FC7"/>
    <w:rsid w:val="00204455"/>
    <w:rsid w:val="0021339D"/>
    <w:rsid w:val="00227459"/>
    <w:rsid w:val="002C6D16"/>
    <w:rsid w:val="002D0ACE"/>
    <w:rsid w:val="003054E4"/>
    <w:rsid w:val="00374108"/>
    <w:rsid w:val="003A191F"/>
    <w:rsid w:val="003B44BF"/>
    <w:rsid w:val="003D1DC4"/>
    <w:rsid w:val="003D36B4"/>
    <w:rsid w:val="003F1B99"/>
    <w:rsid w:val="00412F4B"/>
    <w:rsid w:val="00440004"/>
    <w:rsid w:val="00457B5A"/>
    <w:rsid w:val="00465F9B"/>
    <w:rsid w:val="00492D1F"/>
    <w:rsid w:val="004D7C2C"/>
    <w:rsid w:val="004E0847"/>
    <w:rsid w:val="004F53FE"/>
    <w:rsid w:val="00500967"/>
    <w:rsid w:val="0053544B"/>
    <w:rsid w:val="005515C8"/>
    <w:rsid w:val="00566FF4"/>
    <w:rsid w:val="00582DF4"/>
    <w:rsid w:val="005C7D5C"/>
    <w:rsid w:val="005F2F15"/>
    <w:rsid w:val="0060137C"/>
    <w:rsid w:val="006119AB"/>
    <w:rsid w:val="00630175"/>
    <w:rsid w:val="0066539A"/>
    <w:rsid w:val="006A2152"/>
    <w:rsid w:val="006A2825"/>
    <w:rsid w:val="006A4D0B"/>
    <w:rsid w:val="006A584F"/>
    <w:rsid w:val="007039B5"/>
    <w:rsid w:val="00742ADA"/>
    <w:rsid w:val="00756AA5"/>
    <w:rsid w:val="00756FC9"/>
    <w:rsid w:val="0078499C"/>
    <w:rsid w:val="00791488"/>
    <w:rsid w:val="007924FA"/>
    <w:rsid w:val="00841E44"/>
    <w:rsid w:val="00847EC0"/>
    <w:rsid w:val="00867585"/>
    <w:rsid w:val="00897F35"/>
    <w:rsid w:val="008F2200"/>
    <w:rsid w:val="009057B4"/>
    <w:rsid w:val="009A5543"/>
    <w:rsid w:val="009B7B87"/>
    <w:rsid w:val="009C1B5A"/>
    <w:rsid w:val="009D67AA"/>
    <w:rsid w:val="009E3088"/>
    <w:rsid w:val="00A25DD1"/>
    <w:rsid w:val="00A25E6F"/>
    <w:rsid w:val="00A40A55"/>
    <w:rsid w:val="00A4116A"/>
    <w:rsid w:val="00A41DDF"/>
    <w:rsid w:val="00A77911"/>
    <w:rsid w:val="00A86C23"/>
    <w:rsid w:val="00AA0E2D"/>
    <w:rsid w:val="00AA6E4F"/>
    <w:rsid w:val="00AC33D5"/>
    <w:rsid w:val="00AC430A"/>
    <w:rsid w:val="00B11C69"/>
    <w:rsid w:val="00B21B62"/>
    <w:rsid w:val="00B4508D"/>
    <w:rsid w:val="00B46154"/>
    <w:rsid w:val="00B7153E"/>
    <w:rsid w:val="00BA553F"/>
    <w:rsid w:val="00BA6DBE"/>
    <w:rsid w:val="00BA782E"/>
    <w:rsid w:val="00BE199A"/>
    <w:rsid w:val="00BF6698"/>
    <w:rsid w:val="00C26C06"/>
    <w:rsid w:val="00C61BA4"/>
    <w:rsid w:val="00C716DC"/>
    <w:rsid w:val="00C84A5D"/>
    <w:rsid w:val="00C95B75"/>
    <w:rsid w:val="00CC048B"/>
    <w:rsid w:val="00CE7C04"/>
    <w:rsid w:val="00CF1B6B"/>
    <w:rsid w:val="00D3527B"/>
    <w:rsid w:val="00D361C3"/>
    <w:rsid w:val="00D63475"/>
    <w:rsid w:val="00D816DD"/>
    <w:rsid w:val="00D823A7"/>
    <w:rsid w:val="00DB2791"/>
    <w:rsid w:val="00DD2B85"/>
    <w:rsid w:val="00DE01C4"/>
    <w:rsid w:val="00DE649F"/>
    <w:rsid w:val="00E3267D"/>
    <w:rsid w:val="00E6354B"/>
    <w:rsid w:val="00E801E1"/>
    <w:rsid w:val="00E86BFE"/>
    <w:rsid w:val="00EE4244"/>
    <w:rsid w:val="00F349D6"/>
    <w:rsid w:val="00F37522"/>
    <w:rsid w:val="00F469D7"/>
    <w:rsid w:val="00F93322"/>
    <w:rsid w:val="00FB73C9"/>
    <w:rsid w:val="00FC3A6B"/>
    <w:rsid w:val="00FE5E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FC1236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pBdr>
        <w:top w:val="nil"/>
        <w:left w:val="nil"/>
        <w:bottom w:val="nil"/>
        <w:right w:val="nil"/>
        <w:between w:val="nil"/>
      </w:pBdr>
      <w:textAlignment w:val="baseline"/>
    </w:pPr>
    <w:rPr>
      <w:sz w:val="24"/>
      <w:szCs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NormalCharacter">
    <w:name w:val="NormalCharacter"/>
    <w:semiHidden/>
  </w:style>
  <w:style w:type="table" w:customStyle="1" w:styleId="TableNormal">
    <w:name w:val="TableNormal"/>
    <w:semiHidden/>
    <w:tblPr>
      <w:tblCellMar>
        <w:top w:w="0" w:type="dxa"/>
        <w:left w:w="0" w:type="dxa"/>
        <w:bottom w:w="0" w:type="dxa"/>
        <w:right w:w="0" w:type="dxa"/>
      </w:tblCellMar>
    </w:tblPr>
  </w:style>
  <w:style w:type="numbering" w:customStyle="1" w:styleId="NormalList">
    <w:name w:val="NormalList"/>
    <w:semiHidden/>
  </w:style>
  <w:style w:type="character" w:styleId="a3">
    <w:name w:val="Hyperlink"/>
    <w:rPr>
      <w:u w:val="single"/>
    </w:rPr>
  </w:style>
  <w:style w:type="table" w:customStyle="1" w:styleId="UserStyle0">
    <w:name w:val="UserStyle_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UserStyle1">
    <w:name w:val="UserStyle_1"/>
    <w:pPr>
      <w:pBdr>
        <w:top w:val="nil"/>
        <w:left w:val="nil"/>
        <w:bottom w:val="nil"/>
        <w:right w:val="nil"/>
        <w:between w:val="nil"/>
      </w:pBdr>
      <w:textAlignment w:val="baseline"/>
    </w:pPr>
    <w:rPr>
      <w:rFonts w:ascii="Arial Unicode MS" w:eastAsia="Helvetica Neue" w:hAnsi="Arial Unicode MS"/>
      <w:color w:val="000000"/>
      <w:sz w:val="22"/>
      <w:szCs w:val="22"/>
      <w:lang w:val="zh-TW" w:eastAsia="zh-TW"/>
    </w:rPr>
  </w:style>
  <w:style w:type="paragraph" w:styleId="a4">
    <w:name w:val="header"/>
    <w:basedOn w:val="a"/>
    <w:link w:val="Char"/>
    <w:pPr>
      <w:pBdr>
        <w:bottom w:val="single" w:sz="6" w:space="1" w:color="000000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4"/>
    <w:rPr>
      <w:sz w:val="18"/>
      <w:szCs w:val="18"/>
      <w:lang w:eastAsia="en-US"/>
    </w:rPr>
  </w:style>
  <w:style w:type="paragraph" w:styleId="a5">
    <w:name w:val="footer"/>
    <w:basedOn w:val="a"/>
    <w:link w:val="Char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link w:val="a5"/>
    <w:rPr>
      <w:sz w:val="18"/>
      <w:szCs w:val="18"/>
      <w:lang w:eastAsia="en-US"/>
    </w:rPr>
  </w:style>
  <w:style w:type="paragraph" w:styleId="a6">
    <w:name w:val="Body Text"/>
    <w:basedOn w:val="a"/>
    <w:link w:val="Char1"/>
    <w:uiPriority w:val="1"/>
    <w:qFormat/>
    <w:rsid w:val="00D816DD"/>
    <w:pPr>
      <w:widowControl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autoSpaceDE w:val="0"/>
      <w:autoSpaceDN w:val="0"/>
      <w:spacing w:before="72"/>
      <w:ind w:left="965" w:hanging="768"/>
      <w:textAlignment w:val="auto"/>
    </w:pPr>
    <w:rPr>
      <w:rFonts w:ascii="Microsoft JhengHei Light" w:eastAsia="Microsoft JhengHei Light" w:hAnsi="Microsoft JhengHei Light" w:cs="Microsoft JhengHei Light"/>
      <w:sz w:val="30"/>
      <w:szCs w:val="30"/>
      <w:lang w:val="zh-CN" w:eastAsia="zh-CN" w:bidi="zh-CN"/>
    </w:rPr>
  </w:style>
  <w:style w:type="character" w:customStyle="1" w:styleId="Char1">
    <w:name w:val="正文文本 Char"/>
    <w:basedOn w:val="a0"/>
    <w:link w:val="a6"/>
    <w:uiPriority w:val="1"/>
    <w:rsid w:val="00D816DD"/>
    <w:rPr>
      <w:rFonts w:ascii="Microsoft JhengHei Light" w:eastAsia="Microsoft JhengHei Light" w:hAnsi="Microsoft JhengHei Light" w:cs="Microsoft JhengHei Light"/>
      <w:sz w:val="30"/>
      <w:szCs w:val="30"/>
      <w:lang w:val="zh-CN" w:bidi="zh-CN"/>
    </w:rPr>
  </w:style>
  <w:style w:type="character" w:styleId="a7">
    <w:name w:val="annotation reference"/>
    <w:basedOn w:val="a0"/>
    <w:uiPriority w:val="99"/>
    <w:semiHidden/>
    <w:unhideWhenUsed/>
    <w:rsid w:val="009B7B87"/>
    <w:rPr>
      <w:sz w:val="21"/>
      <w:szCs w:val="21"/>
    </w:rPr>
  </w:style>
  <w:style w:type="paragraph" w:styleId="a8">
    <w:name w:val="annotation text"/>
    <w:basedOn w:val="a"/>
    <w:link w:val="Char2"/>
    <w:uiPriority w:val="99"/>
    <w:semiHidden/>
    <w:unhideWhenUsed/>
    <w:rsid w:val="009B7B87"/>
  </w:style>
  <w:style w:type="character" w:customStyle="1" w:styleId="Char2">
    <w:name w:val="批注文字 Char"/>
    <w:basedOn w:val="a0"/>
    <w:link w:val="a8"/>
    <w:uiPriority w:val="99"/>
    <w:semiHidden/>
    <w:rsid w:val="009B7B87"/>
    <w:rPr>
      <w:sz w:val="24"/>
      <w:szCs w:val="24"/>
      <w:lang w:eastAsia="en-US"/>
    </w:rPr>
  </w:style>
  <w:style w:type="paragraph" w:styleId="a9">
    <w:name w:val="annotation subject"/>
    <w:basedOn w:val="a8"/>
    <w:next w:val="a8"/>
    <w:link w:val="Char3"/>
    <w:uiPriority w:val="99"/>
    <w:semiHidden/>
    <w:unhideWhenUsed/>
    <w:rsid w:val="009B7B87"/>
    <w:rPr>
      <w:b/>
      <w:bCs/>
    </w:rPr>
  </w:style>
  <w:style w:type="character" w:customStyle="1" w:styleId="Char3">
    <w:name w:val="批注主题 Char"/>
    <w:basedOn w:val="Char2"/>
    <w:link w:val="a9"/>
    <w:uiPriority w:val="99"/>
    <w:semiHidden/>
    <w:rsid w:val="009B7B87"/>
    <w:rPr>
      <w:b/>
      <w:bCs/>
      <w:sz w:val="24"/>
      <w:szCs w:val="24"/>
      <w:lang w:eastAsia="en-US"/>
    </w:rPr>
  </w:style>
  <w:style w:type="paragraph" w:styleId="aa">
    <w:name w:val="Balloon Text"/>
    <w:basedOn w:val="a"/>
    <w:link w:val="Char4"/>
    <w:uiPriority w:val="99"/>
    <w:semiHidden/>
    <w:unhideWhenUsed/>
    <w:rsid w:val="009B7B87"/>
    <w:rPr>
      <w:sz w:val="18"/>
      <w:szCs w:val="18"/>
    </w:rPr>
  </w:style>
  <w:style w:type="character" w:customStyle="1" w:styleId="Char4">
    <w:name w:val="批注框文本 Char"/>
    <w:basedOn w:val="a0"/>
    <w:link w:val="aa"/>
    <w:uiPriority w:val="99"/>
    <w:semiHidden/>
    <w:rsid w:val="009B7B87"/>
    <w:rPr>
      <w:sz w:val="18"/>
      <w:szCs w:val="18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pBdr>
        <w:top w:val="nil"/>
        <w:left w:val="nil"/>
        <w:bottom w:val="nil"/>
        <w:right w:val="nil"/>
        <w:between w:val="nil"/>
      </w:pBdr>
      <w:textAlignment w:val="baseline"/>
    </w:pPr>
    <w:rPr>
      <w:sz w:val="24"/>
      <w:szCs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NormalCharacter">
    <w:name w:val="NormalCharacter"/>
    <w:semiHidden/>
  </w:style>
  <w:style w:type="table" w:customStyle="1" w:styleId="TableNormal">
    <w:name w:val="TableNormal"/>
    <w:semiHidden/>
    <w:tblPr>
      <w:tblCellMar>
        <w:top w:w="0" w:type="dxa"/>
        <w:left w:w="0" w:type="dxa"/>
        <w:bottom w:w="0" w:type="dxa"/>
        <w:right w:w="0" w:type="dxa"/>
      </w:tblCellMar>
    </w:tblPr>
  </w:style>
  <w:style w:type="numbering" w:customStyle="1" w:styleId="NormalList">
    <w:name w:val="NormalList"/>
    <w:semiHidden/>
  </w:style>
  <w:style w:type="character" w:styleId="a3">
    <w:name w:val="Hyperlink"/>
    <w:rPr>
      <w:u w:val="single"/>
    </w:rPr>
  </w:style>
  <w:style w:type="table" w:customStyle="1" w:styleId="UserStyle0">
    <w:name w:val="UserStyle_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UserStyle1">
    <w:name w:val="UserStyle_1"/>
    <w:pPr>
      <w:pBdr>
        <w:top w:val="nil"/>
        <w:left w:val="nil"/>
        <w:bottom w:val="nil"/>
        <w:right w:val="nil"/>
        <w:between w:val="nil"/>
      </w:pBdr>
      <w:textAlignment w:val="baseline"/>
    </w:pPr>
    <w:rPr>
      <w:rFonts w:ascii="Arial Unicode MS" w:eastAsia="Helvetica Neue" w:hAnsi="Arial Unicode MS"/>
      <w:color w:val="000000"/>
      <w:sz w:val="22"/>
      <w:szCs w:val="22"/>
      <w:lang w:val="zh-TW" w:eastAsia="zh-TW"/>
    </w:rPr>
  </w:style>
  <w:style w:type="paragraph" w:styleId="a4">
    <w:name w:val="header"/>
    <w:basedOn w:val="a"/>
    <w:link w:val="Char"/>
    <w:pPr>
      <w:pBdr>
        <w:bottom w:val="single" w:sz="6" w:space="1" w:color="000000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4"/>
    <w:rPr>
      <w:sz w:val="18"/>
      <w:szCs w:val="18"/>
      <w:lang w:eastAsia="en-US"/>
    </w:rPr>
  </w:style>
  <w:style w:type="paragraph" w:styleId="a5">
    <w:name w:val="footer"/>
    <w:basedOn w:val="a"/>
    <w:link w:val="Char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link w:val="a5"/>
    <w:rPr>
      <w:sz w:val="18"/>
      <w:szCs w:val="18"/>
      <w:lang w:eastAsia="en-US"/>
    </w:rPr>
  </w:style>
  <w:style w:type="paragraph" w:styleId="a6">
    <w:name w:val="Body Text"/>
    <w:basedOn w:val="a"/>
    <w:link w:val="Char1"/>
    <w:uiPriority w:val="1"/>
    <w:qFormat/>
    <w:rsid w:val="00D816DD"/>
    <w:pPr>
      <w:widowControl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autoSpaceDE w:val="0"/>
      <w:autoSpaceDN w:val="0"/>
      <w:spacing w:before="72"/>
      <w:ind w:left="965" w:hanging="768"/>
      <w:textAlignment w:val="auto"/>
    </w:pPr>
    <w:rPr>
      <w:rFonts w:ascii="Microsoft JhengHei Light" w:eastAsia="Microsoft JhengHei Light" w:hAnsi="Microsoft JhengHei Light" w:cs="Microsoft JhengHei Light"/>
      <w:sz w:val="30"/>
      <w:szCs w:val="30"/>
      <w:lang w:val="zh-CN" w:eastAsia="zh-CN" w:bidi="zh-CN"/>
    </w:rPr>
  </w:style>
  <w:style w:type="character" w:customStyle="1" w:styleId="Char1">
    <w:name w:val="正文文本 Char"/>
    <w:basedOn w:val="a0"/>
    <w:link w:val="a6"/>
    <w:uiPriority w:val="1"/>
    <w:rsid w:val="00D816DD"/>
    <w:rPr>
      <w:rFonts w:ascii="Microsoft JhengHei Light" w:eastAsia="Microsoft JhengHei Light" w:hAnsi="Microsoft JhengHei Light" w:cs="Microsoft JhengHei Light"/>
      <w:sz w:val="30"/>
      <w:szCs w:val="30"/>
      <w:lang w:val="zh-CN" w:bidi="zh-CN"/>
    </w:rPr>
  </w:style>
  <w:style w:type="character" w:styleId="a7">
    <w:name w:val="annotation reference"/>
    <w:basedOn w:val="a0"/>
    <w:uiPriority w:val="99"/>
    <w:semiHidden/>
    <w:unhideWhenUsed/>
    <w:rsid w:val="009B7B87"/>
    <w:rPr>
      <w:sz w:val="21"/>
      <w:szCs w:val="21"/>
    </w:rPr>
  </w:style>
  <w:style w:type="paragraph" w:styleId="a8">
    <w:name w:val="annotation text"/>
    <w:basedOn w:val="a"/>
    <w:link w:val="Char2"/>
    <w:uiPriority w:val="99"/>
    <w:semiHidden/>
    <w:unhideWhenUsed/>
    <w:rsid w:val="009B7B87"/>
  </w:style>
  <w:style w:type="character" w:customStyle="1" w:styleId="Char2">
    <w:name w:val="批注文字 Char"/>
    <w:basedOn w:val="a0"/>
    <w:link w:val="a8"/>
    <w:uiPriority w:val="99"/>
    <w:semiHidden/>
    <w:rsid w:val="009B7B87"/>
    <w:rPr>
      <w:sz w:val="24"/>
      <w:szCs w:val="24"/>
      <w:lang w:eastAsia="en-US"/>
    </w:rPr>
  </w:style>
  <w:style w:type="paragraph" w:styleId="a9">
    <w:name w:val="annotation subject"/>
    <w:basedOn w:val="a8"/>
    <w:next w:val="a8"/>
    <w:link w:val="Char3"/>
    <w:uiPriority w:val="99"/>
    <w:semiHidden/>
    <w:unhideWhenUsed/>
    <w:rsid w:val="009B7B87"/>
    <w:rPr>
      <w:b/>
      <w:bCs/>
    </w:rPr>
  </w:style>
  <w:style w:type="character" w:customStyle="1" w:styleId="Char3">
    <w:name w:val="批注主题 Char"/>
    <w:basedOn w:val="Char2"/>
    <w:link w:val="a9"/>
    <w:uiPriority w:val="99"/>
    <w:semiHidden/>
    <w:rsid w:val="009B7B87"/>
    <w:rPr>
      <w:b/>
      <w:bCs/>
      <w:sz w:val="24"/>
      <w:szCs w:val="24"/>
      <w:lang w:eastAsia="en-US"/>
    </w:rPr>
  </w:style>
  <w:style w:type="paragraph" w:styleId="aa">
    <w:name w:val="Balloon Text"/>
    <w:basedOn w:val="a"/>
    <w:link w:val="Char4"/>
    <w:uiPriority w:val="99"/>
    <w:semiHidden/>
    <w:unhideWhenUsed/>
    <w:rsid w:val="009B7B87"/>
    <w:rPr>
      <w:sz w:val="18"/>
      <w:szCs w:val="18"/>
    </w:rPr>
  </w:style>
  <w:style w:type="character" w:customStyle="1" w:styleId="Char4">
    <w:name w:val="批注框文本 Char"/>
    <w:basedOn w:val="a0"/>
    <w:link w:val="aa"/>
    <w:uiPriority w:val="99"/>
    <w:semiHidden/>
    <w:rsid w:val="009B7B87"/>
    <w:rPr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AA1536C-25F5-472B-9349-C0305FE06CC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125</TotalTime>
  <Pages>11</Pages>
  <Words>882</Words>
  <Characters>5028</Characters>
  <Application>Microsoft Office Word</Application>
  <DocSecurity>0</DocSecurity>
  <Lines>41</Lines>
  <Paragraphs>11</Paragraphs>
  <ScaleCrop>false</ScaleCrop>
  <Company/>
  <LinksUpToDate>false</LinksUpToDate>
  <CharactersWithSpaces>5899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ada</dc:creator>
  <cp:lastModifiedBy>lolo</cp:lastModifiedBy>
  <cp:revision>40</cp:revision>
  <dcterms:created xsi:type="dcterms:W3CDTF">2021-04-28T01:55:00Z</dcterms:created>
  <dcterms:modified xsi:type="dcterms:W3CDTF">2022-04-29T07:34:00Z</dcterms:modified>
</cp:coreProperties>
</file>